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BA23" w14:textId="0314CCEE" w:rsidR="005A0708" w:rsidRPr="00FA0A13" w:rsidRDefault="00F54014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A0A13">
        <w:rPr>
          <w:rFonts w:ascii="Sylfaen" w:hAnsi="Sylfaen"/>
          <w:b/>
          <w:sz w:val="28"/>
          <w:szCs w:val="28"/>
          <w:lang w:val="ka-GE"/>
        </w:rPr>
        <w:t>გ</w:t>
      </w:r>
      <w:r w:rsidR="005A0708" w:rsidRPr="00FA0A13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451AC946" w14:textId="59A1EEE4" w:rsidR="005A0708" w:rsidRPr="00FA0A13" w:rsidRDefault="005E0020" w:rsidP="00C35E5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A0A13">
        <w:rPr>
          <w:rFonts w:ascii="Sylfaen" w:hAnsi="Sylfaen"/>
          <w:b/>
          <w:sz w:val="28"/>
          <w:szCs w:val="28"/>
          <w:lang w:val="ka-GE"/>
        </w:rPr>
        <w:t>20</w:t>
      </w:r>
      <w:r w:rsidR="0091590A" w:rsidRPr="00FA0A13">
        <w:rPr>
          <w:rFonts w:ascii="Sylfaen" w:hAnsi="Sylfaen"/>
          <w:b/>
          <w:sz w:val="28"/>
          <w:szCs w:val="28"/>
          <w:lang w:val="ka-GE"/>
        </w:rPr>
        <w:t>2</w:t>
      </w:r>
      <w:r w:rsidR="000C4BD4">
        <w:rPr>
          <w:rFonts w:ascii="Sylfaen" w:hAnsi="Sylfaen"/>
          <w:b/>
          <w:sz w:val="28"/>
          <w:szCs w:val="28"/>
          <w:lang w:val="ka-GE"/>
        </w:rPr>
        <w:t>5</w:t>
      </w:r>
      <w:r w:rsidRPr="00FA0A13">
        <w:rPr>
          <w:rFonts w:ascii="Sylfaen" w:hAnsi="Sylfaen"/>
          <w:b/>
          <w:sz w:val="28"/>
          <w:szCs w:val="28"/>
          <w:lang w:val="ka-GE"/>
        </w:rPr>
        <w:t>-20</w:t>
      </w:r>
      <w:r w:rsidR="0091590A" w:rsidRPr="00FA0A13">
        <w:rPr>
          <w:rFonts w:ascii="Sylfaen" w:hAnsi="Sylfaen"/>
          <w:b/>
          <w:sz w:val="28"/>
          <w:szCs w:val="28"/>
          <w:lang w:val="ka-GE"/>
        </w:rPr>
        <w:t>2</w:t>
      </w:r>
      <w:r w:rsidR="000C4BD4">
        <w:rPr>
          <w:rFonts w:ascii="Sylfaen" w:hAnsi="Sylfaen"/>
          <w:b/>
          <w:sz w:val="28"/>
          <w:szCs w:val="28"/>
          <w:lang w:val="ka-GE"/>
        </w:rPr>
        <w:t>6</w:t>
      </w:r>
      <w:r w:rsidR="0091590A" w:rsidRPr="00FA0A13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FA0A13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 w:rsidRPr="00FA0A13">
        <w:rPr>
          <w:rFonts w:ascii="Sylfaen" w:hAnsi="Sylfaen"/>
          <w:b/>
          <w:sz w:val="28"/>
          <w:szCs w:val="28"/>
        </w:rPr>
        <w:t xml:space="preserve"> </w:t>
      </w:r>
      <w:r w:rsidR="005A0708" w:rsidRPr="00FA0A13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FA8664F" w14:textId="54445213" w:rsidR="005A0708" w:rsidRPr="00FA0A13" w:rsidRDefault="00AA3BB7" w:rsidP="00C35E5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A0A13">
        <w:rPr>
          <w:rFonts w:ascii="Sylfaen" w:hAnsi="Sylfaen"/>
          <w:b/>
          <w:sz w:val="28"/>
          <w:szCs w:val="28"/>
          <w:lang w:val="ka-GE"/>
        </w:rPr>
        <w:t>ამბროლაურის</w:t>
      </w:r>
      <w:r w:rsidR="005A0708" w:rsidRPr="00FA0A13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6A69C368" w14:textId="77777777" w:rsidR="005A0708" w:rsidRPr="00FA0A13" w:rsidRDefault="005A0708" w:rsidP="005A0708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767A5D65" w14:textId="16426768" w:rsidR="005A0708" w:rsidRPr="00FA0A13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A0A13">
        <w:rPr>
          <w:rFonts w:ascii="Sylfaen" w:hAnsi="Sylfaen" w:cs="Sylfaen"/>
          <w:b/>
          <w:lang w:val="ka-GE"/>
        </w:rPr>
        <w:t>პრაქტიკის/ინიციატივის</w:t>
      </w:r>
      <w:r w:rsidR="005A0708" w:rsidRPr="00FA0A13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FA0A13">
        <w:rPr>
          <w:rFonts w:ascii="Sylfaen" w:hAnsi="Sylfaen" w:cs="Sylfaen"/>
          <w:lang w:val="ka-GE"/>
        </w:rPr>
        <w:t xml:space="preserve"> </w:t>
      </w:r>
    </w:p>
    <w:p w14:paraId="0C85AC51" w14:textId="409C6C6A" w:rsidR="00152777" w:rsidRPr="00FA0A13" w:rsidRDefault="00152777" w:rsidP="0015277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BF7E28B" w14:textId="3B3CE192" w:rsidR="00152777" w:rsidRPr="00FA0A13" w:rsidRDefault="00152777" w:rsidP="00152777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FA0A13">
        <w:rPr>
          <w:rFonts w:ascii="Sylfaen" w:hAnsi="Sylfaen" w:cs="Sylfaen"/>
          <w:sz w:val="18"/>
          <w:szCs w:val="18"/>
          <w:lang w:val="ka-GE"/>
        </w:rPr>
        <w:t>(სათაურში მოკლედ უნდა მიეთითოს პროექტის შინაარსი)</w:t>
      </w:r>
    </w:p>
    <w:p w14:paraId="29A6727C" w14:textId="26B94EFF" w:rsidR="00152777" w:rsidRPr="00FA0A13" w:rsidRDefault="00152777" w:rsidP="0015277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E184908" w14:textId="7EFFF640" w:rsidR="004A4F83" w:rsidRPr="00FA0A13" w:rsidRDefault="004A4F83" w:rsidP="00152777">
      <w:p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სოციალური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სერვის</w:t>
      </w:r>
      <w:proofErr w:type="spellEnd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ების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გაუმჯობესების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მიზნით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  <w:lang w:val="ka-GE"/>
        </w:rPr>
        <w:t xml:space="preserve"> </w:t>
      </w:r>
      <w:proofErr w:type="spellStart"/>
      <w:proofErr w:type="gram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უკუკავშირის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 მექანიზმის</w:t>
      </w:r>
      <w:proofErr w:type="gramEnd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 დანერგვა ამბროლაურის მუნიციპალიტეტ</w:t>
      </w:r>
      <w:r w:rsidR="00EF0C22"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ში. </w:t>
      </w:r>
    </w:p>
    <w:p w14:paraId="302F899D" w14:textId="77777777" w:rsidR="00152777" w:rsidRPr="00FA0A13" w:rsidRDefault="00152777" w:rsidP="004A4F83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416ED217" w14:textId="25967030" w:rsidR="005A0708" w:rsidRPr="00FA0A13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A0A13">
        <w:rPr>
          <w:rFonts w:ascii="Sylfaen" w:hAnsi="Sylfaen" w:cs="Sylfaen"/>
          <w:b/>
          <w:lang w:val="ka-GE"/>
        </w:rPr>
        <w:t>თემატიკა</w:t>
      </w:r>
      <w:r w:rsidRPr="00FA0A13">
        <w:rPr>
          <w:rFonts w:ascii="Sylfaen" w:hAnsi="Sylfaen" w:cs="Sylfaen"/>
          <w:b/>
        </w:rPr>
        <w:t>:</w:t>
      </w:r>
    </w:p>
    <w:p w14:paraId="537E8376" w14:textId="5EE67862" w:rsidR="005A0708" w:rsidRPr="00FA0A13" w:rsidRDefault="005A0708" w:rsidP="005A0708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FA0A13">
        <w:rPr>
          <w:rFonts w:ascii="Sylfaen" w:hAnsi="Sylfaen" w:cs="Sylfaen"/>
          <w:sz w:val="18"/>
          <w:szCs w:val="18"/>
          <w:lang w:val="ka-GE"/>
        </w:rPr>
        <w:t>(გამოცხადებული საკონკურსო თემის დასახელება)</w:t>
      </w:r>
    </w:p>
    <w:p w14:paraId="4105A3EA" w14:textId="77777777" w:rsidR="00152777" w:rsidRPr="00FA0A13" w:rsidRDefault="00152777" w:rsidP="00152777">
      <w:pPr>
        <w:jc w:val="both"/>
        <w:rPr>
          <w:rFonts w:ascii="Sylfaen" w:hAnsi="Sylfaen" w:cs="Poppins"/>
          <w:color w:val="444444"/>
          <w:shd w:val="clear" w:color="auto" w:fill="F4F8F9"/>
        </w:rPr>
      </w:pP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მუნიციპალური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სოციალური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პროგრამების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> </w:t>
      </w:r>
      <w:proofErr w:type="spellStart"/>
      <w:r w:rsidRPr="00FA0A13">
        <w:rPr>
          <w:rStyle w:val="nanospell-typo"/>
          <w:rFonts w:ascii="Sylfaen" w:hAnsi="Sylfaen" w:cs="Sylfaen"/>
          <w:color w:val="444444"/>
          <w:shd w:val="clear" w:color="auto" w:fill="F4F8F9"/>
        </w:rPr>
        <w:t>მონაწილეობითი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> 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დაგეგმვა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,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მუნიციპალური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სოციალური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და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ჯანდაცვის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პროგრამების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ეფექტიანობის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და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ხელმისაწვდომობის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 xml:space="preserve"> </w:t>
      </w:r>
      <w:proofErr w:type="spellStart"/>
      <w:r w:rsidRPr="00FA0A13">
        <w:rPr>
          <w:rFonts w:ascii="Sylfaen" w:hAnsi="Sylfaen" w:cs="Sylfaen"/>
          <w:color w:val="444444"/>
          <w:shd w:val="clear" w:color="auto" w:fill="F4F8F9"/>
        </w:rPr>
        <w:t>გაზრდა</w:t>
      </w:r>
      <w:proofErr w:type="spellEnd"/>
      <w:r w:rsidRPr="00FA0A13">
        <w:rPr>
          <w:rFonts w:ascii="Sylfaen" w:hAnsi="Sylfaen" w:cs="Poppins"/>
          <w:color w:val="444444"/>
          <w:shd w:val="clear" w:color="auto" w:fill="F4F8F9"/>
        </w:rPr>
        <w:t>;</w:t>
      </w:r>
    </w:p>
    <w:p w14:paraId="31A5FB78" w14:textId="36452667" w:rsidR="005A0708" w:rsidRPr="00FA0A13" w:rsidRDefault="00E420EC" w:rsidP="00152777">
      <w:pPr>
        <w:spacing w:after="0" w:line="240" w:lineRule="auto"/>
        <w:jc w:val="both"/>
        <w:rPr>
          <w:rFonts w:ascii="Sylfaen" w:hAnsi="Sylfaen"/>
          <w:lang w:val="ka-GE"/>
        </w:rPr>
      </w:pPr>
      <w:r w:rsidRPr="00FA0A13">
        <w:rPr>
          <w:rFonts w:ascii="Sylfaen" w:hAnsi="Sylfaen" w:cs="Sylfaen"/>
          <w:b/>
          <w:lang w:val="ka-GE"/>
        </w:rPr>
        <w:t>პრაქტიკის/</w:t>
      </w:r>
      <w:r w:rsidR="00043259" w:rsidRPr="00FA0A13">
        <w:rPr>
          <w:rFonts w:ascii="Sylfaen" w:hAnsi="Sylfaen" w:cs="Sylfaen"/>
          <w:b/>
          <w:lang w:val="ka-GE"/>
        </w:rPr>
        <w:t>ი</w:t>
      </w:r>
      <w:r w:rsidRPr="00FA0A13">
        <w:rPr>
          <w:rFonts w:ascii="Sylfaen" w:hAnsi="Sylfaen" w:cs="Sylfaen"/>
          <w:b/>
          <w:lang w:val="ka-GE"/>
        </w:rPr>
        <w:t>ნიციატივის</w:t>
      </w:r>
      <w:r w:rsidR="005A0708" w:rsidRPr="00FA0A13">
        <w:rPr>
          <w:rFonts w:ascii="Sylfaen" w:hAnsi="Sylfaen" w:cs="Sylfaen"/>
          <w:b/>
          <w:lang w:val="ka-GE"/>
        </w:rPr>
        <w:t xml:space="preserve"> ავტორი</w:t>
      </w:r>
      <w:r w:rsidRPr="00FA0A13">
        <w:rPr>
          <w:rFonts w:ascii="Sylfaen" w:hAnsi="Sylfaen" w:cs="Sylfaen"/>
          <w:b/>
          <w:lang w:val="ka-GE"/>
        </w:rPr>
        <w:t>/ინიციატორი</w:t>
      </w:r>
      <w:r w:rsidR="005A0708" w:rsidRPr="00FA0A13">
        <w:rPr>
          <w:rFonts w:ascii="Sylfaen" w:hAnsi="Sylfaen" w:cs="Sylfaen"/>
          <w:b/>
          <w:lang w:val="ka-GE"/>
        </w:rPr>
        <w:t>:</w:t>
      </w:r>
      <w:r w:rsidR="005A0708" w:rsidRPr="00FA0A13">
        <w:rPr>
          <w:rFonts w:ascii="Sylfaen" w:hAnsi="Sylfaen" w:cs="Sylfaen"/>
          <w:lang w:val="ka-GE"/>
        </w:rPr>
        <w:t xml:space="preserve"> </w:t>
      </w:r>
    </w:p>
    <w:p w14:paraId="47ACE7E3" w14:textId="3275BB10" w:rsidR="005A0708" w:rsidRPr="00FA0A13" w:rsidRDefault="005A0708" w:rsidP="005A0708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FA0A13">
        <w:rPr>
          <w:rFonts w:ascii="Sylfaen" w:hAnsi="Sylfaen" w:cs="Sylfaen"/>
          <w:sz w:val="18"/>
          <w:szCs w:val="18"/>
          <w:lang w:val="ka-GE"/>
        </w:rPr>
        <w:t>(</w:t>
      </w:r>
      <w:r w:rsidR="0091590A" w:rsidRPr="00FA0A13">
        <w:rPr>
          <w:rFonts w:ascii="Sylfaen" w:hAnsi="Sylfaen" w:cs="Sylfaen"/>
          <w:sz w:val="18"/>
          <w:szCs w:val="18"/>
          <w:lang w:val="ka-GE"/>
        </w:rPr>
        <w:t>მუნიციპალიტეტი, საერთაშორისო არასამთავრობო ორგანიზაცია, ადგილობრივი არასამ</w:t>
      </w:r>
      <w:r w:rsidR="0008123E" w:rsidRPr="00FA0A13">
        <w:rPr>
          <w:rFonts w:ascii="Sylfaen" w:hAnsi="Sylfaen" w:cs="Sylfaen"/>
          <w:sz w:val="18"/>
          <w:szCs w:val="18"/>
          <w:lang w:val="ka-GE"/>
        </w:rPr>
        <w:t>თ</w:t>
      </w:r>
      <w:r w:rsidR="0091590A" w:rsidRPr="00FA0A13">
        <w:rPr>
          <w:rFonts w:ascii="Sylfaen" w:hAnsi="Sylfaen" w:cs="Sylfaen"/>
          <w:sz w:val="18"/>
          <w:szCs w:val="18"/>
          <w:lang w:val="ka-GE"/>
        </w:rPr>
        <w:t xml:space="preserve">ავრობო ორგანიზაცია, ადგილობრივი მოსახლეობა). </w:t>
      </w:r>
    </w:p>
    <w:p w14:paraId="4F48B945" w14:textId="4672F555" w:rsidR="005A0708" w:rsidRPr="00FA0A13" w:rsidRDefault="00AA3BB7" w:rsidP="005A0708">
      <w:pPr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>ამბროლაურის მუნიციპალიტეტი</w:t>
      </w:r>
      <w:r w:rsidR="00D769A1" w:rsidRPr="00FA0A13">
        <w:rPr>
          <w:rFonts w:ascii="Sylfaen" w:hAnsi="Sylfaen"/>
          <w:lang w:val="ka-GE"/>
        </w:rPr>
        <w:t>ს მერია</w:t>
      </w:r>
    </w:p>
    <w:p w14:paraId="452115BE" w14:textId="77777777" w:rsidR="005A0708" w:rsidRPr="00FA0A13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FA0A13">
        <w:rPr>
          <w:rFonts w:ascii="Sylfaen" w:hAnsi="Sylfaen" w:cs="Sylfaen"/>
          <w:b/>
          <w:lang w:val="ka-GE"/>
        </w:rPr>
        <w:t>მუნიციპალიტეტის</w:t>
      </w:r>
      <w:r w:rsidRPr="00FA0A13">
        <w:rPr>
          <w:rFonts w:ascii="Sylfaen" w:hAnsi="Sylfaen"/>
          <w:b/>
          <w:lang w:val="ka-GE"/>
        </w:rPr>
        <w:t xml:space="preserve"> ზოგადი </w:t>
      </w:r>
      <w:r w:rsidRPr="00FA0A13">
        <w:rPr>
          <w:rFonts w:ascii="Sylfaen" w:hAnsi="Sylfaen" w:cs="Sylfaen"/>
          <w:b/>
          <w:lang w:val="ka-GE"/>
        </w:rPr>
        <w:t xml:space="preserve">მონაცემები: </w:t>
      </w:r>
    </w:p>
    <w:p w14:paraId="214C0207" w14:textId="49B3D56D" w:rsidR="005A0708" w:rsidRPr="00FA0A13" w:rsidRDefault="005A0708" w:rsidP="005A0708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FA0A13">
        <w:rPr>
          <w:rFonts w:ascii="Sylfaen" w:hAnsi="Sylfaen" w:cs="Sylfaen"/>
          <w:sz w:val="18"/>
          <w:szCs w:val="18"/>
          <w:lang w:val="ka-GE"/>
        </w:rPr>
        <w:t>(ძირითადი</w:t>
      </w:r>
      <w:r w:rsidR="0008123E" w:rsidRPr="00FA0A13">
        <w:rPr>
          <w:rFonts w:ascii="Sylfaen" w:hAnsi="Sylfaen" w:cs="Sylfaen"/>
          <w:sz w:val="18"/>
          <w:szCs w:val="18"/>
          <w:lang w:val="ka-GE"/>
        </w:rPr>
        <w:t>/ზოგადი</w:t>
      </w:r>
      <w:r w:rsidRPr="00FA0A13">
        <w:rPr>
          <w:rFonts w:ascii="Sylfaen" w:hAnsi="Sylfaen" w:cs="Sylfaen"/>
          <w:sz w:val="18"/>
          <w:szCs w:val="18"/>
          <w:lang w:val="ka-GE"/>
        </w:rPr>
        <w:t xml:space="preserve"> ინფორმაცია მუნიციპალიტეტის შესახებ: დასახელება, გეოგრაფიული მდებარეობა, მოსახლეობის რაოდენობა, და ა.შ.</w:t>
      </w:r>
      <w:r w:rsidR="0008123E" w:rsidRPr="00FA0A13">
        <w:rPr>
          <w:rFonts w:ascii="Sylfaen" w:hAnsi="Sylfaen" w:cs="Sylfaen"/>
          <w:sz w:val="18"/>
          <w:szCs w:val="18"/>
          <w:lang w:val="ka-GE"/>
        </w:rPr>
        <w:t xml:space="preserve"> მაქსიმუმ ნახევარი გვერდი</w:t>
      </w:r>
      <w:r w:rsidRPr="00FA0A13">
        <w:rPr>
          <w:rFonts w:ascii="Sylfaen" w:hAnsi="Sylfaen" w:cs="Sylfaen"/>
          <w:sz w:val="18"/>
          <w:szCs w:val="18"/>
          <w:lang w:val="ka-GE"/>
        </w:rPr>
        <w:t>)</w:t>
      </w:r>
    </w:p>
    <w:p w14:paraId="7C5785A1" w14:textId="77777777" w:rsidR="00A9177B" w:rsidRPr="00FA0A13" w:rsidRDefault="00A9177B" w:rsidP="00A9177B">
      <w:pPr>
        <w:jc w:val="both"/>
        <w:rPr>
          <w:rFonts w:ascii="Sylfaen" w:hAnsi="Sylfaen"/>
        </w:rPr>
      </w:pPr>
      <w:proofErr w:type="spellStart"/>
      <w:r w:rsidRPr="00FA0A13">
        <w:rPr>
          <w:rFonts w:ascii="Sylfaen" w:hAnsi="Sylfaen"/>
        </w:rPr>
        <w:t>ამბროლაურის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მუნიციპალიტეტი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მდებარეობს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დასავლეთ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საქართველოს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ჩრდილოეთ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ნაწილში</w:t>
      </w:r>
      <w:proofErr w:type="spellEnd"/>
      <w:r w:rsidRPr="00FA0A13">
        <w:rPr>
          <w:rFonts w:ascii="Sylfaen" w:hAnsi="Sylfaen"/>
        </w:rPr>
        <w:t>,</w:t>
      </w:r>
      <w:r w:rsidRPr="00FA0A13">
        <w:rPr>
          <w:rFonts w:ascii="Sylfaen" w:hAnsi="Sylfaen"/>
          <w:lang w:val="ka-GE"/>
        </w:rPr>
        <w:t xml:space="preserve"> </w:t>
      </w:r>
      <w:proofErr w:type="spellStart"/>
      <w:r w:rsidRPr="00FA0A13">
        <w:rPr>
          <w:rFonts w:ascii="Sylfaen" w:hAnsi="Sylfaen"/>
        </w:rPr>
        <w:t>ცენტრალური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კავკასიონის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სამხრეთ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ფერდობებზე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და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განეკუთვნება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მაღალმთიან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ზონას</w:t>
      </w:r>
      <w:proofErr w:type="spellEnd"/>
      <w:r w:rsidRPr="00FA0A13">
        <w:rPr>
          <w:rFonts w:ascii="Sylfaen" w:hAnsi="Sylfaen"/>
        </w:rPr>
        <w:t>.</w:t>
      </w:r>
      <w:r w:rsidRPr="00FA0A13">
        <w:rPr>
          <w:rFonts w:ascii="Sylfaen" w:hAnsi="Sylfaen"/>
          <w:lang w:val="ka-GE"/>
        </w:rPr>
        <w:t xml:space="preserve"> </w:t>
      </w:r>
      <w:proofErr w:type="spellStart"/>
      <w:r w:rsidRPr="00FA0A13">
        <w:rPr>
          <w:rFonts w:ascii="Sylfaen" w:hAnsi="Sylfaen"/>
        </w:rPr>
        <w:t>ჩრდილო</w:t>
      </w:r>
      <w:proofErr w:type="spellEnd"/>
      <w:r w:rsidRPr="00FA0A13">
        <w:rPr>
          <w:rFonts w:ascii="Sylfaen" w:hAnsi="Sylfaen"/>
        </w:rPr>
        <w:t>–</w:t>
      </w:r>
      <w:proofErr w:type="spellStart"/>
      <w:r w:rsidRPr="00FA0A13">
        <w:rPr>
          <w:rFonts w:ascii="Sylfaen" w:hAnsi="Sylfaen"/>
        </w:rPr>
        <w:t>აღმოსავლეთიდან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მას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ესაზღვრება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ონის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მუნიციპალიტეტი</w:t>
      </w:r>
      <w:proofErr w:type="spellEnd"/>
      <w:r w:rsidRPr="00FA0A13">
        <w:rPr>
          <w:rFonts w:ascii="Sylfaen" w:hAnsi="Sylfaen"/>
        </w:rPr>
        <w:t xml:space="preserve">, </w:t>
      </w:r>
      <w:proofErr w:type="spellStart"/>
      <w:r w:rsidRPr="00FA0A13">
        <w:rPr>
          <w:rFonts w:ascii="Sylfaen" w:hAnsi="Sylfaen"/>
        </w:rPr>
        <w:t>ჩრდილო</w:t>
      </w:r>
      <w:proofErr w:type="spellEnd"/>
      <w:r w:rsidRPr="00FA0A13">
        <w:rPr>
          <w:rFonts w:ascii="Sylfaen" w:hAnsi="Sylfaen"/>
        </w:rPr>
        <w:t>–</w:t>
      </w:r>
      <w:proofErr w:type="spellStart"/>
      <w:r w:rsidRPr="00FA0A13">
        <w:rPr>
          <w:rFonts w:ascii="Sylfaen" w:hAnsi="Sylfaen"/>
        </w:rPr>
        <w:t>დასავლეთიდან</w:t>
      </w:r>
      <w:proofErr w:type="spellEnd"/>
      <w:r w:rsidRPr="00FA0A13">
        <w:rPr>
          <w:rFonts w:ascii="Sylfaen" w:hAnsi="Sylfaen"/>
          <w:lang w:val="ka-GE"/>
        </w:rPr>
        <w:t xml:space="preserve"> </w:t>
      </w:r>
      <w:proofErr w:type="spellStart"/>
      <w:r w:rsidRPr="00FA0A13">
        <w:rPr>
          <w:rFonts w:ascii="Sylfaen" w:hAnsi="Sylfaen"/>
        </w:rPr>
        <w:t>ლენტეხის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და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ცაგერის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მუნიციპალიტეტები</w:t>
      </w:r>
      <w:proofErr w:type="spellEnd"/>
      <w:r w:rsidRPr="00FA0A13">
        <w:rPr>
          <w:rFonts w:ascii="Sylfaen" w:hAnsi="Sylfaen"/>
        </w:rPr>
        <w:t xml:space="preserve">, </w:t>
      </w:r>
      <w:proofErr w:type="spellStart"/>
      <w:r w:rsidRPr="00FA0A13">
        <w:rPr>
          <w:rFonts w:ascii="Sylfaen" w:hAnsi="Sylfaen"/>
        </w:rPr>
        <w:t>სამხრეთ</w:t>
      </w:r>
      <w:proofErr w:type="spellEnd"/>
      <w:r w:rsidRPr="00FA0A13">
        <w:rPr>
          <w:rFonts w:ascii="Sylfaen" w:hAnsi="Sylfaen"/>
        </w:rPr>
        <w:t>–</w:t>
      </w:r>
      <w:proofErr w:type="spellStart"/>
      <w:r w:rsidRPr="00FA0A13">
        <w:rPr>
          <w:rFonts w:ascii="Sylfaen" w:hAnsi="Sylfaen"/>
        </w:rPr>
        <w:t>დასავლეთიდან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წყალტუბოს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მუნიციპალიტეტი</w:t>
      </w:r>
      <w:proofErr w:type="spellEnd"/>
      <w:r w:rsidRPr="00FA0A13">
        <w:rPr>
          <w:rFonts w:ascii="Sylfaen" w:hAnsi="Sylfaen"/>
          <w:lang w:val="ka-GE"/>
        </w:rPr>
        <w:t xml:space="preserve"> </w:t>
      </w:r>
      <w:r w:rsidRPr="00FA0A13">
        <w:rPr>
          <w:rFonts w:ascii="Sylfaen" w:hAnsi="Sylfaen"/>
        </w:rPr>
        <w:t>(</w:t>
      </w:r>
      <w:proofErr w:type="spellStart"/>
      <w:r w:rsidRPr="00FA0A13">
        <w:rPr>
          <w:rFonts w:ascii="Sylfaen" w:hAnsi="Sylfaen"/>
        </w:rPr>
        <w:t>იმერეთის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რეგიონი</w:t>
      </w:r>
      <w:proofErr w:type="spellEnd"/>
      <w:r w:rsidRPr="00FA0A13">
        <w:rPr>
          <w:rFonts w:ascii="Sylfaen" w:hAnsi="Sylfaen"/>
        </w:rPr>
        <w:t xml:space="preserve">), </w:t>
      </w:r>
      <w:proofErr w:type="spellStart"/>
      <w:r w:rsidRPr="00FA0A13">
        <w:rPr>
          <w:rFonts w:ascii="Sylfaen" w:hAnsi="Sylfaen"/>
        </w:rPr>
        <w:t>სამხრეთიდან</w:t>
      </w:r>
      <w:proofErr w:type="spellEnd"/>
      <w:r w:rsidRPr="00FA0A13">
        <w:rPr>
          <w:rFonts w:ascii="Sylfaen" w:hAnsi="Sylfaen"/>
        </w:rPr>
        <w:t>–</w:t>
      </w:r>
      <w:proofErr w:type="spellStart"/>
      <w:r w:rsidRPr="00FA0A13">
        <w:rPr>
          <w:rFonts w:ascii="Sylfaen" w:hAnsi="Sylfaen"/>
        </w:rPr>
        <w:t>ტყიბულის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მუნიციპალიტეტი</w:t>
      </w:r>
      <w:proofErr w:type="spellEnd"/>
      <w:r w:rsidRPr="00FA0A13">
        <w:rPr>
          <w:rFonts w:ascii="Sylfaen" w:hAnsi="Sylfaen"/>
        </w:rPr>
        <w:t xml:space="preserve"> (</w:t>
      </w:r>
      <w:proofErr w:type="spellStart"/>
      <w:r w:rsidRPr="00FA0A13">
        <w:rPr>
          <w:rFonts w:ascii="Sylfaen" w:hAnsi="Sylfaen"/>
        </w:rPr>
        <w:t>იმერეთის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რეგიონი</w:t>
      </w:r>
      <w:proofErr w:type="spellEnd"/>
      <w:r w:rsidRPr="00FA0A13">
        <w:rPr>
          <w:rFonts w:ascii="Sylfaen" w:hAnsi="Sylfaen"/>
        </w:rPr>
        <w:t xml:space="preserve">), </w:t>
      </w:r>
      <w:proofErr w:type="spellStart"/>
      <w:r w:rsidRPr="00FA0A13">
        <w:rPr>
          <w:rFonts w:ascii="Sylfaen" w:hAnsi="Sylfaen"/>
        </w:rPr>
        <w:t>ხოლო</w:t>
      </w:r>
      <w:proofErr w:type="spellEnd"/>
      <w:r w:rsidRPr="00FA0A13">
        <w:rPr>
          <w:rFonts w:ascii="Sylfaen" w:hAnsi="Sylfaen"/>
          <w:lang w:val="ka-GE"/>
        </w:rPr>
        <w:t xml:space="preserve"> </w:t>
      </w:r>
      <w:proofErr w:type="spellStart"/>
      <w:r w:rsidRPr="00FA0A13">
        <w:rPr>
          <w:rFonts w:ascii="Sylfaen" w:hAnsi="Sylfaen"/>
        </w:rPr>
        <w:t>სამხრეთ</w:t>
      </w:r>
      <w:proofErr w:type="spellEnd"/>
      <w:r w:rsidRPr="00FA0A13">
        <w:rPr>
          <w:rFonts w:ascii="Sylfaen" w:hAnsi="Sylfaen"/>
        </w:rPr>
        <w:t>–</w:t>
      </w:r>
      <w:proofErr w:type="spellStart"/>
      <w:r w:rsidRPr="00FA0A13">
        <w:rPr>
          <w:rFonts w:ascii="Sylfaen" w:hAnsi="Sylfaen"/>
        </w:rPr>
        <w:t>აღმოსავლეთიდან</w:t>
      </w:r>
      <w:proofErr w:type="spellEnd"/>
      <w:r w:rsidRPr="00FA0A13">
        <w:rPr>
          <w:rFonts w:ascii="Sylfaen" w:hAnsi="Sylfaen"/>
        </w:rPr>
        <w:t xml:space="preserve"> – </w:t>
      </w:r>
      <w:proofErr w:type="spellStart"/>
      <w:r w:rsidRPr="00FA0A13">
        <w:rPr>
          <w:rFonts w:ascii="Sylfaen" w:hAnsi="Sylfaen"/>
        </w:rPr>
        <w:t>ჭიათურის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და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საჩხერის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მუნიციპალიტეტები</w:t>
      </w:r>
      <w:proofErr w:type="spellEnd"/>
      <w:r w:rsidRPr="00FA0A13">
        <w:rPr>
          <w:rFonts w:ascii="Sylfaen" w:hAnsi="Sylfaen"/>
        </w:rPr>
        <w:t xml:space="preserve"> (</w:t>
      </w:r>
      <w:proofErr w:type="spellStart"/>
      <w:r w:rsidRPr="00FA0A13">
        <w:rPr>
          <w:rFonts w:ascii="Sylfaen" w:hAnsi="Sylfaen"/>
        </w:rPr>
        <w:t>იმერეთის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რეგიონი</w:t>
      </w:r>
      <w:proofErr w:type="spellEnd"/>
      <w:r w:rsidRPr="00FA0A13">
        <w:rPr>
          <w:rFonts w:ascii="Sylfaen" w:hAnsi="Sylfaen"/>
        </w:rPr>
        <w:t>).</w:t>
      </w:r>
      <w:r w:rsidRPr="00FA0A13">
        <w:rPr>
          <w:rFonts w:ascii="Sylfaen" w:hAnsi="Sylfaen"/>
          <w:lang w:val="ka-GE"/>
        </w:rPr>
        <w:t xml:space="preserve"> </w:t>
      </w:r>
      <w:proofErr w:type="spellStart"/>
      <w:r w:rsidRPr="00FA0A13">
        <w:rPr>
          <w:rFonts w:ascii="Sylfaen" w:hAnsi="Sylfaen"/>
        </w:rPr>
        <w:t>მანძილი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ცენტრიდან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რუსეთის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ფედერაციის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სახელმწიფო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საზღვრამდე</w:t>
      </w:r>
      <w:proofErr w:type="spellEnd"/>
      <w:r w:rsidRPr="00FA0A13">
        <w:rPr>
          <w:rFonts w:ascii="Sylfaen" w:hAnsi="Sylfaen"/>
        </w:rPr>
        <w:t xml:space="preserve"> 79 </w:t>
      </w:r>
      <w:proofErr w:type="spellStart"/>
      <w:r w:rsidRPr="00FA0A13">
        <w:rPr>
          <w:rFonts w:ascii="Sylfaen" w:hAnsi="Sylfaen"/>
        </w:rPr>
        <w:t>კმ-ია</w:t>
      </w:r>
      <w:proofErr w:type="spellEnd"/>
      <w:r w:rsidRPr="00FA0A13">
        <w:rPr>
          <w:rFonts w:ascii="Sylfaen" w:hAnsi="Sylfaen"/>
        </w:rPr>
        <w:t>,</w:t>
      </w:r>
      <w:r w:rsidRPr="00FA0A13">
        <w:rPr>
          <w:rFonts w:ascii="Sylfaen" w:hAnsi="Sylfaen"/>
          <w:lang w:val="ka-GE"/>
        </w:rPr>
        <w:t xml:space="preserve"> </w:t>
      </w:r>
      <w:proofErr w:type="spellStart"/>
      <w:r w:rsidRPr="00FA0A13">
        <w:rPr>
          <w:rFonts w:ascii="Sylfaen" w:hAnsi="Sylfaen"/>
        </w:rPr>
        <w:t>უახლოეს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სარკინიგზო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სადგურამდე</w:t>
      </w:r>
      <w:proofErr w:type="spellEnd"/>
      <w:r w:rsidRPr="00FA0A13">
        <w:rPr>
          <w:rFonts w:ascii="Sylfaen" w:hAnsi="Sylfaen"/>
        </w:rPr>
        <w:t xml:space="preserve"> (ქ. </w:t>
      </w:r>
      <w:proofErr w:type="spellStart"/>
      <w:r w:rsidRPr="00FA0A13">
        <w:rPr>
          <w:rFonts w:ascii="Sylfaen" w:hAnsi="Sylfaen"/>
        </w:rPr>
        <w:t>ტყიბული</w:t>
      </w:r>
      <w:proofErr w:type="spellEnd"/>
      <w:r w:rsidRPr="00FA0A13">
        <w:rPr>
          <w:rFonts w:ascii="Sylfaen" w:hAnsi="Sylfaen"/>
        </w:rPr>
        <w:t xml:space="preserve">) 39 </w:t>
      </w:r>
      <w:proofErr w:type="spellStart"/>
      <w:r w:rsidRPr="00FA0A13">
        <w:rPr>
          <w:rFonts w:ascii="Sylfaen" w:hAnsi="Sylfaen"/>
        </w:rPr>
        <w:t>კმ</w:t>
      </w:r>
      <w:proofErr w:type="spellEnd"/>
      <w:r w:rsidRPr="00FA0A13">
        <w:rPr>
          <w:rFonts w:ascii="Sylfaen" w:hAnsi="Sylfaen"/>
        </w:rPr>
        <w:t xml:space="preserve">, </w:t>
      </w:r>
      <w:proofErr w:type="spellStart"/>
      <w:r w:rsidRPr="00FA0A13">
        <w:rPr>
          <w:rFonts w:ascii="Sylfaen" w:hAnsi="Sylfaen"/>
        </w:rPr>
        <w:t>უახლოეს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სარკინიგზო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კვანძამდე</w:t>
      </w:r>
      <w:proofErr w:type="spellEnd"/>
      <w:r w:rsidRPr="00FA0A13">
        <w:rPr>
          <w:rFonts w:ascii="Sylfaen" w:hAnsi="Sylfaen"/>
        </w:rPr>
        <w:t xml:space="preserve"> (ქ. </w:t>
      </w:r>
      <w:proofErr w:type="spellStart"/>
      <w:r w:rsidRPr="00FA0A13">
        <w:rPr>
          <w:rFonts w:ascii="Sylfaen" w:hAnsi="Sylfaen"/>
        </w:rPr>
        <w:t>ქუთაისი</w:t>
      </w:r>
      <w:proofErr w:type="spellEnd"/>
      <w:r w:rsidRPr="00FA0A13">
        <w:rPr>
          <w:rFonts w:ascii="Sylfaen" w:hAnsi="Sylfaen"/>
        </w:rPr>
        <w:t>)</w:t>
      </w:r>
      <w:r w:rsidRPr="00FA0A13">
        <w:rPr>
          <w:rFonts w:ascii="Sylfaen" w:hAnsi="Sylfaen"/>
          <w:lang w:val="ka-GE"/>
        </w:rPr>
        <w:t xml:space="preserve"> </w:t>
      </w:r>
      <w:r w:rsidRPr="00FA0A13">
        <w:rPr>
          <w:rFonts w:ascii="Sylfaen" w:hAnsi="Sylfaen"/>
        </w:rPr>
        <w:t xml:space="preserve">72 </w:t>
      </w:r>
      <w:proofErr w:type="spellStart"/>
      <w:r w:rsidRPr="00FA0A13">
        <w:rPr>
          <w:rFonts w:ascii="Sylfaen" w:hAnsi="Sylfaen"/>
        </w:rPr>
        <w:t>კმ</w:t>
      </w:r>
      <w:proofErr w:type="spellEnd"/>
      <w:r w:rsidRPr="00FA0A13">
        <w:rPr>
          <w:rFonts w:ascii="Sylfaen" w:hAnsi="Sylfaen"/>
        </w:rPr>
        <w:t xml:space="preserve">, </w:t>
      </w:r>
      <w:proofErr w:type="spellStart"/>
      <w:r w:rsidRPr="00FA0A13">
        <w:rPr>
          <w:rFonts w:ascii="Sylfaen" w:hAnsi="Sylfaen"/>
        </w:rPr>
        <w:t>უახლოეს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პორტამდე</w:t>
      </w:r>
      <w:proofErr w:type="spellEnd"/>
      <w:r w:rsidRPr="00FA0A13">
        <w:rPr>
          <w:rFonts w:ascii="Sylfaen" w:hAnsi="Sylfaen"/>
        </w:rPr>
        <w:t xml:space="preserve"> (ქ. </w:t>
      </w:r>
      <w:proofErr w:type="spellStart"/>
      <w:r w:rsidRPr="00FA0A13">
        <w:rPr>
          <w:rFonts w:ascii="Sylfaen" w:hAnsi="Sylfaen"/>
        </w:rPr>
        <w:t>ფოთი</w:t>
      </w:r>
      <w:proofErr w:type="spellEnd"/>
      <w:r w:rsidRPr="00FA0A13">
        <w:rPr>
          <w:rFonts w:ascii="Sylfaen" w:hAnsi="Sylfaen"/>
        </w:rPr>
        <w:t xml:space="preserve">) 170 </w:t>
      </w:r>
      <w:proofErr w:type="spellStart"/>
      <w:r w:rsidRPr="00FA0A13">
        <w:rPr>
          <w:rFonts w:ascii="Sylfaen" w:hAnsi="Sylfaen"/>
        </w:rPr>
        <w:t>კმ</w:t>
      </w:r>
      <w:proofErr w:type="spellEnd"/>
      <w:r w:rsidRPr="00FA0A13">
        <w:rPr>
          <w:rFonts w:ascii="Sylfaen" w:hAnsi="Sylfaen"/>
        </w:rPr>
        <w:t xml:space="preserve">, ქ. </w:t>
      </w:r>
      <w:proofErr w:type="spellStart"/>
      <w:r w:rsidRPr="00FA0A13">
        <w:rPr>
          <w:rFonts w:ascii="Sylfaen" w:hAnsi="Sylfaen"/>
        </w:rPr>
        <w:t>თბილისამდე</w:t>
      </w:r>
      <w:proofErr w:type="spellEnd"/>
      <w:r w:rsidRPr="00FA0A13">
        <w:rPr>
          <w:rFonts w:ascii="Sylfaen" w:hAnsi="Sylfaen"/>
        </w:rPr>
        <w:t xml:space="preserve"> 243 </w:t>
      </w:r>
      <w:proofErr w:type="spellStart"/>
      <w:r w:rsidRPr="00FA0A13">
        <w:rPr>
          <w:rFonts w:ascii="Sylfaen" w:hAnsi="Sylfaen"/>
        </w:rPr>
        <w:t>კმ</w:t>
      </w:r>
      <w:proofErr w:type="spellEnd"/>
      <w:r w:rsidRPr="00FA0A13">
        <w:rPr>
          <w:rFonts w:ascii="Sylfaen" w:hAnsi="Sylfaen"/>
        </w:rPr>
        <w:t>.</w:t>
      </w:r>
    </w:p>
    <w:p w14:paraId="59CCBB04" w14:textId="19D169AD" w:rsidR="00DD1C44" w:rsidRPr="00FA0A13" w:rsidRDefault="00A9177B" w:rsidP="00A9177B">
      <w:pPr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მთლიანი</w:t>
      </w:r>
      <w:proofErr w:type="spellEnd"/>
      <w:r w:rsidRPr="00FA0A13">
        <w:rPr>
          <w:rFonts w:ascii="Sylfaen" w:hAnsi="Sylfaen"/>
          <w:lang w:val="ka-GE"/>
        </w:rPr>
        <w:t xml:space="preserve"> </w:t>
      </w:r>
      <w:proofErr w:type="spellStart"/>
      <w:r w:rsidRPr="00FA0A13">
        <w:rPr>
          <w:rFonts w:ascii="Sylfaen" w:hAnsi="Sylfaen"/>
        </w:rPr>
        <w:t>ფართობი</w:t>
      </w:r>
      <w:proofErr w:type="spellEnd"/>
      <w:r w:rsidRPr="00FA0A13">
        <w:rPr>
          <w:rFonts w:ascii="Sylfaen" w:hAnsi="Sylfaen"/>
        </w:rPr>
        <w:t xml:space="preserve"> 1142 </w:t>
      </w:r>
      <w:proofErr w:type="spellStart"/>
      <w:proofErr w:type="gramStart"/>
      <w:r w:rsidRPr="00FA0A13">
        <w:rPr>
          <w:rFonts w:ascii="Sylfaen" w:hAnsi="Sylfaen"/>
        </w:rPr>
        <w:t>კვ.კმ</w:t>
      </w:r>
      <w:proofErr w:type="spellEnd"/>
      <w:proofErr w:type="gramEnd"/>
      <w:r w:rsidRPr="00FA0A13">
        <w:rPr>
          <w:rFonts w:ascii="Sylfaen" w:hAnsi="Sylfaen"/>
        </w:rPr>
        <w:t>–</w:t>
      </w:r>
      <w:proofErr w:type="spellStart"/>
      <w:r w:rsidRPr="00FA0A13">
        <w:rPr>
          <w:rFonts w:ascii="Sylfaen" w:hAnsi="Sylfaen"/>
        </w:rPr>
        <w:t>ია</w:t>
      </w:r>
      <w:proofErr w:type="spellEnd"/>
      <w:r w:rsidRPr="00FA0A13">
        <w:rPr>
          <w:rFonts w:ascii="Sylfaen" w:hAnsi="Sylfaen"/>
        </w:rPr>
        <w:t xml:space="preserve">, </w:t>
      </w:r>
      <w:proofErr w:type="spellStart"/>
      <w:r w:rsidRPr="00FA0A13">
        <w:rPr>
          <w:rFonts w:ascii="Sylfaen" w:hAnsi="Sylfaen"/>
        </w:rPr>
        <w:t>რომელიც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მოიცავს</w:t>
      </w:r>
      <w:proofErr w:type="spellEnd"/>
      <w:r w:rsidRPr="00FA0A13">
        <w:rPr>
          <w:rFonts w:ascii="Sylfaen" w:hAnsi="Sylfaen"/>
        </w:rPr>
        <w:t xml:space="preserve"> 1 </w:t>
      </w:r>
      <w:proofErr w:type="spellStart"/>
      <w:r w:rsidRPr="00FA0A13">
        <w:rPr>
          <w:rFonts w:ascii="Sylfaen" w:hAnsi="Sylfaen"/>
        </w:rPr>
        <w:t>ქალაქსა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და</w:t>
      </w:r>
      <w:proofErr w:type="spellEnd"/>
      <w:r w:rsidRPr="00FA0A13">
        <w:rPr>
          <w:rFonts w:ascii="Sylfaen" w:hAnsi="Sylfaen"/>
        </w:rPr>
        <w:t xml:space="preserve"> 69 </w:t>
      </w:r>
      <w:proofErr w:type="spellStart"/>
      <w:r w:rsidRPr="00FA0A13">
        <w:rPr>
          <w:rFonts w:ascii="Sylfaen" w:hAnsi="Sylfaen"/>
        </w:rPr>
        <w:t>სოფელს</w:t>
      </w:r>
      <w:proofErr w:type="spellEnd"/>
      <w:r w:rsidRPr="00FA0A13">
        <w:rPr>
          <w:rFonts w:ascii="Sylfaen" w:hAnsi="Sylfaen"/>
        </w:rPr>
        <w:t>.</w:t>
      </w:r>
      <w:r w:rsidRPr="00FA0A13">
        <w:rPr>
          <w:rFonts w:ascii="Sylfaen" w:hAnsi="Sylfaen"/>
          <w:lang w:val="ka-GE"/>
        </w:rPr>
        <w:t xml:space="preserve"> </w:t>
      </w:r>
      <w:proofErr w:type="spellStart"/>
      <w:r w:rsidRPr="00FA0A13">
        <w:rPr>
          <w:rFonts w:ascii="Sylfaen" w:hAnsi="Sylfaen"/>
        </w:rPr>
        <w:t>ამბროლაურის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რეგისტრირებული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მოსახლეობა</w:t>
      </w:r>
      <w:proofErr w:type="spellEnd"/>
      <w:r w:rsidRPr="00FA0A13">
        <w:rPr>
          <w:rFonts w:ascii="Sylfaen" w:hAnsi="Sylfaen"/>
        </w:rPr>
        <w:t xml:space="preserve"> 202</w:t>
      </w:r>
      <w:r w:rsidR="00EF0C22" w:rsidRPr="00FA0A13">
        <w:rPr>
          <w:rFonts w:ascii="Sylfaen" w:hAnsi="Sylfaen"/>
          <w:lang w:val="ka-GE"/>
        </w:rPr>
        <w:t>5</w:t>
      </w:r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წლის</w:t>
      </w:r>
      <w:proofErr w:type="spellEnd"/>
      <w:r w:rsidRPr="00FA0A13">
        <w:rPr>
          <w:rFonts w:ascii="Sylfaen" w:hAnsi="Sylfaen"/>
        </w:rPr>
        <w:t xml:space="preserve"> 01 </w:t>
      </w:r>
      <w:proofErr w:type="gramStart"/>
      <w:r w:rsidR="004C146B" w:rsidRPr="00FA0A13">
        <w:rPr>
          <w:rFonts w:ascii="Sylfaen" w:hAnsi="Sylfaen"/>
          <w:lang w:val="ka-GE"/>
        </w:rPr>
        <w:t xml:space="preserve">იანვრის </w:t>
      </w:r>
      <w:r w:rsidRPr="00FA0A13">
        <w:rPr>
          <w:rFonts w:ascii="Sylfaen" w:hAnsi="Sylfaen"/>
          <w:lang w:val="ka-GE"/>
        </w:rPr>
        <w:t xml:space="preserve"> </w:t>
      </w:r>
      <w:proofErr w:type="spellStart"/>
      <w:r w:rsidRPr="00FA0A13">
        <w:rPr>
          <w:rFonts w:ascii="Sylfaen" w:hAnsi="Sylfaen"/>
        </w:rPr>
        <w:t>მდგომარეობით</w:t>
      </w:r>
      <w:proofErr w:type="spellEnd"/>
      <w:proofErr w:type="gramEnd"/>
      <w:r w:rsidRPr="00FA0A13">
        <w:rPr>
          <w:rFonts w:ascii="Sylfaen" w:hAnsi="Sylfaen"/>
        </w:rPr>
        <w:t xml:space="preserve"> 13601 </w:t>
      </w:r>
      <w:proofErr w:type="spellStart"/>
      <w:r w:rsidRPr="00FA0A13">
        <w:rPr>
          <w:rFonts w:ascii="Sylfaen" w:hAnsi="Sylfaen"/>
        </w:rPr>
        <w:t>ადამიანია</w:t>
      </w:r>
      <w:proofErr w:type="spellEnd"/>
      <w:r w:rsidRPr="00FA0A13">
        <w:rPr>
          <w:rFonts w:ascii="Sylfaen" w:hAnsi="Sylfaen"/>
        </w:rPr>
        <w:t xml:space="preserve">. </w:t>
      </w:r>
      <w:proofErr w:type="spellStart"/>
      <w:r w:rsidRPr="00FA0A13">
        <w:rPr>
          <w:rFonts w:ascii="Sylfaen" w:hAnsi="Sylfaen"/>
        </w:rPr>
        <w:t>მუნიციპალიტეტის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მოსახლეობიდან</w:t>
      </w:r>
      <w:proofErr w:type="spellEnd"/>
      <w:r w:rsidRPr="00FA0A13">
        <w:rPr>
          <w:rFonts w:ascii="Sylfaen" w:hAnsi="Sylfaen"/>
        </w:rPr>
        <w:t xml:space="preserve"> 68</w:t>
      </w:r>
      <w:r w:rsidR="0035206E" w:rsidRPr="00FA0A13">
        <w:rPr>
          <w:rFonts w:ascii="Sylfaen" w:hAnsi="Sylfaen"/>
          <w:lang w:val="ka-GE"/>
        </w:rPr>
        <w:t>47</w:t>
      </w:r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ქალია</w:t>
      </w:r>
      <w:proofErr w:type="spellEnd"/>
      <w:r w:rsidRPr="00FA0A13">
        <w:rPr>
          <w:rFonts w:ascii="Sylfaen" w:hAnsi="Sylfaen"/>
        </w:rPr>
        <w:t xml:space="preserve">, </w:t>
      </w:r>
      <w:proofErr w:type="spellStart"/>
      <w:r w:rsidRPr="00FA0A13">
        <w:rPr>
          <w:rFonts w:ascii="Sylfaen" w:hAnsi="Sylfaen"/>
        </w:rPr>
        <w:t>ხოლო</w:t>
      </w:r>
      <w:proofErr w:type="spellEnd"/>
      <w:r w:rsidRPr="00FA0A13">
        <w:rPr>
          <w:rFonts w:ascii="Sylfaen" w:hAnsi="Sylfaen"/>
        </w:rPr>
        <w:t xml:space="preserve"> 67</w:t>
      </w:r>
      <w:r w:rsidR="0035206E" w:rsidRPr="00FA0A13">
        <w:rPr>
          <w:rFonts w:ascii="Sylfaen" w:hAnsi="Sylfaen"/>
          <w:lang w:val="ka-GE"/>
        </w:rPr>
        <w:t>54</w:t>
      </w:r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მამაკაცი</w:t>
      </w:r>
      <w:proofErr w:type="spellEnd"/>
      <w:r w:rsidRPr="00FA0A13">
        <w:rPr>
          <w:rFonts w:ascii="Sylfaen" w:hAnsi="Sylfaen"/>
        </w:rPr>
        <w:t>.</w:t>
      </w:r>
      <w:r w:rsidRPr="00FA0A13">
        <w:rPr>
          <w:rFonts w:ascii="Sylfaen" w:hAnsi="Sylfaen"/>
          <w:lang w:val="ka-GE"/>
        </w:rPr>
        <w:t xml:space="preserve"> ამბროლაურის მუნიციპალიტეტს გააჩნია მაღალმთიანი მუნიციპალიტეტის სტატუსი სადაც 0-დან 18 წლ</w:t>
      </w:r>
      <w:r w:rsidR="00F42DCA" w:rsidRPr="00FA0A13">
        <w:rPr>
          <w:rFonts w:ascii="Sylfaen" w:hAnsi="Sylfaen"/>
          <w:lang w:val="ka-GE"/>
        </w:rPr>
        <w:t>ის ჩათვლით</w:t>
      </w:r>
      <w:r w:rsidRPr="00FA0A13">
        <w:rPr>
          <w:rFonts w:ascii="Sylfaen" w:hAnsi="Sylfaen"/>
          <w:lang w:val="ka-GE"/>
        </w:rPr>
        <w:t xml:space="preserve"> მოსახლეობის რაოდენობა 19</w:t>
      </w:r>
      <w:r w:rsidR="00F42DCA" w:rsidRPr="00FA0A13">
        <w:rPr>
          <w:rFonts w:ascii="Sylfaen" w:hAnsi="Sylfaen"/>
          <w:lang w:val="ka-GE"/>
        </w:rPr>
        <w:t>73</w:t>
      </w:r>
      <w:r w:rsidRPr="00FA0A13">
        <w:rPr>
          <w:rFonts w:ascii="Sylfaen" w:hAnsi="Sylfaen"/>
          <w:lang w:val="ka-GE"/>
        </w:rPr>
        <w:t xml:space="preserve"> შეადგენს, მოსახლეობის დიდი ნაწილი ხანდაზმულია, მუნიციპალიტეტს გააჩნია ისეთი სოფლები სადაც 0</w:t>
      </w:r>
      <w:r w:rsidR="00CD54A2" w:rsidRPr="00FA0A13">
        <w:rPr>
          <w:rFonts w:ascii="Sylfaen" w:hAnsi="Sylfaen"/>
          <w:lang w:val="ka-GE"/>
        </w:rPr>
        <w:t xml:space="preserve"> </w:t>
      </w:r>
      <w:r w:rsidRPr="00FA0A13">
        <w:rPr>
          <w:rFonts w:ascii="Sylfaen" w:hAnsi="Sylfaen"/>
          <w:lang w:val="ka-GE"/>
        </w:rPr>
        <w:t>დან-18 წლამდე პირები საერთოდ არ ცხოვრობენ</w:t>
      </w:r>
      <w:r w:rsidR="00CD54A2" w:rsidRPr="00FA0A13">
        <w:rPr>
          <w:rFonts w:ascii="Sylfaen" w:hAnsi="Sylfaen"/>
          <w:lang w:val="ka-GE"/>
        </w:rPr>
        <w:t xml:space="preserve">. </w:t>
      </w:r>
      <w:r w:rsidR="00DD1C44" w:rsidRPr="00FA0A13">
        <w:rPr>
          <w:rFonts w:ascii="Sylfaen" w:hAnsi="Sylfaen"/>
          <w:lang w:val="ka-GE"/>
        </w:rPr>
        <w:t xml:space="preserve">ამბროლაურის მუნიციპალიტეტში მისამართზე რეგისტრირებული საპენსიო ასაკის მქონე პირთა საერთო რაოდენობაა 4605 პირი, მათ შორის ქალბატონები 60 წელს ზემოთ 2954, ხოლო მამაკაცები 65 წელს ზემოთ 1651. </w:t>
      </w:r>
    </w:p>
    <w:p w14:paraId="11CFE2A0" w14:textId="2A438A53" w:rsidR="00A52967" w:rsidRPr="00FA0A13" w:rsidRDefault="00A52967" w:rsidP="00A9177B">
      <w:pPr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 xml:space="preserve">ქორწინების </w:t>
      </w:r>
      <w:r w:rsidR="003A7DE7" w:rsidRPr="00FA0A13">
        <w:rPr>
          <w:rFonts w:ascii="Sylfaen" w:hAnsi="Sylfaen"/>
          <w:lang w:val="ka-GE"/>
        </w:rPr>
        <w:t xml:space="preserve">საერთო </w:t>
      </w:r>
      <w:r w:rsidRPr="00FA0A13">
        <w:rPr>
          <w:rFonts w:ascii="Sylfaen" w:hAnsi="Sylfaen"/>
          <w:lang w:val="ka-GE"/>
        </w:rPr>
        <w:t xml:space="preserve">რაოდენობა 2024 წელს </w:t>
      </w:r>
      <w:r w:rsidR="003A7DE7" w:rsidRPr="00FA0A13">
        <w:rPr>
          <w:rFonts w:ascii="Sylfaen" w:hAnsi="Sylfaen"/>
          <w:lang w:val="ka-GE"/>
        </w:rPr>
        <w:t xml:space="preserve">შეადგენს 78 ხოლო  განქორწინება 37. </w:t>
      </w:r>
    </w:p>
    <w:p w14:paraId="7BF67E83" w14:textId="23F51FC0" w:rsidR="005A0708" w:rsidRPr="00FA0A13" w:rsidRDefault="00A9177B" w:rsidP="00A9177B">
      <w:pPr>
        <w:jc w:val="both"/>
        <w:rPr>
          <w:rFonts w:ascii="Sylfaen" w:hAnsi="Sylfaen"/>
        </w:rPr>
      </w:pPr>
      <w:proofErr w:type="spellStart"/>
      <w:r w:rsidRPr="00FA0A13">
        <w:rPr>
          <w:rFonts w:ascii="Sylfaen" w:hAnsi="Sylfaen"/>
        </w:rPr>
        <w:lastRenderedPageBreak/>
        <w:t>ერთ-ერთი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მთავარი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პრობლემა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მუნიციპალიტეტში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არის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ახალგაზრდების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მიგრაცია</w:t>
      </w:r>
      <w:proofErr w:type="spellEnd"/>
      <w:r w:rsidRPr="00FA0A13">
        <w:rPr>
          <w:rFonts w:ascii="Sylfaen" w:hAnsi="Sylfaen"/>
        </w:rPr>
        <w:t>.</w:t>
      </w:r>
    </w:p>
    <w:p w14:paraId="3A605BBB" w14:textId="77777777" w:rsidR="005A0708" w:rsidRPr="00FA0A13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FA0A13">
        <w:rPr>
          <w:rFonts w:ascii="Sylfaen" w:hAnsi="Sylfaen"/>
          <w:lang w:val="ka-GE"/>
        </w:rPr>
        <w:t xml:space="preserve">: </w:t>
      </w:r>
    </w:p>
    <w:p w14:paraId="1DABDD64" w14:textId="77777777" w:rsidR="005A0708" w:rsidRPr="00FA0A13" w:rsidRDefault="005A0708" w:rsidP="005A0708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FA0A13">
        <w:rPr>
          <w:rFonts w:ascii="Sylfaen" w:hAnsi="Sylfaen" w:cs="Sylfaen"/>
          <w:sz w:val="18"/>
          <w:szCs w:val="18"/>
          <w:lang w:val="ka-GE"/>
        </w:rPr>
        <w:t>(გარემოებები</w:t>
      </w:r>
      <w:r w:rsidRPr="00FA0A13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საქმიანობაზე)</w:t>
      </w:r>
    </w:p>
    <w:p w14:paraId="6559119A" w14:textId="77777777" w:rsidR="005A0708" w:rsidRPr="00FA0A13" w:rsidRDefault="005A0708" w:rsidP="005A0708">
      <w:pPr>
        <w:pStyle w:val="ListParagraph"/>
        <w:rPr>
          <w:rFonts w:ascii="Sylfaen" w:hAnsi="Sylfaen"/>
          <w:lang w:val="ka-GE"/>
        </w:rPr>
      </w:pPr>
    </w:p>
    <w:p w14:paraId="6FD4DD8D" w14:textId="59AFCF1E" w:rsidR="00C35E58" w:rsidRPr="00FA0A13" w:rsidRDefault="005A0708" w:rsidP="006E147C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b/>
          <w:lang w:val="ka-GE"/>
        </w:rPr>
        <w:t>შიდა ფაქტორები</w:t>
      </w:r>
      <w:r w:rsidRPr="00FA0A13">
        <w:rPr>
          <w:rFonts w:ascii="Sylfaen" w:hAnsi="Sylfaen"/>
          <w:lang w:val="ka-GE"/>
        </w:rPr>
        <w:t xml:space="preserve"> </w:t>
      </w:r>
      <w:r w:rsidRPr="00FA0A13">
        <w:rPr>
          <w:rFonts w:ascii="Sylfaen" w:hAnsi="Sylfaen"/>
          <w:color w:val="000000" w:themeColor="text1"/>
          <w:lang w:val="ka-GE"/>
        </w:rPr>
        <w:t xml:space="preserve">- </w:t>
      </w:r>
      <w:r w:rsidR="003A2810" w:rsidRPr="00FA0A13">
        <w:rPr>
          <w:rFonts w:ascii="Sylfaen" w:hAnsi="Sylfaen"/>
          <w:color w:val="000000" w:themeColor="text1"/>
          <w:lang w:val="ka-GE"/>
        </w:rPr>
        <w:t>პროექტის განხორციელებისას დიდი მნიშვნელობა აქვს გადაწყვეტილების მიმღები თანამდებობის პირების ჩართულობასა და მხარდაჭერას, ასევე დიდი როლი აქვს მერიის სხვადასხვა სტრუქტურული ერთეულების კოორდინირებულ მუშ</w:t>
      </w:r>
      <w:r w:rsidR="00924D38">
        <w:rPr>
          <w:rFonts w:ascii="Sylfaen" w:hAnsi="Sylfaen"/>
          <w:color w:val="000000" w:themeColor="text1"/>
          <w:lang w:val="ka-GE"/>
        </w:rPr>
        <w:t>ა</w:t>
      </w:r>
      <w:r w:rsidR="003A2810" w:rsidRPr="00FA0A13">
        <w:rPr>
          <w:rFonts w:ascii="Sylfaen" w:hAnsi="Sylfaen"/>
          <w:color w:val="000000" w:themeColor="text1"/>
          <w:lang w:val="ka-GE"/>
        </w:rPr>
        <w:t>ობას, საჯარო მოხელეების კვალიფიკაციას</w:t>
      </w:r>
      <w:r w:rsidR="00AF4531" w:rsidRPr="00FA0A13">
        <w:rPr>
          <w:rFonts w:ascii="Sylfaen" w:hAnsi="Sylfaen"/>
          <w:color w:val="000000" w:themeColor="text1"/>
          <w:lang w:val="ka-GE"/>
        </w:rPr>
        <w:t xml:space="preserve"> და </w:t>
      </w:r>
      <w:r w:rsidR="003A2810" w:rsidRPr="00FA0A13">
        <w:rPr>
          <w:rFonts w:ascii="Sylfaen" w:hAnsi="Sylfaen"/>
          <w:color w:val="000000" w:themeColor="text1"/>
          <w:lang w:val="ka-GE"/>
        </w:rPr>
        <w:t xml:space="preserve"> </w:t>
      </w:r>
      <w:r w:rsidR="00E75D2D" w:rsidRPr="00FA0A13">
        <w:rPr>
          <w:rFonts w:ascii="Sylfaen" w:hAnsi="Sylfaen"/>
          <w:color w:val="000000" w:themeColor="text1"/>
          <w:lang w:val="ka-GE"/>
        </w:rPr>
        <w:t>სერვისის დანერგვის</w:t>
      </w:r>
      <w:r w:rsidR="00AF4531" w:rsidRPr="00FA0A13">
        <w:rPr>
          <w:rFonts w:ascii="Sylfaen" w:hAnsi="Sylfaen"/>
          <w:color w:val="000000" w:themeColor="text1"/>
          <w:lang w:val="en-GB"/>
        </w:rPr>
        <w:t xml:space="preserve"> </w:t>
      </w:r>
      <w:r w:rsidR="00AF4531" w:rsidRPr="00FA0A13">
        <w:rPr>
          <w:rFonts w:ascii="Sylfaen" w:hAnsi="Sylfaen"/>
          <w:color w:val="000000" w:themeColor="text1"/>
          <w:lang w:val="ka-GE"/>
        </w:rPr>
        <w:t xml:space="preserve">პროცესში </w:t>
      </w:r>
      <w:r w:rsidR="003A2810" w:rsidRPr="00FA0A13">
        <w:rPr>
          <w:rFonts w:ascii="Sylfaen" w:hAnsi="Sylfaen"/>
          <w:color w:val="000000" w:themeColor="text1"/>
          <w:lang w:val="ka-GE"/>
        </w:rPr>
        <w:t xml:space="preserve">გამოცდილების გაზიარებას.  სამუშაო პროცესში აქტიურად იყვნენ ჩართულები </w:t>
      </w:r>
      <w:r w:rsidR="00924D38">
        <w:rPr>
          <w:rFonts w:ascii="Sylfaen" w:hAnsi="Sylfaen"/>
          <w:color w:val="000000" w:themeColor="text1"/>
          <w:lang w:val="ka-GE"/>
        </w:rPr>
        <w:t xml:space="preserve">მერიის </w:t>
      </w:r>
      <w:r w:rsidR="003A2810" w:rsidRPr="00FA0A13">
        <w:rPr>
          <w:rFonts w:ascii="Sylfaen" w:hAnsi="Sylfaen"/>
          <w:color w:val="000000" w:themeColor="text1"/>
          <w:lang w:val="ka-GE"/>
        </w:rPr>
        <w:t>სოციალური და ადმინისტრაციული სამსახურის თანამშრომლები</w:t>
      </w:r>
      <w:r w:rsidR="005F6899">
        <w:rPr>
          <w:rFonts w:ascii="Sylfaen" w:hAnsi="Sylfaen"/>
          <w:color w:val="000000" w:themeColor="text1"/>
          <w:lang w:val="ka-GE"/>
        </w:rPr>
        <w:t xml:space="preserve">. </w:t>
      </w:r>
      <w:proofErr w:type="spellStart"/>
      <w:r w:rsidR="008071B1" w:rsidRPr="00FA0A13">
        <w:rPr>
          <w:rFonts w:ascii="Sylfaen" w:hAnsi="Sylfaen" w:cs="Sylfaen"/>
          <w:color w:val="000000" w:themeColor="text1"/>
          <w:shd w:val="clear" w:color="auto" w:fill="FFFFFF"/>
        </w:rPr>
        <w:t>სოციალური</w:t>
      </w:r>
      <w:proofErr w:type="spellEnd"/>
      <w:r w:rsidR="008071B1" w:rsidRPr="00FA0A13">
        <w:rPr>
          <w:rFonts w:ascii="Sylfaen" w:hAnsi="Sylfaen" w:cs="Segoe UI Historic"/>
          <w:color w:val="000000" w:themeColor="text1"/>
          <w:shd w:val="clear" w:color="auto" w:fill="FFFFFF"/>
        </w:rPr>
        <w:t xml:space="preserve"> </w:t>
      </w:r>
      <w:proofErr w:type="spellStart"/>
      <w:r w:rsidR="008071B1" w:rsidRPr="00FA0A13">
        <w:rPr>
          <w:rFonts w:ascii="Sylfaen" w:hAnsi="Sylfaen" w:cs="Sylfaen"/>
          <w:color w:val="000000" w:themeColor="text1"/>
          <w:shd w:val="clear" w:color="auto" w:fill="FFFFFF"/>
        </w:rPr>
        <w:t>სერვის</w:t>
      </w:r>
      <w:proofErr w:type="spellEnd"/>
      <w:r w:rsidR="008071B1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ების </w:t>
      </w:r>
      <w:proofErr w:type="spellStart"/>
      <w:r w:rsidR="008071B1" w:rsidRPr="00FA0A13">
        <w:rPr>
          <w:rFonts w:ascii="Sylfaen" w:hAnsi="Sylfaen" w:cs="Sylfaen"/>
          <w:color w:val="000000" w:themeColor="text1"/>
          <w:shd w:val="clear" w:color="auto" w:fill="FFFFFF"/>
        </w:rPr>
        <w:t>გაუმჯობესების</w:t>
      </w:r>
      <w:proofErr w:type="spellEnd"/>
      <w:r w:rsidR="008071B1" w:rsidRPr="00FA0A13">
        <w:rPr>
          <w:rFonts w:ascii="Sylfaen" w:hAnsi="Sylfaen" w:cs="Segoe UI Historic"/>
          <w:color w:val="000000" w:themeColor="text1"/>
          <w:shd w:val="clear" w:color="auto" w:fill="FFFFFF"/>
        </w:rPr>
        <w:t xml:space="preserve"> </w:t>
      </w:r>
      <w:proofErr w:type="spellStart"/>
      <w:r w:rsidR="008071B1" w:rsidRPr="00FA0A13">
        <w:rPr>
          <w:rFonts w:ascii="Sylfaen" w:hAnsi="Sylfaen" w:cs="Sylfaen"/>
          <w:color w:val="000000" w:themeColor="text1"/>
          <w:shd w:val="clear" w:color="auto" w:fill="FFFFFF"/>
        </w:rPr>
        <w:t>მიზნით</w:t>
      </w:r>
      <w:proofErr w:type="spellEnd"/>
      <w:r w:rsidR="008071B1" w:rsidRPr="00FA0A13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proofErr w:type="spellStart"/>
      <w:proofErr w:type="gramStart"/>
      <w:r w:rsidR="008071B1" w:rsidRPr="00FA0A13">
        <w:rPr>
          <w:rFonts w:ascii="Sylfaen" w:hAnsi="Sylfaen" w:cs="Sylfaen"/>
          <w:color w:val="000000" w:themeColor="text1"/>
          <w:shd w:val="clear" w:color="auto" w:fill="FFFFFF"/>
        </w:rPr>
        <w:t>უკუკავშირის</w:t>
      </w:r>
      <w:proofErr w:type="spellEnd"/>
      <w:r w:rsidR="008071B1" w:rsidRPr="00FA0A13">
        <w:rPr>
          <w:rFonts w:ascii="Sylfaen" w:hAnsi="Sylfaen" w:cs="Segoe UI Historic"/>
          <w:color w:val="000000" w:themeColor="text1"/>
          <w:shd w:val="clear" w:color="auto" w:fill="FFFFFF"/>
        </w:rPr>
        <w:t xml:space="preserve"> </w:t>
      </w:r>
      <w:r w:rsidR="008071B1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მექანიზმის</w:t>
      </w:r>
      <w:proofErr w:type="gramEnd"/>
      <w:r w:rsidR="008071B1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დანერგვა </w:t>
      </w:r>
      <w:r w:rsidR="00AF4531" w:rsidRPr="00FA0A13">
        <w:rPr>
          <w:rFonts w:ascii="Sylfaen" w:hAnsi="Sylfaen"/>
          <w:color w:val="000000" w:themeColor="text1"/>
          <w:lang w:val="ka-GE"/>
        </w:rPr>
        <w:t xml:space="preserve">უზრუნველყოფს </w:t>
      </w:r>
      <w:r w:rsidR="008071B1" w:rsidRPr="00FA0A13">
        <w:rPr>
          <w:rFonts w:ascii="Sylfaen" w:hAnsi="Sylfaen"/>
          <w:color w:val="000000" w:themeColor="text1"/>
          <w:lang w:val="ka-GE"/>
        </w:rPr>
        <w:t xml:space="preserve"> რომ მერიამ </w:t>
      </w:r>
      <w:r w:rsidR="00152777" w:rsidRPr="00FA0A13">
        <w:rPr>
          <w:rFonts w:ascii="Sylfaen" w:hAnsi="Sylfaen" w:cstheme="minorHAnsi"/>
          <w:noProof/>
          <w:color w:val="000000" w:themeColor="text1"/>
          <w:lang w:val="ka-GE"/>
        </w:rPr>
        <w:t>შეინარჩუნოს სერვისების ხარისხი და მუდმივად იზრუნოს მის გაუმჯობესებაზე; უკეთესი გამოცდილება შეუქმნას მომხმარებლებს ყოველწლიურად, პროგრამების/ქვეპროგრამების შემუშავების პროცესში მიიღოს მტკიცებულებებზე/მონაცემებზე დაფუძნებული გადაწყვეტილებები გაზარდოს მერიისადმი მომხმარებელთა ნდობა.</w:t>
      </w:r>
    </w:p>
    <w:p w14:paraId="0269EFE9" w14:textId="77777777" w:rsidR="00E24880" w:rsidRPr="00FA0A13" w:rsidRDefault="00E24880" w:rsidP="006E147C">
      <w:pPr>
        <w:ind w:left="1080"/>
        <w:jc w:val="both"/>
        <w:rPr>
          <w:rFonts w:ascii="Sylfaen" w:hAnsi="Sylfaen"/>
          <w:lang w:val="en-GB"/>
        </w:rPr>
      </w:pPr>
    </w:p>
    <w:p w14:paraId="085D51AD" w14:textId="1F42CD55" w:rsidR="00E24880" w:rsidRPr="00FA0A13" w:rsidRDefault="005A0708" w:rsidP="006E147C">
      <w:pPr>
        <w:pStyle w:val="Default"/>
        <w:numPr>
          <w:ilvl w:val="0"/>
          <w:numId w:val="31"/>
        </w:numPr>
        <w:jc w:val="both"/>
        <w:rPr>
          <w:rFonts w:ascii="Sylfaen" w:hAnsi="Sylfaen"/>
          <w:sz w:val="22"/>
          <w:szCs w:val="22"/>
          <w:lang w:val="ka-GE"/>
        </w:rPr>
      </w:pPr>
      <w:r w:rsidRPr="00FA0A13">
        <w:rPr>
          <w:rFonts w:ascii="Sylfaen" w:hAnsi="Sylfaen"/>
          <w:b/>
          <w:sz w:val="22"/>
          <w:szCs w:val="22"/>
          <w:lang w:val="ka-GE"/>
        </w:rPr>
        <w:t>გარე ფაქტორები</w:t>
      </w:r>
      <w:r w:rsidRPr="00FA0A13">
        <w:rPr>
          <w:rFonts w:ascii="Sylfaen" w:hAnsi="Sylfaen"/>
          <w:sz w:val="22"/>
          <w:szCs w:val="22"/>
          <w:lang w:val="ka-GE"/>
        </w:rPr>
        <w:t xml:space="preserve"> -</w:t>
      </w:r>
      <w:r w:rsidR="00415B3E" w:rsidRPr="00FA0A13">
        <w:rPr>
          <w:rFonts w:ascii="Sylfaen" w:hAnsi="Sylfaen"/>
          <w:sz w:val="22"/>
          <w:szCs w:val="22"/>
        </w:rPr>
        <w:t xml:space="preserve"> </w:t>
      </w:r>
      <w:proofErr w:type="spellStart"/>
      <w:r w:rsidR="00E24880" w:rsidRPr="00FA0A13">
        <w:rPr>
          <w:rFonts w:ascii="Sylfaen" w:hAnsi="Sylfaen" w:cs="Sylfaen"/>
          <w:color w:val="080809"/>
          <w:sz w:val="22"/>
          <w:szCs w:val="22"/>
          <w:shd w:val="clear" w:color="auto" w:fill="FFFFFF"/>
        </w:rPr>
        <w:t>სოციალური</w:t>
      </w:r>
      <w:proofErr w:type="spellEnd"/>
      <w:r w:rsidR="00E24880" w:rsidRPr="00FA0A13">
        <w:rPr>
          <w:rFonts w:ascii="Sylfaen" w:hAnsi="Sylfaen" w:cs="Segoe UI Historic"/>
          <w:color w:val="080809"/>
          <w:sz w:val="22"/>
          <w:szCs w:val="22"/>
          <w:shd w:val="clear" w:color="auto" w:fill="FFFFFF"/>
        </w:rPr>
        <w:t xml:space="preserve"> </w:t>
      </w:r>
      <w:proofErr w:type="spellStart"/>
      <w:r w:rsidR="00E24880" w:rsidRPr="00FA0A13">
        <w:rPr>
          <w:rFonts w:ascii="Sylfaen" w:hAnsi="Sylfaen" w:cs="Sylfaen"/>
          <w:color w:val="080809"/>
          <w:sz w:val="22"/>
          <w:szCs w:val="22"/>
          <w:shd w:val="clear" w:color="auto" w:fill="FFFFFF"/>
        </w:rPr>
        <w:t>სერვის</w:t>
      </w:r>
      <w:proofErr w:type="spellEnd"/>
      <w:r w:rsidR="00E24880" w:rsidRPr="00FA0A13">
        <w:rPr>
          <w:rFonts w:ascii="Sylfaen" w:hAnsi="Sylfaen" w:cs="Sylfaen"/>
          <w:color w:val="080809"/>
          <w:sz w:val="22"/>
          <w:szCs w:val="22"/>
          <w:shd w:val="clear" w:color="auto" w:fill="FFFFFF"/>
          <w:lang w:val="ka-GE"/>
        </w:rPr>
        <w:t xml:space="preserve">ების </w:t>
      </w:r>
      <w:proofErr w:type="spellStart"/>
      <w:r w:rsidR="00E24880" w:rsidRPr="00FA0A13">
        <w:rPr>
          <w:rFonts w:ascii="Sylfaen" w:hAnsi="Sylfaen" w:cs="Sylfaen"/>
          <w:color w:val="080809"/>
          <w:sz w:val="22"/>
          <w:szCs w:val="22"/>
          <w:shd w:val="clear" w:color="auto" w:fill="FFFFFF"/>
        </w:rPr>
        <w:t>გაუმჯობესების</w:t>
      </w:r>
      <w:proofErr w:type="spellEnd"/>
      <w:r w:rsidR="00E24880" w:rsidRPr="00FA0A13">
        <w:rPr>
          <w:rFonts w:ascii="Sylfaen" w:hAnsi="Sylfaen" w:cs="Segoe UI Historic"/>
          <w:color w:val="080809"/>
          <w:sz w:val="22"/>
          <w:szCs w:val="22"/>
          <w:shd w:val="clear" w:color="auto" w:fill="FFFFFF"/>
        </w:rPr>
        <w:t xml:space="preserve"> </w:t>
      </w:r>
      <w:proofErr w:type="spellStart"/>
      <w:r w:rsidR="00E24880" w:rsidRPr="00FA0A13">
        <w:rPr>
          <w:rFonts w:ascii="Sylfaen" w:hAnsi="Sylfaen" w:cs="Sylfaen"/>
          <w:color w:val="080809"/>
          <w:sz w:val="22"/>
          <w:szCs w:val="22"/>
          <w:shd w:val="clear" w:color="auto" w:fill="FFFFFF"/>
        </w:rPr>
        <w:t>მიზნით</w:t>
      </w:r>
      <w:proofErr w:type="spellEnd"/>
      <w:r w:rsidR="00E24880" w:rsidRPr="00FA0A13">
        <w:rPr>
          <w:rFonts w:ascii="Sylfaen" w:hAnsi="Sylfaen" w:cs="Segoe UI Historic"/>
          <w:color w:val="080809"/>
          <w:sz w:val="22"/>
          <w:szCs w:val="22"/>
          <w:shd w:val="clear" w:color="auto" w:fill="FFFFFF"/>
          <w:lang w:val="ka-GE"/>
        </w:rPr>
        <w:t xml:space="preserve"> </w:t>
      </w:r>
      <w:proofErr w:type="spellStart"/>
      <w:r w:rsidR="00E24880" w:rsidRPr="00FA0A13">
        <w:rPr>
          <w:rFonts w:ascii="Sylfaen" w:hAnsi="Sylfaen" w:cs="Sylfaen"/>
          <w:color w:val="080809"/>
          <w:sz w:val="22"/>
          <w:szCs w:val="22"/>
          <w:shd w:val="clear" w:color="auto" w:fill="FFFFFF"/>
        </w:rPr>
        <w:t>უკუკავშირის</w:t>
      </w:r>
      <w:proofErr w:type="spellEnd"/>
      <w:r w:rsidR="00E24880" w:rsidRPr="00FA0A13">
        <w:rPr>
          <w:rFonts w:ascii="Sylfaen" w:hAnsi="Sylfaen" w:cs="Segoe UI Historic"/>
          <w:color w:val="080809"/>
          <w:sz w:val="22"/>
          <w:szCs w:val="22"/>
          <w:shd w:val="clear" w:color="auto" w:fill="FFFFFF"/>
        </w:rPr>
        <w:t xml:space="preserve"> </w:t>
      </w:r>
      <w:r w:rsidR="00E24880" w:rsidRPr="00FA0A13">
        <w:rPr>
          <w:rFonts w:ascii="Sylfaen" w:hAnsi="Sylfaen" w:cs="Sylfaen"/>
          <w:color w:val="080809"/>
          <w:sz w:val="22"/>
          <w:szCs w:val="22"/>
          <w:shd w:val="clear" w:color="auto" w:fill="FFFFFF"/>
          <w:lang w:val="ka-GE"/>
        </w:rPr>
        <w:t xml:space="preserve"> მექანიზმის დანერგვ</w:t>
      </w:r>
      <w:r w:rsidR="000F0217" w:rsidRPr="00FA0A13">
        <w:rPr>
          <w:rFonts w:ascii="Sylfaen" w:hAnsi="Sylfaen" w:cs="Sylfaen"/>
          <w:color w:val="080809"/>
          <w:sz w:val="22"/>
          <w:szCs w:val="22"/>
          <w:shd w:val="clear" w:color="auto" w:fill="FFFFFF"/>
          <w:lang w:val="ka-GE"/>
        </w:rPr>
        <w:t xml:space="preserve">ის პროცესში მნიშვნელოვანი იყო </w:t>
      </w:r>
      <w:r w:rsidR="000F0217" w:rsidRPr="00FA0A13">
        <w:rPr>
          <w:rFonts w:ascii="Sylfaen" w:hAnsi="Sylfaen"/>
          <w:color w:val="000000" w:themeColor="text1"/>
          <w:sz w:val="22"/>
          <w:szCs w:val="22"/>
          <w:lang w:val="ka-GE"/>
        </w:rPr>
        <w:t>საერთაშორისო პრაქტი</w:t>
      </w:r>
      <w:r w:rsidR="006E147C" w:rsidRPr="00FA0A1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კის </w:t>
      </w:r>
      <w:r w:rsidR="000F0217" w:rsidRPr="00FA0A1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გაცნობა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დეცენტრალიზებული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ეფექტური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და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ინკლუზიური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მმართველობის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ხელშეწყობა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საქართველოში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(EU4ITD),</w:t>
      </w:r>
      <w:r w:rsidR="001B1D83" w:rsidRPr="00FA0A13">
        <w:rPr>
          <w:rFonts w:ascii="Sylfaen" w:hAnsi="Sylfaen"/>
          <w:shd w:val="clear" w:color="auto" w:fill="FFFFFF"/>
          <w:lang w:val="ka-GE"/>
        </w:rPr>
        <w:t xml:space="preserve"> პროექტის ფარგლებში </w:t>
      </w:r>
      <w:r w:rsidR="001B1D83" w:rsidRPr="00FA0A1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დარგის ექსპერტებთან  შეხვედრები </w:t>
      </w:r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რომელსაც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ახორციელებდა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NALAG -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საქართველოს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ადგილობრივ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თვითმმართველობათა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ეროვნული</w:t>
      </w:r>
      <w:proofErr w:type="spellEnd"/>
      <w:r w:rsidR="001B1D83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1B1D83" w:rsidRPr="00FA0A13">
        <w:rPr>
          <w:rFonts w:ascii="Sylfaen" w:hAnsi="Sylfaen"/>
          <w:shd w:val="clear" w:color="auto" w:fill="FFFFFF"/>
        </w:rPr>
        <w:t>ასოციაცია</w:t>
      </w:r>
      <w:proofErr w:type="spellEnd"/>
      <w:r w:rsidR="001B1D83" w:rsidRPr="00FA0A13">
        <w:rPr>
          <w:rFonts w:ascii="Sylfaen" w:hAnsi="Sylfaen"/>
          <w:shd w:val="clear" w:color="auto" w:fill="FFFFFF"/>
        </w:rPr>
        <w:t>, </w:t>
      </w:r>
      <w:r w:rsidR="001B1D83" w:rsidRPr="00FA0A13">
        <w:rPr>
          <w:rFonts w:ascii="Sylfaen" w:hAnsi="Sylfaen"/>
          <w:shd w:val="clear" w:color="auto" w:fill="FFFFFF"/>
          <w:lang w:val="ka-GE"/>
        </w:rPr>
        <w:t xml:space="preserve"> </w:t>
      </w:r>
      <w:r w:rsidR="009F47C5" w:rsidRPr="00FA0A1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9F47C5" w:rsidRPr="00FA0A13">
        <w:rPr>
          <w:rFonts w:ascii="Sylfaen" w:hAnsi="Sylfaen"/>
          <w:sz w:val="22"/>
          <w:szCs w:val="22"/>
        </w:rPr>
        <w:t>მუნიციპალური</w:t>
      </w:r>
      <w:proofErr w:type="spellEnd"/>
      <w:r w:rsidR="009F47C5" w:rsidRPr="00FA0A13">
        <w:rPr>
          <w:rFonts w:ascii="Sylfaen" w:hAnsi="Sylfaen"/>
          <w:sz w:val="22"/>
          <w:szCs w:val="22"/>
        </w:rPr>
        <w:t xml:space="preserve"> </w:t>
      </w:r>
      <w:proofErr w:type="spellStart"/>
      <w:r w:rsidR="009F47C5" w:rsidRPr="00FA0A13">
        <w:rPr>
          <w:rFonts w:ascii="Sylfaen" w:hAnsi="Sylfaen"/>
          <w:sz w:val="22"/>
          <w:szCs w:val="22"/>
        </w:rPr>
        <w:t>სერვისების</w:t>
      </w:r>
      <w:proofErr w:type="spellEnd"/>
      <w:r w:rsidR="009F47C5" w:rsidRPr="00FA0A13">
        <w:rPr>
          <w:rFonts w:ascii="Sylfaen" w:hAnsi="Sylfaen"/>
          <w:sz w:val="22"/>
          <w:szCs w:val="22"/>
        </w:rPr>
        <w:t xml:space="preserve"> </w:t>
      </w:r>
      <w:proofErr w:type="spellStart"/>
      <w:r w:rsidR="009F47C5" w:rsidRPr="00FA0A13">
        <w:rPr>
          <w:rFonts w:ascii="Sylfaen" w:hAnsi="Sylfaen"/>
          <w:sz w:val="22"/>
          <w:szCs w:val="22"/>
        </w:rPr>
        <w:t>მომხმარებელთა</w:t>
      </w:r>
      <w:proofErr w:type="spellEnd"/>
      <w:r w:rsidR="009F47C5" w:rsidRPr="00FA0A13">
        <w:rPr>
          <w:rFonts w:ascii="Sylfaen" w:hAnsi="Sylfaen"/>
          <w:sz w:val="22"/>
          <w:szCs w:val="22"/>
        </w:rPr>
        <w:t xml:space="preserve"> </w:t>
      </w:r>
      <w:proofErr w:type="spellStart"/>
      <w:r w:rsidR="009F47C5" w:rsidRPr="00FA0A13">
        <w:rPr>
          <w:rFonts w:ascii="Sylfaen" w:hAnsi="Sylfaen"/>
          <w:sz w:val="22"/>
          <w:szCs w:val="22"/>
        </w:rPr>
        <w:t>უკუკავშირის</w:t>
      </w:r>
      <w:proofErr w:type="spellEnd"/>
      <w:r w:rsidR="009F47C5" w:rsidRPr="00FA0A13">
        <w:rPr>
          <w:rFonts w:ascii="Sylfaen" w:hAnsi="Sylfaen"/>
          <w:sz w:val="22"/>
          <w:szCs w:val="22"/>
        </w:rPr>
        <w:t xml:space="preserve"> </w:t>
      </w:r>
      <w:proofErr w:type="spellStart"/>
      <w:r w:rsidR="009F47C5" w:rsidRPr="00FA0A13">
        <w:rPr>
          <w:rFonts w:ascii="Sylfaen" w:hAnsi="Sylfaen"/>
          <w:sz w:val="22"/>
          <w:szCs w:val="22"/>
        </w:rPr>
        <w:t>მართვის</w:t>
      </w:r>
      <w:proofErr w:type="spellEnd"/>
      <w:r w:rsidR="009F47C5" w:rsidRPr="00FA0A13">
        <w:rPr>
          <w:rFonts w:ascii="Sylfaen" w:hAnsi="Sylfaen"/>
          <w:sz w:val="22"/>
          <w:szCs w:val="22"/>
        </w:rPr>
        <w:t xml:space="preserve"> </w:t>
      </w:r>
      <w:proofErr w:type="spellStart"/>
      <w:r w:rsidR="009F47C5" w:rsidRPr="00FA0A13">
        <w:rPr>
          <w:rFonts w:ascii="Sylfaen" w:hAnsi="Sylfaen"/>
          <w:sz w:val="22"/>
          <w:szCs w:val="22"/>
        </w:rPr>
        <w:t>სახელმძღვანელო</w:t>
      </w:r>
      <w:proofErr w:type="spellEnd"/>
      <w:r w:rsidR="009F47C5" w:rsidRPr="00FA0A13">
        <w:rPr>
          <w:rFonts w:ascii="Sylfaen" w:hAnsi="Sylfaen"/>
          <w:sz w:val="22"/>
          <w:szCs w:val="22"/>
          <w:lang w:val="ka-GE"/>
        </w:rPr>
        <w:t xml:space="preserve">ს გაცნობა. </w:t>
      </w:r>
      <w:r w:rsidR="002B0900" w:rsidRPr="00FA0A1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proofErr w:type="spellStart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>სამოქმედო</w:t>
      </w:r>
      <w:proofErr w:type="spellEnd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proofErr w:type="spellStart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>გეგმ</w:t>
      </w:r>
      <w:proofErr w:type="spellEnd"/>
      <w:r w:rsidR="002B0900" w:rsidRPr="00FA0A13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ის </w:t>
      </w:r>
      <w:proofErr w:type="gramStart"/>
      <w:r w:rsidR="002B0900" w:rsidRPr="00FA0A13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შემუშავება, </w:t>
      </w:r>
      <w:r w:rsidR="002B0900" w:rsidRPr="00FA0A1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ერთობლივი</w:t>
      </w:r>
      <w:proofErr w:type="gramEnd"/>
      <w:r w:rsidR="002B0900" w:rsidRPr="00FA0A1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დისკუსია და სერვისის შერჩევა</w:t>
      </w:r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proofErr w:type="spellStart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>სავარაუდო</w:t>
      </w:r>
      <w:proofErr w:type="spellEnd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proofErr w:type="spellStart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>სერვისები</w:t>
      </w:r>
      <w:proofErr w:type="spellEnd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>/</w:t>
      </w:r>
      <w:proofErr w:type="spellStart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>პროგრამები</w:t>
      </w:r>
      <w:proofErr w:type="spellEnd"/>
      <w:r w:rsidR="002B0900" w:rsidRPr="00FA0A13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დან </w:t>
      </w:r>
      <w:proofErr w:type="spellStart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>უკუკავშირის</w:t>
      </w:r>
      <w:proofErr w:type="spellEnd"/>
      <w:r w:rsidR="002B0900" w:rsidRPr="00FA0A13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6E147C" w:rsidRPr="00FA0A13">
        <w:rPr>
          <w:rFonts w:ascii="Sylfaen" w:hAnsi="Sylfaen"/>
          <w:sz w:val="22"/>
          <w:szCs w:val="22"/>
          <w:shd w:val="clear" w:color="auto" w:fill="FFFFFF"/>
          <w:lang w:val="ka-GE"/>
        </w:rPr>
        <w:t>დასანერგად.</w:t>
      </w:r>
      <w:r w:rsidR="009B628D" w:rsidRPr="00FA0A13">
        <w:rPr>
          <w:rFonts w:ascii="Sylfaen" w:hAnsi="Sylfaen"/>
          <w:sz w:val="22"/>
          <w:szCs w:val="22"/>
          <w:lang w:val="ka-GE"/>
        </w:rPr>
        <w:t xml:space="preserve"> </w:t>
      </w:r>
      <w:r w:rsidR="00EF17A0" w:rsidRPr="00FA0A13">
        <w:rPr>
          <w:rFonts w:ascii="Sylfaen" w:hAnsi="Sylfaen"/>
          <w:sz w:val="22"/>
          <w:szCs w:val="22"/>
          <w:lang w:val="ka-GE"/>
        </w:rPr>
        <w:t xml:space="preserve"> მოქალაქეებთან ურთიერთკავშირის გაძლიერება</w:t>
      </w:r>
      <w:r w:rsidR="009B5C71" w:rsidRPr="00FA0A13">
        <w:rPr>
          <w:rFonts w:ascii="Sylfaen" w:hAnsi="Sylfaen"/>
          <w:sz w:val="22"/>
          <w:szCs w:val="22"/>
          <w:lang w:val="ka-GE"/>
        </w:rPr>
        <w:t>,</w:t>
      </w:r>
      <w:r w:rsidR="00EF17A0" w:rsidRPr="00FA0A13">
        <w:rPr>
          <w:rFonts w:ascii="Sylfaen" w:hAnsi="Sylfaen"/>
          <w:sz w:val="22"/>
          <w:szCs w:val="22"/>
          <w:lang w:val="ka-GE"/>
        </w:rPr>
        <w:t xml:space="preserve"> მუნიციპალური სერვისებით კმაყოფილების ხარისხის განსაზღვრა</w:t>
      </w:r>
      <w:r w:rsidR="009B5C71" w:rsidRPr="00FA0A13">
        <w:rPr>
          <w:rFonts w:ascii="Sylfaen" w:hAnsi="Sylfaen"/>
          <w:sz w:val="22"/>
          <w:szCs w:val="22"/>
          <w:lang w:val="ka-GE"/>
        </w:rPr>
        <w:t xml:space="preserve"> და </w:t>
      </w:r>
      <w:r w:rsidR="00EF17A0" w:rsidRPr="00FA0A13">
        <w:rPr>
          <w:rFonts w:ascii="Sylfaen" w:hAnsi="Sylfaen"/>
          <w:sz w:val="22"/>
          <w:szCs w:val="22"/>
          <w:lang w:val="ka-GE"/>
        </w:rPr>
        <w:t>არსებული პრობლემის გაანალიზება</w:t>
      </w:r>
      <w:r w:rsidR="009B5C71" w:rsidRPr="00FA0A13">
        <w:rPr>
          <w:rFonts w:ascii="Sylfaen" w:hAnsi="Sylfaen"/>
          <w:sz w:val="22"/>
          <w:szCs w:val="22"/>
          <w:lang w:val="ka-GE"/>
        </w:rPr>
        <w:t>.</w:t>
      </w:r>
    </w:p>
    <w:p w14:paraId="551CE66D" w14:textId="4387E0AA" w:rsidR="005A0708" w:rsidRPr="00FA0A13" w:rsidRDefault="005A0708" w:rsidP="006E147C">
      <w:pPr>
        <w:pStyle w:val="ListParagraph"/>
        <w:spacing w:after="0" w:line="240" w:lineRule="auto"/>
        <w:ind w:left="1080"/>
        <w:jc w:val="both"/>
        <w:rPr>
          <w:rFonts w:ascii="Sylfaen" w:hAnsi="Sylfaen"/>
          <w:highlight w:val="yellow"/>
          <w:lang w:val="ka-GE"/>
        </w:rPr>
      </w:pPr>
    </w:p>
    <w:p w14:paraId="0FCECB5F" w14:textId="77777777" w:rsidR="00243D5A" w:rsidRPr="00FA0A13" w:rsidRDefault="00243D5A" w:rsidP="00243D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7801667A" w14:textId="28F2851E" w:rsidR="00243D5A" w:rsidRPr="00FA0A13" w:rsidRDefault="00243D5A" w:rsidP="00243D5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t>პრაქტიკის/ინიციატივის მოკ</w:t>
      </w:r>
      <w:r w:rsidRPr="00FA0A13">
        <w:rPr>
          <w:rFonts w:ascii="Sylfaen" w:hAnsi="Sylfaen" w:cs="Sylfaen"/>
          <w:b/>
          <w:lang w:val="ka-GE"/>
        </w:rPr>
        <w:t xml:space="preserve">ლე აღწერა: </w:t>
      </w:r>
      <w:r w:rsidR="00081949" w:rsidRPr="00FA0A13">
        <w:rPr>
          <w:rFonts w:ascii="Sylfaen" w:hAnsi="Sylfaen" w:cs="Sylfaen"/>
          <w:b/>
          <w:lang w:val="ka-GE"/>
        </w:rPr>
        <w:t xml:space="preserve"> </w:t>
      </w:r>
    </w:p>
    <w:p w14:paraId="75F12049" w14:textId="336D88B8" w:rsidR="00243D5A" w:rsidRPr="00FA0A13" w:rsidRDefault="00243D5A" w:rsidP="00243D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FA0A13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გვერდი. მნიშ</w:t>
      </w:r>
      <w:r w:rsidR="00A26391" w:rsidRPr="00FA0A13">
        <w:rPr>
          <w:rFonts w:ascii="Sylfaen" w:hAnsi="Sylfaen" w:cs="Sylfaen"/>
          <w:sz w:val="18"/>
          <w:szCs w:val="18"/>
          <w:lang w:val="ka-GE"/>
        </w:rPr>
        <w:t>ვ</w:t>
      </w:r>
      <w:r w:rsidRPr="00FA0A13">
        <w:rPr>
          <w:rFonts w:ascii="Sylfaen" w:hAnsi="Sylfaen" w:cs="Sylfaen"/>
          <w:sz w:val="18"/>
          <w:szCs w:val="18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0C22B956" w14:textId="77777777" w:rsidR="00466D94" w:rsidRPr="00FA0A13" w:rsidRDefault="00466D94" w:rsidP="00243D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36C8AC30" w14:textId="052B1F7B" w:rsidR="00466D94" w:rsidRPr="00FA0A13" w:rsidRDefault="00466D94" w:rsidP="00466D94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ამბროლაურის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მუნიციპალიტეტის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მერიაში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,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სოციალური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სერვისებისა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მომხმარებლებთან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კომუნიკაცი</w:t>
      </w:r>
      <w:proofErr w:type="spellEnd"/>
      <w:r w:rsidR="00491FD8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>ი</w:t>
      </w:r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</w:t>
      </w:r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გაუმჯობესების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მიზნით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,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სოციალური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სერვისით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მოსარგებლე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პირებისთვის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უკუკავშირის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სერვის</w:t>
      </w:r>
      <w:proofErr w:type="spellEnd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ი </w:t>
      </w:r>
      <w:r w:rsidRPr="00FA0A13">
        <w:rPr>
          <w:rFonts w:ascii="Sylfaen" w:hAnsi="Sylfaen" w:cstheme="minorHAnsi"/>
          <w:lang w:val="ka-GE"/>
        </w:rPr>
        <w:t xml:space="preserve">ამბროლაურის მუნიციპალიტეტის მერიას სთავაზობს მუნიციპალური სერვისების მომხმარებელთა უკუკავშირის მართვის სტრუქტურირებულ ჩარჩოს, რომელიც მერიას დაეხმარება მუდმივად ფლობდეს ინფორმაციას მის სერვისებთან/ პროგრამებთან დაკავშირებული პრობლემებისა და მომხმარებელთა ცვალებადი საჭიროებების შესახებ. მომხმარებელთა უკუკავშირის შეგროვება, ანალიზი და ანალიზის შედეგების გათვალისწინება მერიას შესაძლებლობას </w:t>
      </w:r>
      <w:r w:rsidR="00230850" w:rsidRPr="00FA0A13">
        <w:rPr>
          <w:rFonts w:ascii="Sylfaen" w:hAnsi="Sylfaen" w:cstheme="minorHAnsi"/>
          <w:lang w:val="ka-GE"/>
        </w:rPr>
        <w:t>აძლევს</w:t>
      </w:r>
      <w:r w:rsidRPr="00FA0A13">
        <w:rPr>
          <w:rFonts w:ascii="Sylfaen" w:hAnsi="Sylfaen" w:cstheme="minorHAnsi"/>
          <w:lang w:val="ka-GE"/>
        </w:rPr>
        <w:t xml:space="preserve"> მიიღოს ინფორმირებული გადაწყვეტილებები და მომხმარებლებს მიაწოდოს სერვისები/ პროგრამები, რომლებიც შესაბამისობაშია მომხმარებელთა საჭიროებებთან და მოლოდინებთან. </w:t>
      </w:r>
    </w:p>
    <w:p w14:paraId="615BE8F9" w14:textId="77777777" w:rsidR="00230850" w:rsidRPr="00FA0A13" w:rsidRDefault="00230850" w:rsidP="00466D9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A24D99C" w14:textId="5967856E" w:rsidR="00466D94" w:rsidRPr="00FA0A13" w:rsidRDefault="00230850" w:rsidP="0023085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"/>
          <w:lang w:val="en-GB"/>
        </w:rPr>
      </w:pPr>
      <w:proofErr w:type="spellStart"/>
      <w:r w:rsidRPr="00FA0A13">
        <w:rPr>
          <w:rFonts w:ascii="Sylfaen" w:hAnsi="Sylfaen" w:cs="DejaVuSerif"/>
          <w:lang w:val="en-GB"/>
        </w:rPr>
        <w:lastRenderedPageBreak/>
        <w:t>პროექტის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ფარგლებში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შემუშვებული</w:t>
      </w:r>
      <w:proofErr w:type="spellEnd"/>
      <w:r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იქნა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სერვისების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მართვის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სახელმძღვანელო</w:t>
      </w:r>
      <w:proofErr w:type="spellEnd"/>
      <w:r w:rsidRPr="00FA0A13">
        <w:rPr>
          <w:rFonts w:ascii="Sylfaen" w:hAnsi="Sylfaen" w:cs="DejaVuSerif"/>
          <w:lang w:val="ka-GE"/>
        </w:rPr>
        <w:t xml:space="preserve"> რომელიც </w:t>
      </w:r>
      <w:r w:rsidR="00466D94" w:rsidRPr="00FA0A13">
        <w:rPr>
          <w:rFonts w:ascii="Sylfaen" w:hAnsi="Sylfaen" w:cstheme="minorHAnsi"/>
          <w:lang w:val="ka-GE"/>
        </w:rPr>
        <w:t xml:space="preserve">ეფუძნება მომხმარებელთა უკუკავშირის მართვის კარგ საერთაშორისო პრაქტიკას. ამასთან, სახელმძღვანელო ითვალისწინებს იმ მოთხოვნებს, რომლებსაც 2022-2025 წლების </w:t>
      </w:r>
      <w:hyperlink r:id="rId7" w:history="1">
        <w:r w:rsidR="00466D94" w:rsidRPr="00FA0A13">
          <w:rPr>
            <w:rStyle w:val="Hyperlink"/>
            <w:rFonts w:ascii="Sylfaen" w:hAnsi="Sylfaen" w:cstheme="minorHAnsi"/>
            <w:color w:val="auto"/>
            <w:lang w:val="ka-GE"/>
          </w:rPr>
          <w:t>სახელმწიფო სერვისების განვითარების სტრატეგია</w:t>
        </w:r>
      </w:hyperlink>
      <w:r w:rsidR="00466D94" w:rsidRPr="00FA0A13">
        <w:rPr>
          <w:rFonts w:ascii="Sylfaen" w:hAnsi="Sylfaen" w:cstheme="minorHAnsi"/>
          <w:lang w:val="ka-GE"/>
        </w:rPr>
        <w:t xml:space="preserve"> საჯარო დაწესებულებებს უყენებს უკუკავშირის მექანიზმების მართვასთან დაკავშირებით. სახელმძღვანელო თანხვედრაშია ზემოაღნიშნული სტრატეგიის პრინციპებთან, კერძოდ, პრინციპი 2: სწრაფი უკუკავშირის ციკლი; პრინციპი 13: </w:t>
      </w:r>
      <w:r w:rsidR="00466D94" w:rsidRPr="00FA0A13">
        <w:rPr>
          <w:rFonts w:ascii="Sylfaen" w:hAnsi="Sylfaen" w:cstheme="minorHAnsi"/>
          <w:lang w:val="ka-GE"/>
        </w:rPr>
        <w:tab/>
        <w:t>უწყვეტი გაუმჯობესება; პრინციპი 17: მტკიცებულებებზე დაფუძნებული გადაწყვეტილებების მიღება.</w:t>
      </w:r>
    </w:p>
    <w:p w14:paraId="3E708675" w14:textId="77777777" w:rsidR="00243D5A" w:rsidRPr="00FA0A13" w:rsidRDefault="00243D5A" w:rsidP="00466D94">
      <w:pPr>
        <w:rPr>
          <w:rFonts w:ascii="Sylfaen" w:hAnsi="Sylfaen"/>
          <w:lang w:val="ka-GE"/>
        </w:rPr>
      </w:pPr>
    </w:p>
    <w:p w14:paraId="3ACAFBA6" w14:textId="77777777" w:rsidR="00D0729F" w:rsidRPr="00FA0A13" w:rsidRDefault="00243D5A" w:rsidP="007A479B">
      <w:pPr>
        <w:ind w:left="108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b/>
          <w:lang w:val="ka-GE"/>
        </w:rPr>
        <w:t xml:space="preserve">გამოწვევა </w:t>
      </w:r>
      <w:r w:rsidRPr="00FA0A13">
        <w:rPr>
          <w:rFonts w:ascii="Sylfaen" w:hAnsi="Sylfaen"/>
          <w:lang w:val="ka-GE"/>
        </w:rPr>
        <w:t>- პრობლემის მნიშვნელოვანი გარემოებების მითითება;</w:t>
      </w:r>
    </w:p>
    <w:p w14:paraId="1AC1FD2E" w14:textId="202884D4" w:rsidR="007A479B" w:rsidRPr="00FA0A13" w:rsidRDefault="007A479B" w:rsidP="007A479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>შეინარჩუნოს</w:t>
      </w:r>
      <w:r w:rsidR="00491FD8">
        <w:rPr>
          <w:rFonts w:ascii="Sylfaen" w:hAnsi="Sylfaen" w:cstheme="minorHAnsi"/>
          <w:noProof/>
          <w:lang w:val="ka-GE"/>
        </w:rPr>
        <w:t xml:space="preserve"> </w:t>
      </w:r>
      <w:r w:rsidRPr="00FA0A13">
        <w:rPr>
          <w:rFonts w:ascii="Sylfaen" w:hAnsi="Sylfaen" w:cstheme="minorHAnsi"/>
          <w:noProof/>
          <w:lang w:val="ka-GE"/>
        </w:rPr>
        <w:t xml:space="preserve"> სერვისების ხარისხი და მუდმივად იზრუნოს მის გაუმჯობესებაზე</w:t>
      </w:r>
    </w:p>
    <w:p w14:paraId="1F1A908D" w14:textId="4D7C6E10" w:rsidR="007A479B" w:rsidRPr="00FA0A13" w:rsidRDefault="007A479B" w:rsidP="007A479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>უკეთესი გამოცდილება შეუქმნას მომხმარებლებს</w:t>
      </w:r>
      <w:r w:rsidR="00491FD8">
        <w:rPr>
          <w:rFonts w:ascii="Sylfaen" w:hAnsi="Sylfaen" w:cstheme="minorHAnsi"/>
          <w:noProof/>
          <w:lang w:val="ka-GE"/>
        </w:rPr>
        <w:t>;</w:t>
      </w:r>
    </w:p>
    <w:p w14:paraId="59282599" w14:textId="39974CBB" w:rsidR="007A479B" w:rsidRPr="00FA0A13" w:rsidRDefault="007A479B" w:rsidP="007A479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>ყოველწლიურად, პროგრამების/ქვეპროგრამების შემუშავების პროცესში მიიღოს მტკიცებულებებზე/მონაცემებზე დაფუძნებული გადაწყვეტილებები</w:t>
      </w:r>
      <w:r w:rsidR="00491FD8">
        <w:rPr>
          <w:rFonts w:ascii="Sylfaen" w:hAnsi="Sylfaen" w:cstheme="minorHAnsi"/>
          <w:noProof/>
          <w:lang w:val="ka-GE"/>
        </w:rPr>
        <w:t>;</w:t>
      </w:r>
    </w:p>
    <w:p w14:paraId="74373725" w14:textId="77777777" w:rsidR="007A479B" w:rsidRPr="00FA0A13" w:rsidRDefault="007A479B" w:rsidP="007A479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>გაზარდოს მერიისადმი მომხმარებელთა ნდობა.</w:t>
      </w:r>
    </w:p>
    <w:p w14:paraId="054B7B1C" w14:textId="77777777" w:rsidR="007A479B" w:rsidRPr="00FA0A13" w:rsidRDefault="007A479B" w:rsidP="007A479B">
      <w:pPr>
        <w:spacing w:line="276" w:lineRule="auto"/>
        <w:jc w:val="both"/>
        <w:rPr>
          <w:rFonts w:ascii="Sylfaen" w:hAnsi="Sylfaen" w:cstheme="minorHAnsi"/>
          <w:lang w:val="ka-GE"/>
        </w:rPr>
      </w:pPr>
    </w:p>
    <w:p w14:paraId="585DF141" w14:textId="0B58BD9A" w:rsidR="00F01A2B" w:rsidRPr="00FA0A13" w:rsidRDefault="00243D5A" w:rsidP="00F01A2B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t>წარსული გამოცდილება - როგორ ხდებოდა გამკლავება აღნიშნულ პრობლემასთან და რა უშლიდა ხელს მის აღმოფხვრას;</w:t>
      </w:r>
    </w:p>
    <w:p w14:paraId="5E17F6A5" w14:textId="77777777" w:rsidR="00F01A2B" w:rsidRPr="00FA0A13" w:rsidRDefault="00F01A2B" w:rsidP="00F01A2B">
      <w:pPr>
        <w:ind w:left="1080"/>
        <w:jc w:val="both"/>
        <w:rPr>
          <w:rFonts w:ascii="Sylfaen" w:hAnsi="Sylfaen"/>
          <w:bCs/>
          <w:lang w:val="ka-GE"/>
        </w:rPr>
      </w:pPr>
    </w:p>
    <w:p w14:paraId="1C7E0914" w14:textId="4298D5FB" w:rsidR="009A75EA" w:rsidRPr="00FA0A13" w:rsidRDefault="00BD76AA" w:rsidP="009A75EA">
      <w:pPr>
        <w:pStyle w:val="ListParagraph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 w:cstheme="minorHAnsi"/>
          <w:bCs/>
          <w:lang w:val="ka-GE"/>
        </w:rPr>
      </w:pPr>
      <w:r w:rsidRPr="00FA0A13">
        <w:rPr>
          <w:rFonts w:ascii="Sylfaen" w:hAnsi="Sylfaen"/>
          <w:bCs/>
          <w:lang w:val="ka-GE"/>
        </w:rPr>
        <w:t xml:space="preserve">ამბროლაურის მუნიციპალიტეტში </w:t>
      </w:r>
      <w:r w:rsidR="000439F8" w:rsidRPr="00FA0A13">
        <w:rPr>
          <w:rFonts w:ascii="Sylfaen" w:hAnsi="Sylfaen"/>
          <w:bCs/>
          <w:lang w:val="ka-GE"/>
        </w:rPr>
        <w:t>მოქმედებს</w:t>
      </w:r>
      <w:r w:rsidRPr="00FA0A13">
        <w:rPr>
          <w:rFonts w:ascii="Sylfaen" w:hAnsi="Sylfaen"/>
          <w:bCs/>
          <w:lang w:val="ka-GE"/>
        </w:rPr>
        <w:t xml:space="preserve"> ისეთი სახის სოციალური პროგრამები რომ</w:t>
      </w:r>
      <w:r w:rsidR="00491FD8">
        <w:rPr>
          <w:rFonts w:ascii="Sylfaen" w:hAnsi="Sylfaen"/>
          <w:bCs/>
          <w:lang w:val="ka-GE"/>
        </w:rPr>
        <w:t xml:space="preserve">ლებიც </w:t>
      </w:r>
      <w:r w:rsidRPr="00FA0A13">
        <w:rPr>
          <w:rFonts w:ascii="Sylfaen" w:hAnsi="Sylfaen"/>
          <w:bCs/>
          <w:lang w:val="ka-GE"/>
        </w:rPr>
        <w:t>ითვალისწინებდა</w:t>
      </w:r>
      <w:r w:rsidR="000F3403" w:rsidRPr="00FA0A13">
        <w:rPr>
          <w:rFonts w:ascii="Sylfaen" w:hAnsi="Sylfaen"/>
          <w:bCs/>
          <w:lang w:val="ka-GE"/>
        </w:rPr>
        <w:t xml:space="preserve"> </w:t>
      </w:r>
      <w:r w:rsidR="00312B5C" w:rsidRPr="00FA0A13">
        <w:rPr>
          <w:rFonts w:ascii="Sylfaen" w:hAnsi="Sylfaen"/>
          <w:bCs/>
          <w:lang w:val="ka-GE"/>
        </w:rPr>
        <w:t xml:space="preserve">ბენეფიციარებისათვის სხვადასხვა სახის </w:t>
      </w:r>
      <w:r w:rsidRPr="00FA0A13">
        <w:rPr>
          <w:rFonts w:ascii="Sylfaen" w:hAnsi="Sylfaen"/>
          <w:bCs/>
          <w:lang w:val="ka-GE"/>
        </w:rPr>
        <w:t>დახმარების გაცემას, მაგრამ როგორც კვლევის შედეგმა აჩვენა  პროგრამები  ხშირად ეფუძნებოდა წინა წლის გამოცდილებას და უკვე არსებულ პროგრამებზე მ</w:t>
      </w:r>
      <w:r w:rsidR="00491FD8">
        <w:rPr>
          <w:rFonts w:ascii="Sylfaen" w:hAnsi="Sylfaen"/>
          <w:bCs/>
          <w:lang w:val="ka-GE"/>
        </w:rPr>
        <w:t>ო</w:t>
      </w:r>
      <w:r w:rsidRPr="00FA0A13">
        <w:rPr>
          <w:rFonts w:ascii="Sylfaen" w:hAnsi="Sylfaen"/>
          <w:bCs/>
          <w:lang w:val="ka-GE"/>
        </w:rPr>
        <w:t xml:space="preserve">მართვიანობათა რიცხვს, შესაბამისად  </w:t>
      </w:r>
      <w:r w:rsidR="00312B5C" w:rsidRPr="00FA0A13">
        <w:rPr>
          <w:rFonts w:ascii="Sylfaen" w:hAnsi="Sylfaen" w:cstheme="minorHAnsi"/>
          <w:bCs/>
          <w:lang w:val="ka-GE"/>
        </w:rPr>
        <w:t>მომხმარებელთა</w:t>
      </w:r>
      <w:r w:rsidR="009A75EA" w:rsidRPr="00FA0A13">
        <w:rPr>
          <w:rFonts w:ascii="Sylfaen" w:hAnsi="Sylfaen" w:cstheme="minorHAnsi"/>
          <w:bCs/>
          <w:lang w:val="ka-GE"/>
        </w:rPr>
        <w:t xml:space="preserve"> </w:t>
      </w:r>
      <w:r w:rsidR="00312B5C" w:rsidRPr="00FA0A13">
        <w:rPr>
          <w:rFonts w:ascii="Sylfaen" w:hAnsi="Sylfaen" w:cstheme="minorHAnsi"/>
          <w:bCs/>
          <w:lang w:val="ka-GE"/>
        </w:rPr>
        <w:t>სერვისთან დაკავშირებული ცვლილებების ინიცირება</w:t>
      </w:r>
      <w:r w:rsidR="009A75EA" w:rsidRPr="00FA0A13">
        <w:rPr>
          <w:rFonts w:ascii="Sylfaen" w:hAnsi="Sylfaen" w:cstheme="minorHAnsi"/>
          <w:bCs/>
          <w:lang w:val="ka-GE"/>
        </w:rPr>
        <w:t xml:space="preserve"> ვერ ხერხდებოდა.  სერვისით მოსარგებლე პირის მიერ სოციალური სერვისების  გაუმჯობესებისა და გაძლიერების მიზნით მომხმარებლებთან კომუნიკაცია არ იყო სრულფასოვანი</w:t>
      </w:r>
      <w:r w:rsidR="00491FD8">
        <w:rPr>
          <w:rFonts w:ascii="Sylfaen" w:hAnsi="Sylfaen" w:cstheme="minorHAnsi"/>
          <w:bCs/>
          <w:lang w:val="ka-GE"/>
        </w:rPr>
        <w:t>,</w:t>
      </w:r>
      <w:r w:rsidR="009A75EA" w:rsidRPr="00FA0A13">
        <w:rPr>
          <w:rFonts w:ascii="Sylfaen" w:hAnsi="Sylfaen" w:cstheme="minorHAnsi"/>
          <w:bCs/>
          <w:lang w:val="ka-GE"/>
        </w:rPr>
        <w:t xml:space="preserve"> თუ რა სირთულეებს აწყდებიან მომხმარებლები სერვისით სარგებლობის პროცესში </w:t>
      </w:r>
      <w:r w:rsidR="00491FD8">
        <w:rPr>
          <w:rFonts w:ascii="Sylfaen" w:hAnsi="Sylfaen" w:cstheme="minorHAnsi"/>
          <w:bCs/>
          <w:lang w:val="ka-GE"/>
        </w:rPr>
        <w:t xml:space="preserve">და </w:t>
      </w:r>
      <w:r w:rsidR="009A75EA" w:rsidRPr="00FA0A13">
        <w:rPr>
          <w:rFonts w:ascii="Sylfaen" w:hAnsi="Sylfaen" w:cstheme="minorHAnsi"/>
          <w:bCs/>
          <w:lang w:val="ka-GE"/>
        </w:rPr>
        <w:t>რა შეთავაზებები აქვთ სერვისით გაუმჯობესების მიზნით.</w:t>
      </w:r>
    </w:p>
    <w:p w14:paraId="292F353F" w14:textId="5BE40440" w:rsidR="00BD76AA" w:rsidRPr="00FA0A13" w:rsidRDefault="00BD76AA" w:rsidP="00965D77">
      <w:pPr>
        <w:spacing w:line="276" w:lineRule="auto"/>
        <w:ind w:right="-20"/>
        <w:jc w:val="both"/>
        <w:rPr>
          <w:rFonts w:ascii="Sylfaen" w:eastAsia="Sylfaen" w:hAnsi="Sylfaen" w:cstheme="minorHAnsi"/>
          <w:b/>
          <w:bCs/>
          <w:noProof/>
          <w:color w:val="919F88"/>
          <w:sz w:val="28"/>
          <w:szCs w:val="28"/>
          <w:lang w:val="ka-GE"/>
        </w:rPr>
      </w:pPr>
    </w:p>
    <w:p w14:paraId="0CA17F5E" w14:textId="4CCC6BC2" w:rsidR="00243D5A" w:rsidRPr="00FA0A13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b/>
          <w:lang w:val="ka-GE"/>
        </w:rPr>
        <w:t>პასუხი არსებულ გამოწვევაზე</w:t>
      </w:r>
      <w:r w:rsidRPr="00FA0A13">
        <w:rPr>
          <w:rFonts w:ascii="Sylfaen" w:hAnsi="Sylfaen"/>
          <w:lang w:val="ka-GE"/>
        </w:rPr>
        <w:t xml:space="preserve"> - მოკლე აღწერა და მიღწეული შედეგი</w:t>
      </w:r>
    </w:p>
    <w:p w14:paraId="594ED1E8" w14:textId="77777777" w:rsidR="000439F8" w:rsidRPr="00FA0A13" w:rsidRDefault="000439F8" w:rsidP="000439F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C3CCD6F" w14:textId="35A7A56C" w:rsidR="007520B7" w:rsidRPr="005F6899" w:rsidRDefault="00A20F3F" w:rsidP="005F6899">
      <w:pPr>
        <w:spacing w:before="100" w:beforeAutospacing="1" w:after="100" w:afterAutospacing="1" w:line="360" w:lineRule="atLeast"/>
        <w:jc w:val="both"/>
        <w:rPr>
          <w:rFonts w:ascii="Sylfaen" w:hAnsi="Sylfaen" w:cs="Arial"/>
          <w:b/>
          <w:bCs/>
          <w:color w:val="202124"/>
          <w:spacing w:val="3"/>
          <w:sz w:val="24"/>
          <w:szCs w:val="24"/>
          <w:lang w:val="ka-GE"/>
        </w:rPr>
      </w:pP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სოციალური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სერვის</w:t>
      </w:r>
      <w:proofErr w:type="spellEnd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ების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გაუმჯობესების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მიზნით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  <w:lang w:val="ka-GE"/>
        </w:rPr>
        <w:t xml:space="preserve"> </w:t>
      </w:r>
      <w:proofErr w:type="spellStart"/>
      <w:proofErr w:type="gram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უკუკავშირის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 მექანიზმის</w:t>
      </w:r>
      <w:proofErr w:type="gramEnd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 დანერგვის შემდგომ</w:t>
      </w:r>
      <w:r w:rsidR="00336774" w:rsidRPr="00FA0A13">
        <w:rPr>
          <w:rFonts w:ascii="Sylfaen" w:hAnsi="Sylfaen"/>
          <w:lang w:val="ka-GE"/>
        </w:rPr>
        <w:t xml:space="preserve">  განხორციელდა სერვისით მომხმარებელთა მიერ უკუკავშირის წარმოდგენა, გამოიკვეთა მომხმარებეთა სერვისით სარგებლობისას  დამატებითი საჭიროებები,   შემოწმდა მათი კმაყოფილებ</w:t>
      </w:r>
      <w:r w:rsidR="003D19BB" w:rsidRPr="00FA0A13">
        <w:rPr>
          <w:rFonts w:ascii="Sylfaen" w:hAnsi="Sylfaen"/>
          <w:lang w:val="ka-GE"/>
        </w:rPr>
        <w:t xml:space="preserve">ა მიღებული სერვისით, </w:t>
      </w:r>
      <w:r w:rsidR="006E32F5" w:rsidRPr="00FA0A13">
        <w:rPr>
          <w:rFonts w:ascii="Sylfaen" w:hAnsi="Sylfaen"/>
          <w:lang w:val="ka-GE"/>
        </w:rPr>
        <w:t xml:space="preserve">ასევე დოკუმენტაციის შეგროვებისა და სერვისით სარგებლობისას მერიის თანამშროლების მომსახურების </w:t>
      </w:r>
      <w:r w:rsidR="006E32F5" w:rsidRPr="00491FD8">
        <w:rPr>
          <w:rFonts w:ascii="Sylfaen" w:hAnsi="Sylfaen"/>
          <w:lang w:val="ka-GE"/>
        </w:rPr>
        <w:t>ხარისხი.</w:t>
      </w:r>
      <w:r w:rsidR="009251CA" w:rsidRPr="00491FD8">
        <w:rPr>
          <w:rFonts w:ascii="Sylfaen" w:hAnsi="Sylfaen" w:cs="Sylfaen"/>
          <w:color w:val="202124"/>
          <w:spacing w:val="3"/>
          <w:sz w:val="24"/>
          <w:szCs w:val="24"/>
          <w:lang w:val="ka-GE"/>
        </w:rPr>
        <w:t xml:space="preserve"> მათი მხრიდან გაზიარდა </w:t>
      </w:r>
      <w:r w:rsidR="006E32F5" w:rsidRPr="00491FD8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="006E32F5" w:rsidRPr="00491FD8">
        <w:rPr>
          <w:rFonts w:ascii="Sylfaen" w:hAnsi="Sylfaen" w:cs="Sylfaen"/>
          <w:color w:val="202124"/>
          <w:spacing w:val="3"/>
          <w:sz w:val="24"/>
          <w:szCs w:val="24"/>
        </w:rPr>
        <w:t>შეთავაზებები</w:t>
      </w:r>
      <w:proofErr w:type="spellEnd"/>
      <w:r w:rsidR="006E32F5" w:rsidRPr="00491FD8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="006E32F5" w:rsidRPr="00491FD8">
        <w:rPr>
          <w:rFonts w:ascii="Sylfaen" w:hAnsi="Sylfaen" w:cs="Sylfaen"/>
          <w:color w:val="202124"/>
          <w:spacing w:val="3"/>
          <w:sz w:val="24"/>
          <w:szCs w:val="24"/>
        </w:rPr>
        <w:t>თუ</w:t>
      </w:r>
      <w:proofErr w:type="spellEnd"/>
      <w:r w:rsidR="006E32F5" w:rsidRPr="00491FD8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="006E32F5" w:rsidRPr="00491FD8">
        <w:rPr>
          <w:rFonts w:ascii="Sylfaen" w:hAnsi="Sylfaen" w:cs="Sylfaen"/>
          <w:color w:val="202124"/>
          <w:spacing w:val="3"/>
          <w:sz w:val="24"/>
          <w:szCs w:val="24"/>
        </w:rPr>
        <w:t>რა</w:t>
      </w:r>
      <w:proofErr w:type="spellEnd"/>
      <w:r w:rsidR="006E32F5" w:rsidRPr="00491FD8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="006E32F5" w:rsidRPr="00491FD8">
        <w:rPr>
          <w:rFonts w:ascii="Sylfaen" w:hAnsi="Sylfaen" w:cs="Sylfaen"/>
          <w:color w:val="202124"/>
          <w:spacing w:val="3"/>
          <w:sz w:val="24"/>
          <w:szCs w:val="24"/>
        </w:rPr>
        <w:t>გახდიდა</w:t>
      </w:r>
      <w:proofErr w:type="spellEnd"/>
      <w:r w:rsidR="006E32F5" w:rsidRPr="00491FD8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="006E32F5" w:rsidRPr="00491FD8">
        <w:rPr>
          <w:rFonts w:ascii="Sylfaen" w:hAnsi="Sylfaen" w:cs="Sylfaen"/>
          <w:color w:val="202124"/>
          <w:spacing w:val="3"/>
          <w:sz w:val="24"/>
          <w:szCs w:val="24"/>
        </w:rPr>
        <w:t>სოციალურ</w:t>
      </w:r>
      <w:proofErr w:type="spellEnd"/>
      <w:r w:rsidR="006E32F5" w:rsidRPr="00491FD8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="006E32F5" w:rsidRPr="00491FD8">
        <w:rPr>
          <w:rFonts w:ascii="Sylfaen" w:hAnsi="Sylfaen" w:cs="Sylfaen"/>
          <w:color w:val="202124"/>
          <w:spacing w:val="3"/>
          <w:sz w:val="24"/>
          <w:szCs w:val="24"/>
        </w:rPr>
        <w:t>პროგრამას</w:t>
      </w:r>
      <w:proofErr w:type="spellEnd"/>
      <w:r w:rsidR="009251CA" w:rsidRPr="00491FD8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 xml:space="preserve"> უფ</w:t>
      </w:r>
      <w:r w:rsidR="00627599" w:rsidRPr="00491FD8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>რ</w:t>
      </w:r>
      <w:r w:rsidR="009251CA" w:rsidRPr="00491FD8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 xml:space="preserve">ო მოქნილს. </w:t>
      </w:r>
      <w:r w:rsidR="00627599" w:rsidRPr="00491FD8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 xml:space="preserve"> შეგროვილი ინფორმაციის </w:t>
      </w:r>
      <w:r w:rsidR="00176BF6" w:rsidRPr="00491FD8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 xml:space="preserve">დამუშვების </w:t>
      </w:r>
      <w:r w:rsidR="00627599" w:rsidRPr="00491FD8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>გაანალიზების</w:t>
      </w:r>
      <w:r w:rsidR="00176BF6" w:rsidRPr="00491FD8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>ა და განხილვის</w:t>
      </w:r>
      <w:r w:rsidR="00CD41B3" w:rsidRPr="00491FD8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 xml:space="preserve"> </w:t>
      </w:r>
      <w:r w:rsidR="00627599" w:rsidRPr="00491FD8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>შემდგომ</w:t>
      </w:r>
      <w:r w:rsidR="00627599" w:rsidRPr="00FA0A13">
        <w:rPr>
          <w:rFonts w:ascii="Sylfaen" w:hAnsi="Sylfaen" w:cs="Arial"/>
          <w:b/>
          <w:bCs/>
          <w:color w:val="202124"/>
          <w:spacing w:val="3"/>
          <w:sz w:val="24"/>
          <w:szCs w:val="24"/>
          <w:lang w:val="ka-GE"/>
        </w:rPr>
        <w:t xml:space="preserve">  </w:t>
      </w:r>
      <w:r w:rsidRPr="00FA0A13">
        <w:rPr>
          <w:rFonts w:ascii="Sylfaen" w:hAnsi="Sylfaen"/>
          <w:lang w:val="ka-GE"/>
        </w:rPr>
        <w:t xml:space="preserve">მუნიციპალიტეტი შეეცადა ყველა იმ საჭიროებაზე </w:t>
      </w:r>
      <w:r w:rsidRPr="00FA0A13">
        <w:rPr>
          <w:rFonts w:ascii="Sylfaen" w:hAnsi="Sylfaen"/>
          <w:lang w:val="ka-GE"/>
        </w:rPr>
        <w:lastRenderedPageBreak/>
        <w:t>გაეკეთებინა აქცენტი რომელიც გამოიკვეთა. სამუშაო პროცესმა ხელი შეუწყო მოსახლეობასა და ადგილობრივ ხელისუფლებას შორის ნდობის ფაქტორის გაღრმავება</w:t>
      </w:r>
      <w:r w:rsidR="00627599" w:rsidRPr="00FA0A13">
        <w:rPr>
          <w:rFonts w:ascii="Sylfaen" w:hAnsi="Sylfaen"/>
          <w:lang w:val="ka-GE"/>
        </w:rPr>
        <w:t>ს</w:t>
      </w:r>
      <w:r w:rsidRPr="00FA0A13">
        <w:rPr>
          <w:rFonts w:ascii="Sylfaen" w:hAnsi="Sylfaen"/>
          <w:lang w:val="ka-GE"/>
        </w:rPr>
        <w:t xml:space="preserve">. </w:t>
      </w:r>
    </w:p>
    <w:p w14:paraId="50C0BABD" w14:textId="77777777" w:rsidR="005A0708" w:rsidRPr="00FA0A13" w:rsidRDefault="005A0708" w:rsidP="000E16BE">
      <w:pPr>
        <w:pStyle w:val="ListParagraph"/>
        <w:spacing w:line="276" w:lineRule="auto"/>
        <w:ind w:left="1440"/>
        <w:jc w:val="both"/>
        <w:rPr>
          <w:rFonts w:ascii="Sylfaen" w:hAnsi="Sylfaen"/>
          <w:lang w:val="ka-GE"/>
        </w:rPr>
      </w:pPr>
    </w:p>
    <w:p w14:paraId="0CC8C805" w14:textId="70F5FAC8" w:rsidR="005A0708" w:rsidRPr="00FA0A13" w:rsidRDefault="005A0708" w:rsidP="000E16B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 w:cs="Sylfaen"/>
          <w:lang w:val="ka-GE"/>
        </w:rPr>
        <w:t xml:space="preserve"> </w:t>
      </w:r>
      <w:r w:rsidRPr="00FA0A13">
        <w:rPr>
          <w:rFonts w:ascii="Sylfaen" w:hAnsi="Sylfaen" w:cs="Sylfaen"/>
          <w:b/>
          <w:lang w:val="ka-GE"/>
        </w:rPr>
        <w:t>განხორციელებული</w:t>
      </w:r>
      <w:r w:rsidRPr="00FA0A13">
        <w:rPr>
          <w:rFonts w:ascii="Sylfaen" w:hAnsi="Sylfaen"/>
          <w:b/>
          <w:lang w:val="ka-GE"/>
        </w:rPr>
        <w:t xml:space="preserve"> </w:t>
      </w:r>
      <w:r w:rsidR="00E420EC" w:rsidRPr="00FA0A13">
        <w:rPr>
          <w:rFonts w:ascii="Sylfaen" w:hAnsi="Sylfaen"/>
          <w:b/>
          <w:lang w:val="ka-GE"/>
        </w:rPr>
        <w:t xml:space="preserve">პრაქტიკის/კონკრეტული ინიციატივის </w:t>
      </w:r>
      <w:r w:rsidRPr="00FA0A13">
        <w:rPr>
          <w:rFonts w:ascii="Sylfaen" w:hAnsi="Sylfaen"/>
          <w:b/>
          <w:lang w:val="ka-GE"/>
        </w:rPr>
        <w:t>დეტალური აღწერა:</w:t>
      </w:r>
    </w:p>
    <w:p w14:paraId="6080A2AE" w14:textId="25A1CA1F" w:rsidR="00306C34" w:rsidRPr="00FA0A13" w:rsidRDefault="005A0708" w:rsidP="000E16BE">
      <w:pPr>
        <w:spacing w:after="0" w:line="276" w:lineRule="auto"/>
        <w:ind w:left="360"/>
        <w:jc w:val="both"/>
        <w:rPr>
          <w:rFonts w:ascii="Sylfaen" w:hAnsi="Sylfaen"/>
          <w:lang w:val="ka-GE"/>
        </w:rPr>
      </w:pPr>
      <w:r w:rsidRPr="00FA0A13">
        <w:rPr>
          <w:rFonts w:ascii="Sylfaen" w:hAnsi="Sylfaen" w:cs="Sylfaen"/>
          <w:lang w:val="ka-GE"/>
        </w:rPr>
        <w:t>(გამოწვევის</w:t>
      </w:r>
      <w:r w:rsidRPr="00FA0A13">
        <w:rPr>
          <w:rFonts w:ascii="Sylfaen" w:hAnsi="Sylfaen"/>
          <w:lang w:val="ka-GE"/>
        </w:rPr>
        <w:t xml:space="preserve"> გამკლავების მიზნით გაწეული სამუშაო</w:t>
      </w:r>
      <w:r w:rsidR="0008123E" w:rsidRPr="00FA0A13">
        <w:rPr>
          <w:rFonts w:ascii="Sylfaen" w:hAnsi="Sylfaen"/>
          <w:lang w:val="ka-GE"/>
        </w:rPr>
        <w:t>. გთხოვთ, პრაქტიკის აღწერისას თანმიმდევრულად მიყვეთ ქვემოთ ჩამოთვლილ პუნქტებს</w:t>
      </w:r>
      <w:r w:rsidRPr="00FA0A13">
        <w:rPr>
          <w:rFonts w:ascii="Sylfaen" w:hAnsi="Sylfaen"/>
          <w:lang w:val="ka-GE"/>
        </w:rPr>
        <w:t>)</w:t>
      </w:r>
    </w:p>
    <w:p w14:paraId="59252276" w14:textId="77777777" w:rsidR="00306C34" w:rsidRPr="00FA0A13" w:rsidRDefault="00306C34" w:rsidP="00BA7EE0">
      <w:pPr>
        <w:spacing w:after="0" w:line="276" w:lineRule="auto"/>
        <w:ind w:left="360"/>
        <w:jc w:val="both"/>
        <w:rPr>
          <w:rFonts w:ascii="Sylfaen" w:hAnsi="Sylfaen"/>
          <w:lang w:val="ka-GE"/>
        </w:rPr>
      </w:pPr>
    </w:p>
    <w:p w14:paraId="3C92743C" w14:textId="6C9F485A" w:rsidR="00491FD8" w:rsidRDefault="000E16BE" w:rsidP="00BA7EE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000000" w:themeColor="text1"/>
          <w:shd w:val="clear" w:color="auto" w:fill="FFFFFF"/>
          <w:lang w:val="ka-GE"/>
        </w:rPr>
      </w:pPr>
      <w:proofErr w:type="spellStart"/>
      <w:r w:rsidRPr="00FA0A13">
        <w:rPr>
          <w:rFonts w:ascii="Sylfaen" w:hAnsi="Sylfaen" w:cs="DejaVuSerif"/>
          <w:lang w:val="en-GB"/>
        </w:rPr>
        <w:t>საქართველოს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თვითმართველობის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ეროვნული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ასოციაციის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მიერ</w:t>
      </w:r>
      <w:proofErr w:type="spellEnd"/>
      <w:r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გამოცხადებულ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საგრანტო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კონკურსში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შეირჩა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ამბროლაურის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მუნიციპალიტეტი</w:t>
      </w:r>
      <w:proofErr w:type="spellEnd"/>
      <w:r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მექანიზმის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დანერგვის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კუთხით</w:t>
      </w:r>
      <w:proofErr w:type="spellEnd"/>
      <w:r w:rsidRPr="00FA0A13">
        <w:rPr>
          <w:rFonts w:ascii="Sylfaen" w:hAnsi="Sylfaen" w:cs="DejaVuSerif"/>
          <w:lang w:val="en-GB"/>
        </w:rPr>
        <w:t xml:space="preserve">. </w:t>
      </w:r>
      <w:proofErr w:type="spellStart"/>
      <w:r w:rsidRPr="00FA0A13">
        <w:rPr>
          <w:rFonts w:ascii="Sylfaen" w:hAnsi="Sylfaen" w:cs="DejaVuSerif"/>
          <w:lang w:val="en-GB"/>
        </w:rPr>
        <w:t>პროექტის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ფარგლებში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შემუშვებული</w:t>
      </w:r>
      <w:proofErr w:type="spellEnd"/>
      <w:r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იქნა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სერვისების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მართვის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სახელმძღვანელოს</w:t>
      </w:r>
      <w:proofErr w:type="spellEnd"/>
      <w:r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პროექტი</w:t>
      </w:r>
      <w:proofErr w:type="spellEnd"/>
      <w:r w:rsidR="00491FD8">
        <w:rPr>
          <w:rFonts w:ascii="Sylfaen" w:hAnsi="Sylfaen" w:cs="DejaVuSerif"/>
          <w:lang w:val="ka-GE"/>
        </w:rPr>
        <w:t>,</w:t>
      </w:r>
      <w:r w:rsidRPr="00FA0A13">
        <w:rPr>
          <w:rFonts w:ascii="Sylfaen" w:hAnsi="Sylfaen" w:cs="DejaVuSerif"/>
          <w:lang w:val="en-GB"/>
        </w:rPr>
        <w:t xml:space="preserve"> </w:t>
      </w:r>
      <w:r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რომლ</w:t>
      </w:r>
      <w:proofErr w:type="spellEnd"/>
      <w:r w:rsidR="00006C14" w:rsidRPr="00FA0A13">
        <w:rPr>
          <w:rFonts w:ascii="Sylfaen" w:hAnsi="Sylfaen" w:cs="DejaVuSerif"/>
          <w:lang w:val="ka-GE"/>
        </w:rPr>
        <w:t>ის დანართები მოიც</w:t>
      </w:r>
      <w:r w:rsidR="005F6899">
        <w:rPr>
          <w:rFonts w:ascii="Sylfaen" w:hAnsi="Sylfaen" w:cs="DejaVuSerif"/>
          <w:lang w:val="ka-GE"/>
        </w:rPr>
        <w:t>ავს</w:t>
      </w:r>
      <w:r w:rsidR="00006C14" w:rsidRPr="00FA0A13">
        <w:rPr>
          <w:rFonts w:ascii="Sylfaen" w:hAnsi="Sylfaen" w:cs="DejaVuSerif"/>
          <w:lang w:val="ka-GE"/>
        </w:rPr>
        <w:t xml:space="preserve"> უკუკავშირის წარსადგენ ორ ფორმას </w:t>
      </w:r>
      <w:r w:rsidR="00006C14" w:rsidRPr="00FA0A13">
        <w:rPr>
          <w:rFonts w:ascii="Sylfaen" w:hAnsi="Sylfaen" w:cs="DejaVuSerif"/>
          <w:lang w:val="en-GB"/>
        </w:rPr>
        <w:t xml:space="preserve"> 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პირველი შესავსები ფორმა  სოციალური სერვისის მომხმარებელს მიეწოდება განცხადების წარდგენისთანავე, მერიის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კანცელარიაში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უკუკავშირის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წარსადგენ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,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ნაბეჭდ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ფორმას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მომხმარებელს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შესავსებად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გადასცემს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კანცელარიის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თანამშრომელი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მომხმარებელს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შევსებული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ფორმა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შეუძლია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დატოვოს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წინა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ხაზის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თანამშრომელთან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ან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მოათავსოს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უკუკავშირის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  <w:r w:rsidR="00006C14" w:rsidRPr="00FA0A13">
        <w:rPr>
          <w:rFonts w:ascii="Sylfaen" w:hAnsi="Sylfaen" w:cs="Sylfaen"/>
          <w:color w:val="000000" w:themeColor="text1"/>
          <w:shd w:val="clear" w:color="auto" w:fill="FFFFFF"/>
          <w:lang w:val="ka-GE"/>
        </w:rPr>
        <w:t>ყუთში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, ხოლო მეორე ფორმა სოციალური სერვისის მომხმარებელს მიეწოდება ელექტრონული ფოსტის მეშვეობით, ბმულის სახით, სერვისით სარგებლობის დასასრულს.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უკუკავშირის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წარსადგენი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ეს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ფორმა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განკუთვნილია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სოციალური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სერვისების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მომხმარებლებისთვის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,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რომლებიც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ელექტრონული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ფოსტის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მეშვეობით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აგზავნიან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განაცხადს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მერიაში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პასუხსაც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იღებენ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ელ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.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ფოსტის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მეშვეობით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.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ფორმა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,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ბმულის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სახით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(Google Forms),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მომხმარებელს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გაეგზავნება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ელ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.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ფოსტაზე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მას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შემდეგ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,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რაც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დასრულდება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მისი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განცხადების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 </w:t>
      </w:r>
      <w:r w:rsidR="00006C14" w:rsidRPr="00FA0A13">
        <w:rPr>
          <w:rFonts w:ascii="Sylfaen" w:hAnsi="Sylfaen" w:cs="Sylfaen"/>
          <w:noProof/>
          <w:color w:val="000000" w:themeColor="text1"/>
          <w:lang w:val="ka-GE"/>
        </w:rPr>
        <w:t>განხილვა</w:t>
      </w:r>
      <w:r w:rsidR="00006C14" w:rsidRPr="00FA0A13">
        <w:rPr>
          <w:rFonts w:ascii="Sylfaen" w:hAnsi="Sylfaen" w:cstheme="minorHAnsi"/>
          <w:noProof/>
          <w:color w:val="000000" w:themeColor="text1"/>
          <w:lang w:val="ka-GE"/>
        </w:rPr>
        <w:t xml:space="preserve">. </w:t>
      </w:r>
      <w:r w:rsidR="00006C14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</w:t>
      </w:r>
    </w:p>
    <w:p w14:paraId="7AD45887" w14:textId="3938868C" w:rsidR="000E16BE" w:rsidRPr="00FA0A13" w:rsidRDefault="00006C14" w:rsidP="00BA7EE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"/>
          <w:lang w:val="en-GB"/>
        </w:rPr>
      </w:pPr>
      <w:r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აღნიშნული </w:t>
      </w:r>
      <w:r w:rsidR="00491FD8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სახელმძღვანელო </w:t>
      </w:r>
      <w:r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>დამტკიცდა ინდივიდუალურ სამართლებრივი აქტით</w:t>
      </w:r>
      <w:r w:rsidR="00AA3227" w:rsidRPr="00FA0A13">
        <w:rPr>
          <w:rFonts w:ascii="Sylfaen" w:hAnsi="Sylfaen" w:cstheme="minorHAnsi"/>
          <w:color w:val="000000" w:themeColor="text1"/>
          <w:shd w:val="clear" w:color="auto" w:fill="FFFFFF"/>
          <w:lang w:val="ka-GE"/>
        </w:rPr>
        <w:t xml:space="preserve"> - </w:t>
      </w:r>
      <w:r w:rsidR="007F1C9F" w:rsidRPr="00FA0A13">
        <w:rPr>
          <w:rFonts w:ascii="Sylfaen" w:hAnsi="Sylfaen"/>
          <w:lang w:val="ka-GE"/>
        </w:rPr>
        <w:t>მერის ბრძანებით</w:t>
      </w:r>
      <w:r w:rsidR="000E16BE" w:rsidRPr="00FA0A13">
        <w:rPr>
          <w:rFonts w:ascii="Sylfaen" w:hAnsi="Sylfaen"/>
          <w:lang w:val="ka-GE"/>
        </w:rPr>
        <w:t>.</w:t>
      </w:r>
      <w:r w:rsidR="00BA7EE0" w:rsidRPr="00FA0A13">
        <w:rPr>
          <w:rFonts w:ascii="Sylfaen" w:hAnsi="Sylfaen"/>
          <w:lang w:val="ka-GE"/>
        </w:rPr>
        <w:t xml:space="preserve"> </w:t>
      </w:r>
      <w:proofErr w:type="spellStart"/>
      <w:r w:rsidR="00BA7EE0" w:rsidRPr="00FA0A13">
        <w:rPr>
          <w:rFonts w:ascii="Sylfaen" w:hAnsi="Sylfaen" w:cs="DejaVuSerif"/>
          <w:lang w:val="en-GB"/>
        </w:rPr>
        <w:t>ამბროლაურის</w:t>
      </w:r>
      <w:proofErr w:type="spellEnd"/>
      <w:r w:rsidR="00BA7EE0"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="00BA7EE0" w:rsidRPr="00FA0A13">
        <w:rPr>
          <w:rFonts w:ascii="Sylfaen" w:hAnsi="Sylfaen" w:cs="DejaVuSerif"/>
          <w:lang w:val="en-GB"/>
        </w:rPr>
        <w:t>მუნიციპალიტეტის</w:t>
      </w:r>
      <w:proofErr w:type="spellEnd"/>
      <w:r w:rsidR="00BA7EE0"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="00BA7EE0" w:rsidRPr="00FA0A13">
        <w:rPr>
          <w:rFonts w:ascii="Sylfaen" w:hAnsi="Sylfaen" w:cs="DejaVuSerif"/>
          <w:lang w:val="en-GB"/>
        </w:rPr>
        <w:t>მერიაში</w:t>
      </w:r>
      <w:proofErr w:type="spellEnd"/>
      <w:r w:rsidR="00BA7EE0"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="00BA7EE0" w:rsidRPr="00FA0A13">
        <w:rPr>
          <w:rFonts w:ascii="Sylfaen" w:hAnsi="Sylfaen" w:cs="DejaVuSerif"/>
          <w:lang w:val="en-GB"/>
        </w:rPr>
        <w:t>სერვისების</w:t>
      </w:r>
      <w:proofErr w:type="spellEnd"/>
      <w:r w:rsidR="00BA7EE0"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="00BA7EE0" w:rsidRPr="00FA0A13">
        <w:rPr>
          <w:rFonts w:ascii="Sylfaen" w:hAnsi="Sylfaen" w:cs="DejaVuSerif"/>
          <w:lang w:val="en-GB"/>
        </w:rPr>
        <w:t>მომხმარებელთა</w:t>
      </w:r>
      <w:proofErr w:type="spellEnd"/>
      <w:r w:rsidR="00BA7EE0"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="00BA7EE0" w:rsidRPr="00FA0A13">
        <w:rPr>
          <w:rFonts w:ascii="Sylfaen" w:hAnsi="Sylfaen" w:cs="DejaVuSerif"/>
          <w:lang w:val="en-GB"/>
        </w:rPr>
        <w:t>უკუკავშირის</w:t>
      </w:r>
      <w:proofErr w:type="spellEnd"/>
      <w:r w:rsidR="00BA7EE0"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="00BA7EE0" w:rsidRPr="00FA0A13">
        <w:rPr>
          <w:rFonts w:ascii="Sylfaen" w:hAnsi="Sylfaen" w:cs="DejaVuSerif"/>
          <w:lang w:val="en-GB"/>
        </w:rPr>
        <w:t>მართვა</w:t>
      </w:r>
      <w:proofErr w:type="spellEnd"/>
      <w:r w:rsidR="00BA7EE0" w:rsidRPr="00FA0A13">
        <w:rPr>
          <w:rFonts w:ascii="Sylfaen" w:hAnsi="Sylfaen" w:cs="DejaVuSerif"/>
          <w:lang w:val="en-GB"/>
        </w:rPr>
        <w:t xml:space="preserve"> </w:t>
      </w:r>
      <w:r w:rsidR="00E7178C" w:rsidRPr="00FA0A13">
        <w:rPr>
          <w:rFonts w:ascii="Sylfaen" w:hAnsi="Sylfaen" w:cs="DejaVuSerif"/>
          <w:lang w:val="ka-GE"/>
        </w:rPr>
        <w:t xml:space="preserve">დაინერგა </w:t>
      </w:r>
      <w:r w:rsidR="00891778" w:rsidRPr="00FA0A13">
        <w:rPr>
          <w:rFonts w:ascii="Sylfaen" w:hAnsi="Sylfaen" w:cs="DejaVuSerif"/>
          <w:lang w:val="ka-GE"/>
        </w:rPr>
        <w:t xml:space="preserve"> </w:t>
      </w:r>
      <w:r w:rsidR="00BA7EE0" w:rsidRPr="00FA0A13">
        <w:rPr>
          <w:rFonts w:ascii="Sylfaen" w:hAnsi="Sylfaen" w:cs="DejaVuSerif"/>
          <w:lang w:val="en-GB"/>
        </w:rPr>
        <w:t xml:space="preserve"> 2025 </w:t>
      </w:r>
      <w:proofErr w:type="spellStart"/>
      <w:r w:rsidR="00BA7EE0" w:rsidRPr="00FA0A13">
        <w:rPr>
          <w:rFonts w:ascii="Sylfaen" w:hAnsi="Sylfaen" w:cs="DejaVuSerif"/>
          <w:lang w:val="en-GB"/>
        </w:rPr>
        <w:t>წლის</w:t>
      </w:r>
      <w:proofErr w:type="spellEnd"/>
      <w:r w:rsidR="00BA7EE0" w:rsidRPr="00FA0A13">
        <w:rPr>
          <w:rFonts w:ascii="Sylfaen" w:hAnsi="Sylfaen" w:cs="DejaVuSerif"/>
          <w:lang w:val="en-GB"/>
        </w:rPr>
        <w:t xml:space="preserve"> 01 </w:t>
      </w:r>
      <w:proofErr w:type="spellStart"/>
      <w:r w:rsidR="00BA7EE0" w:rsidRPr="00FA0A13">
        <w:rPr>
          <w:rFonts w:ascii="Sylfaen" w:hAnsi="Sylfaen" w:cs="DejaVuSerif"/>
          <w:lang w:val="en-GB"/>
        </w:rPr>
        <w:t>ივნისიდან</w:t>
      </w:r>
      <w:proofErr w:type="spellEnd"/>
      <w:r w:rsidR="00BA7EE0" w:rsidRPr="00FA0A13">
        <w:rPr>
          <w:rFonts w:ascii="Sylfaen" w:hAnsi="Sylfaen" w:cs="DejaVuSerif"/>
          <w:lang w:val="en-GB"/>
        </w:rPr>
        <w:t>.</w:t>
      </w:r>
    </w:p>
    <w:p w14:paraId="0AEF481D" w14:textId="2B551A07" w:rsidR="001A1782" w:rsidRPr="00FA0A13" w:rsidRDefault="001A1782" w:rsidP="000E16B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lang w:val="ka-GE"/>
        </w:rPr>
      </w:pPr>
      <w:r w:rsidRPr="00FA0A13">
        <w:rPr>
          <w:rFonts w:ascii="Sylfaen" w:hAnsi="Sylfaen" w:cstheme="minorHAnsi"/>
          <w:b/>
          <w:bCs/>
          <w:color w:val="EFBD68"/>
          <w:lang w:val="ka-GE"/>
        </w:rPr>
        <w:t>დოკუმენტი რამდენიმე თავს აერთიანებს: პირველ თავში</w:t>
      </w:r>
      <w:r w:rsidRPr="00FA0A13">
        <w:rPr>
          <w:rFonts w:ascii="Sylfaen" w:hAnsi="Sylfaen" w:cstheme="minorHAnsi"/>
          <w:b/>
          <w:bCs/>
          <w:lang w:val="ka-GE"/>
        </w:rPr>
        <w:t xml:space="preserve"> </w:t>
      </w:r>
      <w:r w:rsidRPr="00FA0A13">
        <w:rPr>
          <w:rFonts w:ascii="Sylfaen" w:hAnsi="Sylfaen" w:cstheme="minorHAnsi"/>
          <w:lang w:val="ka-GE"/>
        </w:rPr>
        <w:t>წარმოდგენილია მოკლე ინფორმაცია ამბროლაურის მუნიციპალიტეტის მერიის, მისი სტრუქტურის, სერვისების (მათ შორის სოციალური პროგრამის) შესახებ.</w:t>
      </w:r>
    </w:p>
    <w:p w14:paraId="030ABF7B" w14:textId="3F553904" w:rsidR="001A1782" w:rsidRPr="00FA0A13" w:rsidRDefault="001A1782" w:rsidP="000E16BE">
      <w:pPr>
        <w:spacing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b/>
          <w:bCs/>
          <w:color w:val="EFBD68"/>
          <w:lang w:val="ka-GE"/>
        </w:rPr>
        <w:t>მეორე თავში</w:t>
      </w:r>
      <w:r w:rsidRPr="00FA0A13">
        <w:rPr>
          <w:rFonts w:ascii="Sylfaen" w:hAnsi="Sylfaen" w:cstheme="minorHAnsi"/>
          <w:b/>
          <w:bCs/>
          <w:lang w:val="ka-GE"/>
        </w:rPr>
        <w:t xml:space="preserve"> </w:t>
      </w:r>
      <w:r w:rsidRPr="00FA0A13">
        <w:rPr>
          <w:rFonts w:ascii="Sylfaen" w:hAnsi="Sylfaen" w:cstheme="minorHAnsi"/>
          <w:lang w:val="ka-GE"/>
        </w:rPr>
        <w:t>მოცემულია დასაბუთება თუ რატომ უნდა არსებობდეს სერვისის მიმწოდებელ დაწესებულებებში მომხმარებელთა უკუკავშირის მართვის გამართული მექანიზმები და რატომ არის მნიშვნელოვანი ამბროლაურის მუნიციპალიტეტის მერიაში ასეთი მექანიზმის დანერგვა.</w:t>
      </w:r>
    </w:p>
    <w:p w14:paraId="6934784E" w14:textId="16451D76" w:rsidR="001A1782" w:rsidRPr="00FA0A13" w:rsidRDefault="001A1782" w:rsidP="000E16BE">
      <w:pPr>
        <w:spacing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b/>
          <w:bCs/>
          <w:color w:val="EFBD68"/>
          <w:lang w:val="ka-GE"/>
        </w:rPr>
        <w:t>მესამე თავში</w:t>
      </w:r>
      <w:r w:rsidRPr="00FA0A13">
        <w:rPr>
          <w:rFonts w:ascii="Sylfaen" w:hAnsi="Sylfaen" w:cstheme="minorHAnsi"/>
          <w:b/>
          <w:bCs/>
          <w:lang w:val="ka-GE"/>
        </w:rPr>
        <w:t xml:space="preserve"> </w:t>
      </w:r>
      <w:r w:rsidRPr="00FA0A13">
        <w:rPr>
          <w:rFonts w:ascii="Sylfaen" w:hAnsi="Sylfaen" w:cstheme="minorHAnsi"/>
          <w:lang w:val="ka-GE"/>
        </w:rPr>
        <w:t xml:space="preserve">შემოთავაზებულია მომხმარებელთა უკუკავშირის მართვის პროცესი, რომელიც სასურველია დაინერგოს ამბროლაურის მუნიციპალიტეტის მერიაში. ამ თავში მოცემულია პასუხები კითხვებზე - რა საკომუნიკაციო არხების მეშვეობით უნდა შეაგროვოს მერიამ სოციალური სერვისების მომხმარებელთა უკუკავშირი; როგორ უნდა მოხდეს მიღებული უკუკავშირის კატეგორიზაცია; რა პერიოდულობით უნდა გაანალიზდეს უკუკავშირი და რა სახის ანგარიშები უნდა იწარმოებოდეს უკუკავშირის გაანალიზების შედეგად; რა რგოლები უნდა ჩაერთონ უკუკავშირის შეგროვების, ანალიზის, ანგარიშის განხილვისა და გადაწყვეტების მოფიქრების პროცესში; და ბოლოს, მომხმარებელთა უკუკავშირის გაანალიზების შედეგად, რა სახის ინფორმაცია უნდა მიეწოდოთ მომხმარებლებს.  </w:t>
      </w:r>
    </w:p>
    <w:p w14:paraId="378881FB" w14:textId="488E8027" w:rsidR="001A1782" w:rsidRPr="00FA0A13" w:rsidRDefault="001A1782" w:rsidP="000E16BE">
      <w:pPr>
        <w:spacing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b/>
          <w:bCs/>
          <w:color w:val="EFBD68"/>
          <w:lang w:val="ka-GE"/>
        </w:rPr>
        <w:t>მეოთხე თავში</w:t>
      </w:r>
      <w:r w:rsidRPr="00FA0A13">
        <w:rPr>
          <w:rFonts w:ascii="Sylfaen" w:hAnsi="Sylfaen" w:cstheme="minorHAnsi"/>
          <w:lang w:val="ka-GE"/>
        </w:rPr>
        <w:t xml:space="preserve"> გაზიარებულია რამდენიმე სასარგებლო რჩევა, მათ შორის, ხაზგასმულია უკუკავშირის შესავსები, სტანდარტიზებული ფორმების მომხმარებლებთან ტესტირების მნიშვნელობა და სხვა.  </w:t>
      </w:r>
    </w:p>
    <w:p w14:paraId="2D938788" w14:textId="77777777" w:rsidR="00984EB6" w:rsidRPr="00FA0A13" w:rsidRDefault="00984EB6" w:rsidP="00984EB6">
      <w:pPr>
        <w:spacing w:line="276" w:lineRule="auto"/>
        <w:ind w:firstLine="720"/>
        <w:jc w:val="both"/>
        <w:rPr>
          <w:rFonts w:ascii="Sylfaen" w:hAnsi="Sylfaen" w:cstheme="minorHAnsi"/>
          <w:iCs/>
          <w:color w:val="000000" w:themeColor="text1"/>
          <w:lang w:val="ka-GE"/>
        </w:rPr>
      </w:pPr>
      <w:r w:rsidRPr="00FA0A13">
        <w:rPr>
          <w:rFonts w:ascii="Sylfaen" w:hAnsi="Sylfaen" w:cstheme="minorHAnsi"/>
          <w:iCs/>
          <w:color w:val="000000" w:themeColor="text1"/>
          <w:lang w:val="ka-GE"/>
        </w:rPr>
        <w:lastRenderedPageBreak/>
        <w:t xml:space="preserve">მუნიციპალური სერვისების მომხმარებელთა უკუკავშირის მართვის პროცესი შემდეგ ეტაპებს მოიცავს: შეთავაზება; შეგროვება; ანალიზი; განხილვა; ინფორმირება </w:t>
      </w:r>
    </w:p>
    <w:p w14:paraId="0FC33D1B" w14:textId="77777777" w:rsidR="00984EB6" w:rsidRPr="00FA0A13" w:rsidRDefault="00984EB6" w:rsidP="00984EB6">
      <w:pPr>
        <w:spacing w:line="276" w:lineRule="auto"/>
        <w:jc w:val="both"/>
        <w:rPr>
          <w:rFonts w:ascii="Sylfaen" w:hAnsi="Sylfaen" w:cstheme="minorHAnsi"/>
          <w:color w:val="919F88"/>
          <w:lang w:val="ka-GE"/>
        </w:rPr>
      </w:pPr>
      <w:r w:rsidRPr="00FA0A13">
        <w:rPr>
          <w:rFonts w:ascii="Sylfaen" w:hAnsi="Sylfaen" w:cstheme="minorHAnsi"/>
          <w:b/>
          <w:bCs/>
          <w:color w:val="000000" w:themeColor="text1"/>
          <w:lang w:val="ka-GE"/>
        </w:rPr>
        <w:t>შეთავაზება</w:t>
      </w:r>
      <w:r w:rsidRPr="00FA0A13">
        <w:rPr>
          <w:rFonts w:ascii="Sylfaen" w:hAnsi="Sylfaen" w:cstheme="minorHAnsi"/>
          <w:color w:val="919F88"/>
          <w:lang w:val="ka-GE"/>
        </w:rPr>
        <w:t xml:space="preserve">- </w:t>
      </w:r>
      <w:r w:rsidRPr="00FA0A13">
        <w:rPr>
          <w:rFonts w:ascii="Sylfaen" w:hAnsi="Sylfaen" w:cstheme="minorHAnsi"/>
          <w:lang w:val="ka-GE"/>
        </w:rPr>
        <w:t>მომხმარებელთათვის სხვადასხვა საკომუნიკაციო არხის, ასევე უკუკავშირის სტანდარტიზებული ფორმების შეთავაზება მათი უკუკავშირის მარტივად წარსადგენად</w:t>
      </w:r>
    </w:p>
    <w:p w14:paraId="500C0056" w14:textId="19D61E90" w:rsidR="00984EB6" w:rsidRPr="00FA0A13" w:rsidRDefault="00984EB6" w:rsidP="00984EB6">
      <w:pPr>
        <w:spacing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b/>
          <w:bCs/>
          <w:color w:val="000000" w:themeColor="text1"/>
          <w:lang w:val="ka-GE"/>
        </w:rPr>
        <w:t>შეგროვებ</w:t>
      </w:r>
      <w:r w:rsidRPr="00FA0A13">
        <w:rPr>
          <w:rFonts w:ascii="Sylfaen" w:hAnsi="Sylfaen" w:cstheme="minorHAnsi"/>
          <w:b/>
          <w:bCs/>
          <w:color w:val="919F88"/>
          <w:lang w:val="ka-GE"/>
        </w:rPr>
        <w:t>ა</w:t>
      </w:r>
      <w:r w:rsidRPr="00FA0A13">
        <w:rPr>
          <w:rFonts w:ascii="Sylfaen" w:hAnsi="Sylfaen" w:cstheme="minorHAnsi"/>
          <w:color w:val="919F88"/>
          <w:lang w:val="ka-GE"/>
        </w:rPr>
        <w:t xml:space="preserve"> - </w:t>
      </w:r>
      <w:r w:rsidRPr="00FA0A13">
        <w:rPr>
          <w:rFonts w:ascii="Sylfaen" w:hAnsi="Sylfaen" w:cstheme="minorHAnsi"/>
          <w:lang w:val="ka-GE"/>
        </w:rPr>
        <w:t>უკუკავშირის მართვაზე პასუხისმგებელი პირის/ გუნდის მიერ სხვადასხვა საკომუნიკაციო არხიდან მუნიციპალიტეტში შესული უკუკავშირის თავმოყრა</w:t>
      </w:r>
    </w:p>
    <w:p w14:paraId="7775C0AD" w14:textId="77777777" w:rsidR="00984EB6" w:rsidRPr="00FA0A13" w:rsidRDefault="00984EB6" w:rsidP="00984EB6">
      <w:pPr>
        <w:spacing w:line="276" w:lineRule="auto"/>
        <w:jc w:val="both"/>
        <w:rPr>
          <w:rFonts w:ascii="Sylfaen" w:hAnsi="Sylfaen" w:cstheme="minorHAnsi"/>
          <w:color w:val="919F88"/>
          <w:lang w:val="ka-GE"/>
        </w:rPr>
      </w:pPr>
      <w:r w:rsidRPr="00FA0A13">
        <w:rPr>
          <w:rFonts w:ascii="Sylfaen" w:hAnsi="Sylfaen" w:cstheme="minorHAnsi"/>
          <w:b/>
          <w:bCs/>
          <w:color w:val="000000" w:themeColor="text1"/>
          <w:lang w:val="ka-GE"/>
        </w:rPr>
        <w:t>ანალიზი</w:t>
      </w:r>
      <w:r w:rsidRPr="00FA0A13">
        <w:rPr>
          <w:rFonts w:ascii="Sylfaen" w:hAnsi="Sylfaen" w:cstheme="minorHAnsi"/>
          <w:color w:val="919F88"/>
          <w:lang w:val="ka-GE"/>
        </w:rPr>
        <w:t xml:space="preserve"> </w:t>
      </w:r>
      <w:r w:rsidRPr="00FA0A13">
        <w:rPr>
          <w:rFonts w:ascii="Sylfaen" w:hAnsi="Sylfaen" w:cstheme="minorHAnsi"/>
          <w:color w:val="919F88"/>
        </w:rPr>
        <w:t xml:space="preserve">- </w:t>
      </w:r>
      <w:r w:rsidRPr="00FA0A13">
        <w:rPr>
          <w:rFonts w:ascii="Sylfaen" w:hAnsi="Sylfaen" w:cstheme="minorHAnsi"/>
          <w:lang w:val="ka-GE"/>
        </w:rPr>
        <w:t>უკუკავშირის მართვაზე პასუხისმგებელი პირის/ გუნდის მიერ უკუკავშირის გაანალიზება, ძირითადი პრობლემების იდენტიფიცირება და უკუკავშირის ანალიზის ამსახველი ანგარიშის შემუშავება</w:t>
      </w:r>
    </w:p>
    <w:p w14:paraId="7B6D9A17" w14:textId="77777777" w:rsidR="00984EB6" w:rsidRPr="00FA0A13" w:rsidRDefault="00984EB6" w:rsidP="00984EB6">
      <w:pPr>
        <w:spacing w:line="276" w:lineRule="auto"/>
        <w:jc w:val="both"/>
        <w:rPr>
          <w:rFonts w:ascii="Sylfaen" w:hAnsi="Sylfaen" w:cstheme="minorHAnsi"/>
          <w:color w:val="919F88"/>
          <w:lang w:val="ka-GE"/>
        </w:rPr>
      </w:pPr>
      <w:r w:rsidRPr="00FA0A13">
        <w:rPr>
          <w:rFonts w:ascii="Sylfaen" w:hAnsi="Sylfaen" w:cstheme="minorHAnsi"/>
          <w:b/>
          <w:bCs/>
          <w:color w:val="000000" w:themeColor="text1"/>
          <w:lang w:val="ka-GE"/>
        </w:rPr>
        <w:t>განხილვა</w:t>
      </w:r>
      <w:r w:rsidRPr="00FA0A13">
        <w:rPr>
          <w:rFonts w:ascii="Sylfaen" w:hAnsi="Sylfaen" w:cstheme="minorHAnsi"/>
          <w:color w:val="919F88"/>
        </w:rPr>
        <w:t xml:space="preserve"> - </w:t>
      </w:r>
      <w:r w:rsidRPr="00FA0A13">
        <w:rPr>
          <w:rFonts w:ascii="Sylfaen" w:hAnsi="Sylfaen" w:cstheme="minorHAnsi"/>
          <w:lang w:val="ka-GE"/>
        </w:rPr>
        <w:t>სამუშაო შეხვედრების ჩატარება, უკუკავშირის ანალიზის შედეგებზე მსჯელობა და შესაძლო გადაწყვეტების იდენტიფიცირება</w:t>
      </w:r>
    </w:p>
    <w:p w14:paraId="4145CB42" w14:textId="7DE84024" w:rsidR="00984EB6" w:rsidRPr="00FA0A13" w:rsidRDefault="00984EB6" w:rsidP="000E16BE">
      <w:pPr>
        <w:spacing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b/>
          <w:bCs/>
          <w:color w:val="000000" w:themeColor="text1"/>
          <w:lang w:val="ka-GE"/>
        </w:rPr>
        <w:t>ინფორმირება</w:t>
      </w:r>
      <w:r w:rsidRPr="00FA0A13">
        <w:rPr>
          <w:rFonts w:ascii="Sylfaen" w:hAnsi="Sylfaen" w:cstheme="minorHAnsi"/>
          <w:color w:val="919F88"/>
          <w:lang w:val="ka-GE"/>
        </w:rPr>
        <w:t xml:space="preserve"> - </w:t>
      </w:r>
      <w:r w:rsidRPr="00FA0A13">
        <w:rPr>
          <w:rFonts w:ascii="Sylfaen" w:hAnsi="Sylfaen" w:cstheme="minorHAnsi"/>
          <w:lang w:val="ka-GE"/>
        </w:rPr>
        <w:t xml:space="preserve">ამბროლაურის მუნიციპალიტეტის მერიის ვებგვერდზე, ასევე სოციალურ ქსელში მომხმარებელთა უკუკავშირის ანალიზის შედეგებისა და გადაწყვეტების (სერვისში განხორციელებული ან დაგეგმილი ცვლილებების) ამსახველი ანგარიშების განთავსება, მომხმარებელთა ინფორმირების მიზნით. </w:t>
      </w:r>
    </w:p>
    <w:p w14:paraId="12D53E41" w14:textId="77777777" w:rsidR="001A1782" w:rsidRPr="00491FD8" w:rsidRDefault="007F1C9F" w:rsidP="000E16B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lang w:val="ka-GE"/>
        </w:rPr>
      </w:pPr>
      <w:proofErr w:type="spellStart"/>
      <w:r w:rsidRPr="00FA0A13">
        <w:rPr>
          <w:rFonts w:ascii="Sylfaen" w:hAnsi="Sylfaen" w:cs="DejaVuSerif"/>
          <w:lang w:val="en-GB"/>
        </w:rPr>
        <w:t>ამბროლაურის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მუნიციპალიტეტის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მერიაში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მუნიციპალური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სერვისების</w:t>
      </w:r>
      <w:proofErr w:type="spellEnd"/>
      <w:r w:rsidR="001A1782"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მართვაზე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პასუხისმგებელ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სტრუქტურულ</w:t>
      </w:r>
      <w:proofErr w:type="spellEnd"/>
      <w:r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ერთეულად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განისაზღვრ</w:t>
      </w:r>
      <w:proofErr w:type="spellEnd"/>
      <w:r w:rsidRPr="00FA0A13">
        <w:rPr>
          <w:rFonts w:ascii="Sylfaen" w:hAnsi="Sylfaen" w:cs="DejaVuSerif"/>
          <w:lang w:val="ka-GE"/>
        </w:rPr>
        <w:t xml:space="preserve">ა </w:t>
      </w:r>
      <w:proofErr w:type="spellStart"/>
      <w:r w:rsidRPr="00FA0A13">
        <w:rPr>
          <w:rFonts w:ascii="Sylfaen" w:hAnsi="Sylfaen" w:cs="DejaVuSerif"/>
          <w:lang w:val="en-GB"/>
        </w:rPr>
        <w:t>პირველადი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სტრუქტურული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ერთეული</w:t>
      </w:r>
      <w:proofErr w:type="spellEnd"/>
      <w:r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491FD8">
        <w:rPr>
          <w:rFonts w:ascii="Sylfaen" w:hAnsi="Sylfaen" w:cs="DejaVuSerif"/>
          <w:lang w:val="en-GB"/>
        </w:rPr>
        <w:t>ადმინისტრაციული</w:t>
      </w:r>
      <w:proofErr w:type="spellEnd"/>
      <w:r w:rsidRPr="00491FD8">
        <w:rPr>
          <w:rFonts w:ascii="Sylfaen" w:hAnsi="Sylfaen" w:cs="DejaVuSerif"/>
          <w:lang w:val="en-GB"/>
        </w:rPr>
        <w:t xml:space="preserve"> </w:t>
      </w:r>
      <w:proofErr w:type="spellStart"/>
      <w:r w:rsidRPr="00491FD8">
        <w:rPr>
          <w:rFonts w:ascii="Sylfaen" w:hAnsi="Sylfaen" w:cs="DejaVuSerif"/>
          <w:lang w:val="en-GB"/>
        </w:rPr>
        <w:t>სამსახური</w:t>
      </w:r>
      <w:proofErr w:type="spellEnd"/>
      <w:r w:rsidRPr="00491FD8">
        <w:rPr>
          <w:rFonts w:ascii="Sylfaen" w:hAnsi="Sylfaen" w:cs="DejaVuSerif"/>
          <w:lang w:val="en-GB"/>
        </w:rPr>
        <w:t>.</w:t>
      </w:r>
      <w:r w:rsidRPr="00491FD8">
        <w:rPr>
          <w:rFonts w:ascii="Sylfaen" w:hAnsi="Sylfaen" w:cs="DejaVuSerif"/>
          <w:lang w:val="ka-GE"/>
        </w:rPr>
        <w:t xml:space="preserve">   </w:t>
      </w:r>
    </w:p>
    <w:p w14:paraId="25CE34B0" w14:textId="26225452" w:rsidR="00DB4C39" w:rsidRPr="00FA0A13" w:rsidRDefault="007F1C9F" w:rsidP="000E16B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color w:val="000000"/>
          <w:lang w:val="en-GB"/>
        </w:rPr>
      </w:pPr>
      <w:r w:rsidRPr="00491FD8">
        <w:rPr>
          <w:rFonts w:ascii="Sylfaen" w:hAnsi="Sylfaen" w:cs="DejaVuSerif"/>
          <w:lang w:val="ka-GE"/>
        </w:rPr>
        <w:t xml:space="preserve">აგრეთვე მერის </w:t>
      </w:r>
      <w:r w:rsidR="00773D53" w:rsidRPr="00491FD8">
        <w:rPr>
          <w:rFonts w:ascii="Sylfaen" w:hAnsi="Sylfaen" w:cs="DejaVuSerif"/>
          <w:lang w:val="ka-GE"/>
        </w:rPr>
        <w:t xml:space="preserve">ბრძანებით  განისაზღვრა </w:t>
      </w:r>
      <w:proofErr w:type="spellStart"/>
      <w:r w:rsidRPr="00491FD8">
        <w:rPr>
          <w:rFonts w:ascii="Sylfaen" w:hAnsi="Sylfaen" w:cs="DejaVuSerif-Bold"/>
          <w:lang w:val="en-GB"/>
        </w:rPr>
        <w:t>ამბროლაურის</w:t>
      </w:r>
      <w:proofErr w:type="spellEnd"/>
      <w:r w:rsidRPr="00491FD8">
        <w:rPr>
          <w:rFonts w:ascii="Sylfaen" w:hAnsi="Sylfaen" w:cs="DejaVuSerif-Bold"/>
          <w:lang w:val="en-GB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მუნიციპალიტეტის</w:t>
      </w:r>
      <w:proofErr w:type="spellEnd"/>
      <w:r w:rsidRPr="00491FD8">
        <w:rPr>
          <w:rFonts w:ascii="Sylfaen" w:hAnsi="Sylfaen" w:cs="DejaVuSerif-Bold"/>
          <w:lang w:val="en-GB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მერიაში</w:t>
      </w:r>
      <w:proofErr w:type="spellEnd"/>
      <w:r w:rsidRPr="00491FD8">
        <w:rPr>
          <w:rFonts w:ascii="Sylfaen" w:hAnsi="Sylfaen" w:cs="DejaVuSerif-Bold"/>
          <w:lang w:val="en-GB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სერვისების</w:t>
      </w:r>
      <w:proofErr w:type="spellEnd"/>
      <w:r w:rsidRPr="00491FD8">
        <w:rPr>
          <w:rFonts w:ascii="Sylfaen" w:hAnsi="Sylfaen" w:cs="DejaVuSerif-Bold"/>
          <w:lang w:val="en-GB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მომხმარებელთა</w:t>
      </w:r>
      <w:proofErr w:type="spellEnd"/>
      <w:r w:rsidRPr="00491FD8">
        <w:rPr>
          <w:rFonts w:ascii="Sylfaen" w:hAnsi="Sylfaen" w:cs="DejaVuSerif-Bold"/>
          <w:lang w:val="ka-GE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უკუკავშირის</w:t>
      </w:r>
      <w:proofErr w:type="spellEnd"/>
      <w:r w:rsidRPr="00491FD8">
        <w:rPr>
          <w:rFonts w:ascii="Sylfaen" w:hAnsi="Sylfaen" w:cs="DejaVuSerif-Bold"/>
          <w:lang w:val="en-GB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მართვაზე</w:t>
      </w:r>
      <w:proofErr w:type="spellEnd"/>
      <w:r w:rsidRPr="00491FD8">
        <w:rPr>
          <w:rFonts w:ascii="Sylfaen" w:hAnsi="Sylfaen" w:cs="DejaVuSerif-Bold"/>
          <w:lang w:val="en-GB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პასუხისმგებელი</w:t>
      </w:r>
      <w:proofErr w:type="spellEnd"/>
      <w:r w:rsidRPr="00491FD8">
        <w:rPr>
          <w:rFonts w:ascii="Sylfaen" w:hAnsi="Sylfaen" w:cs="DejaVuSerif-Bold"/>
          <w:lang w:val="en-GB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პირები</w:t>
      </w:r>
      <w:proofErr w:type="spellEnd"/>
      <w:r w:rsidRPr="00491FD8">
        <w:rPr>
          <w:rFonts w:ascii="Sylfaen" w:hAnsi="Sylfaen" w:cs="DejaVuSerif-Bold"/>
          <w:lang w:val="en-GB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და</w:t>
      </w:r>
      <w:proofErr w:type="spellEnd"/>
      <w:r w:rsidRPr="00491FD8">
        <w:rPr>
          <w:rFonts w:ascii="Sylfaen" w:hAnsi="Sylfaen" w:cs="DejaVuSerif-Bold"/>
          <w:lang w:val="en-GB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მათი</w:t>
      </w:r>
      <w:proofErr w:type="spellEnd"/>
      <w:r w:rsidRPr="00491FD8">
        <w:rPr>
          <w:rFonts w:ascii="Sylfaen" w:hAnsi="Sylfaen" w:cs="DejaVuSerif-Bold"/>
          <w:lang w:val="ka-GE"/>
        </w:rPr>
        <w:t xml:space="preserve"> </w:t>
      </w:r>
      <w:proofErr w:type="spellStart"/>
      <w:r w:rsidRPr="00491FD8">
        <w:rPr>
          <w:rFonts w:ascii="Sylfaen" w:hAnsi="Sylfaen" w:cs="DejaVuSerif-Bold"/>
          <w:lang w:val="en-GB"/>
        </w:rPr>
        <w:t>უფლებამოსილებები</w:t>
      </w:r>
      <w:proofErr w:type="spellEnd"/>
      <w:r w:rsidR="00DB4C39" w:rsidRPr="00491FD8">
        <w:rPr>
          <w:rFonts w:ascii="Sylfaen" w:hAnsi="Sylfaen" w:cs="DejaVuSerif-Bold"/>
          <w:lang w:val="ka-GE"/>
        </w:rPr>
        <w:t xml:space="preserve">  კერძოდ</w:t>
      </w:r>
      <w:r w:rsidR="00DB4C39" w:rsidRPr="00491FD8">
        <w:rPr>
          <w:rFonts w:ascii="Sylfaen" w:hAnsi="Sylfaen" w:cs="DejaVuSerif-Bold"/>
          <w:color w:val="000000"/>
          <w:lang w:val="en-GB"/>
        </w:rPr>
        <w:t xml:space="preserve">- </w:t>
      </w:r>
      <w:proofErr w:type="spellStart"/>
      <w:r w:rsidR="00DB4C39" w:rsidRPr="00491FD8">
        <w:rPr>
          <w:rFonts w:ascii="Sylfaen" w:hAnsi="Sylfaen" w:cs="DejaVuSerif"/>
          <w:color w:val="000000"/>
          <w:lang w:val="en-GB"/>
        </w:rPr>
        <w:t>ამბროლაურის</w:t>
      </w:r>
      <w:proofErr w:type="spellEnd"/>
      <w:r w:rsidR="00DB4C39" w:rsidRPr="00491FD8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DB4C39" w:rsidRPr="00491FD8">
        <w:rPr>
          <w:rFonts w:ascii="Sylfaen" w:hAnsi="Sylfaen" w:cs="DejaVuSerif"/>
          <w:color w:val="000000"/>
          <w:lang w:val="en-GB"/>
        </w:rPr>
        <w:t>მუნიციპალიტეტის</w:t>
      </w:r>
      <w:proofErr w:type="spellEnd"/>
      <w:r w:rsidR="00DB4C39" w:rsidRPr="00491FD8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491FD8">
        <w:rPr>
          <w:rFonts w:ascii="Sylfaen" w:hAnsi="Sylfaen" w:cs="DejaVuSerif"/>
          <w:color w:val="000000"/>
          <w:lang w:val="en-GB"/>
        </w:rPr>
        <w:t>მერიაში</w:t>
      </w:r>
      <w:proofErr w:type="spellEnd"/>
      <w:r w:rsidR="00DB4C39" w:rsidRPr="00491FD8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491FD8">
        <w:rPr>
          <w:rFonts w:ascii="Sylfaen" w:hAnsi="Sylfaen" w:cs="DejaVuSerif"/>
          <w:color w:val="000000"/>
          <w:lang w:val="en-GB"/>
        </w:rPr>
        <w:t>სერვისების</w:t>
      </w:r>
      <w:proofErr w:type="spellEnd"/>
      <w:r w:rsidR="00DB4C39" w:rsidRPr="00491FD8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491FD8">
        <w:rPr>
          <w:rFonts w:ascii="Sylfaen" w:hAnsi="Sylfaen" w:cs="DejaVuSerif"/>
          <w:color w:val="000000"/>
          <w:lang w:val="en-GB"/>
        </w:rPr>
        <w:t>მომხმარებელთა</w:t>
      </w:r>
      <w:proofErr w:type="spellEnd"/>
      <w:r w:rsidR="00DB4C39" w:rsidRPr="00491FD8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491FD8">
        <w:rPr>
          <w:rFonts w:ascii="Sylfaen" w:hAnsi="Sylfaen" w:cs="DejaVuSerif"/>
          <w:color w:val="000000"/>
          <w:lang w:val="en-GB"/>
        </w:rPr>
        <w:t>უკუკავშირი</w:t>
      </w:r>
      <w:r w:rsidR="00DB4C39" w:rsidRPr="00FA0A13">
        <w:rPr>
          <w:rFonts w:ascii="Sylfaen" w:hAnsi="Sylfaen" w:cs="DejaVuSerif"/>
          <w:color w:val="000000"/>
          <w:lang w:val="en-GB"/>
        </w:rPr>
        <w:t>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მართვის</w:t>
      </w:r>
      <w:proofErr w:type="spellEnd"/>
      <w:r w:rsidR="00DB4C39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ფარგლებში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სოციალური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სერვისის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მომხმარებლებისთვის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,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მატერიალური</w:t>
      </w:r>
      <w:proofErr w:type="spellEnd"/>
      <w:r w:rsidR="008F7FC6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ფორმით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ამბროლაურის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მუნიციპალიტეტის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მერიაში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განცხადების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წარმოდგენისას</w:t>
      </w:r>
      <w:proofErr w:type="spellEnd"/>
      <w:r w:rsidR="008F7FC6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სტანდარტიზებული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ფორმის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შეთავაზება</w:t>
      </w:r>
      <w:proofErr w:type="spellEnd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r w:rsidR="00DB4C39" w:rsidRPr="00FA0A13">
        <w:rPr>
          <w:rFonts w:ascii="Sylfaen" w:hAnsi="Sylfaen" w:cs="DejaVuSerif"/>
          <w:color w:val="000000"/>
          <w:lang w:val="en-GB"/>
        </w:rPr>
        <w:t>(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სახელმძღვანელოს</w:t>
      </w:r>
      <w:proofErr w:type="spellEnd"/>
      <w:r w:rsidR="008F7FC6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დანართი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N1);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მატერიალური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ფორმით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შემოსული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თავმოყრა</w:t>
      </w:r>
      <w:proofErr w:type="spellEnd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და</w:t>
      </w:r>
      <w:proofErr w:type="spellEnd"/>
      <w:r w:rsidR="008F7FC6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კანცელარიაში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ხელმისაწვდომ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ყუთში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განთავსება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;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თავმოყრილი</w:t>
      </w:r>
      <w:proofErr w:type="spellEnd"/>
      <w:r w:rsidR="008F7FC6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ფორმების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კვირაში</w:t>
      </w:r>
      <w:proofErr w:type="spellEnd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ერთხელ</w:t>
      </w:r>
      <w:proofErr w:type="spellEnd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წარდგენა</w:t>
      </w:r>
      <w:proofErr w:type="spellEnd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შეგროვებაზე</w:t>
      </w:r>
      <w:proofErr w:type="spellEnd"/>
      <w:r w:rsidR="008F7FC6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უფლებამოსილი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პირისათვის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;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კომენტარების</w:t>
      </w:r>
      <w:proofErr w:type="spellEnd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რეესტრის</w:t>
      </w:r>
      <w:proofErr w:type="spellEnd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წარმოება</w:t>
      </w:r>
      <w:proofErr w:type="spellEnd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.</w:t>
      </w:r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ამბროლაურის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მუნიციპალიტეტის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მერიაში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სერვისების</w:t>
      </w:r>
      <w:proofErr w:type="spellEnd"/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მომხმარებელთა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მართვის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"/>
          <w:color w:val="000000"/>
          <w:lang w:val="en-GB"/>
        </w:rPr>
        <w:t>ფარგლებში</w:t>
      </w:r>
      <w:proofErr w:type="spellEnd"/>
      <w:r w:rsidR="00DB4C39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ელექტრონული</w:t>
      </w:r>
      <w:proofErr w:type="spellEnd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="00DB4C39" w:rsidRPr="00FA0A13">
        <w:rPr>
          <w:rFonts w:ascii="Sylfaen" w:hAnsi="Sylfaen" w:cs="DejaVuSerif-Bold"/>
          <w:b/>
          <w:bCs/>
          <w:color w:val="000000"/>
          <w:lang w:val="en-GB"/>
        </w:rPr>
        <w:t>ფოსტის</w:t>
      </w:r>
      <w:proofErr w:type="spellEnd"/>
    </w:p>
    <w:p w14:paraId="7BE6D6E7" w14:textId="03AC89D8" w:rsidR="00D70260" w:rsidRPr="00FA0A13" w:rsidRDefault="00DB4C39" w:rsidP="000E16B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color w:val="000000"/>
          <w:lang w:val="en-GB"/>
        </w:rPr>
      </w:pP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რეგისტრაცია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r w:rsidRPr="00FA0A13">
        <w:rPr>
          <w:rFonts w:ascii="Sylfaen" w:hAnsi="Sylfaen" w:cs="DejaVuSerif"/>
          <w:color w:val="000000"/>
          <w:lang w:val="en-GB"/>
        </w:rPr>
        <w:t>(</w:t>
      </w:r>
      <w:proofErr w:type="gramStart"/>
      <w:r w:rsidRPr="00FA0A13">
        <w:rPr>
          <w:rFonts w:ascii="Sylfaen" w:hAnsi="Sylfaen" w:cs="DejaVuSerif-Bold"/>
          <w:b/>
          <w:bCs/>
          <w:color w:val="0000EF"/>
          <w:lang w:val="en-GB"/>
        </w:rPr>
        <w:t xml:space="preserve">ambrolaurismeria@gmail.com </w:t>
      </w:r>
      <w:r w:rsidR="00F6029B">
        <w:rPr>
          <w:rFonts w:ascii="Sylfaen" w:hAnsi="Sylfaen" w:cs="DejaVuSerif-Bold"/>
          <w:b/>
          <w:bCs/>
          <w:color w:val="0000EF"/>
          <w:lang w:val="ka-GE"/>
        </w:rPr>
        <w:t xml:space="preserve"> სპეციალურად</w:t>
      </w:r>
      <w:proofErr w:type="gramEnd"/>
      <w:r w:rsidR="00F6029B">
        <w:rPr>
          <w:rFonts w:ascii="Sylfaen" w:hAnsi="Sylfaen" w:cs="DejaVuSerif-Bold"/>
          <w:b/>
          <w:bCs/>
          <w:color w:val="0000EF"/>
          <w:lang w:val="ka-GE"/>
        </w:rPr>
        <w:t xml:space="preserve"> ამ სერვისის დანერგვის მიზნით</w:t>
      </w:r>
      <w:r w:rsidRPr="00FA0A13">
        <w:rPr>
          <w:rFonts w:ascii="Sylfaen" w:hAnsi="Sylfaen" w:cs="DejaVuSerif"/>
          <w:color w:val="000000"/>
          <w:lang w:val="en-GB"/>
        </w:rPr>
        <w:t>); Google Forms-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ში</w:t>
      </w:r>
      <w:proofErr w:type="spellEnd"/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სტანდარტიზებული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ფორმების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აწყობა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;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ელექტრონული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ფოსტის</w:t>
      </w:r>
      <w:proofErr w:type="spellEnd"/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მეშვეობით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მერიაში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განცხადების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წარმოდგენისას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სტანდარტიზებული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ფორმის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შეთავაზება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სოციალური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სერვისის</w:t>
      </w:r>
      <w:proofErr w:type="spellEnd"/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მომხმარებლებისთვის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(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სახელმძღვანელოს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დანართი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N2);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მატერიალური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ფორმით</w:t>
      </w:r>
      <w:proofErr w:type="spellEnd"/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შემოსული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ფორმის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Google Forms-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შეყვანა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;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თავმოყრა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და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გაანალიზებაზე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პასუხისმგებელი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პირისათვის</w:t>
      </w:r>
      <w:proofErr w:type="spellEnd"/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წარდგენა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>.</w:t>
      </w:r>
      <w:r w:rsidR="008F7FC6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ამბროლაურის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მუნიციპალიტეტის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მერიაში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სერვისების</w:t>
      </w:r>
      <w:proofErr w:type="spellEnd"/>
      <w:r w:rsidR="0053249C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მართვის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ფარგლებში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,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შეგროვებაზე</w:t>
      </w:r>
      <w:proofErr w:type="spellEnd"/>
      <w:r w:rsidR="0053249C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უფლებამოსილი</w:t>
      </w:r>
      <w:proofErr w:type="spellEnd"/>
      <w:r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პირისათვის</w:t>
      </w:r>
      <w:proofErr w:type="spellEnd"/>
      <w:r w:rsidRPr="00FA0A13">
        <w:rPr>
          <w:rFonts w:ascii="Sylfaen" w:hAnsi="Sylfaen" w:cs="DejaVuSerif"/>
          <w:color w:val="161616"/>
          <w:lang w:val="en-GB"/>
        </w:rPr>
        <w:t xml:space="preserve">,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სერვისით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სარგებლობის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დასასრულს</w:t>
      </w:r>
      <w:proofErr w:type="spellEnd"/>
      <w:r w:rsidR="0053249C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ელექტრონული</w:t>
      </w:r>
      <w:proofErr w:type="spellEnd"/>
      <w:r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ფოსტის</w:t>
      </w:r>
      <w:proofErr w:type="spellEnd"/>
      <w:r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მისამართების</w:t>
      </w:r>
      <w:proofErr w:type="spellEnd"/>
      <w:r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კვირაში</w:t>
      </w:r>
      <w:proofErr w:type="spellEnd"/>
      <w:r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ორჯერ</w:t>
      </w:r>
      <w:proofErr w:type="spellEnd"/>
      <w:r w:rsidR="00C963A3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color w:val="161616"/>
          <w:lang w:val="en-GB"/>
        </w:rPr>
        <w:t>მიწოდება</w:t>
      </w:r>
      <w:proofErr w:type="spellEnd"/>
      <w:r w:rsidRPr="00FA0A13">
        <w:rPr>
          <w:rFonts w:ascii="Sylfaen" w:hAnsi="Sylfaen" w:cs="DejaVuSerif"/>
          <w:color w:val="161616"/>
          <w:lang w:val="en-GB"/>
        </w:rPr>
        <w:t>.</w:t>
      </w:r>
      <w:r w:rsidR="008F7FC6"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ამბროლაურის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მუნიციპალიტეტის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მერიაში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სერვისების</w:t>
      </w:r>
      <w:proofErr w:type="spellEnd"/>
      <w:r w:rsidR="0053249C"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მართვის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ფარგლებში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lastRenderedPageBreak/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შეგროვების</w:t>
      </w:r>
      <w:proofErr w:type="spellEnd"/>
      <w:r w:rsidR="0053249C"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პროცესში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მონაწილეობა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,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გაცნობა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და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ანალიზი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;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სხვადასხვა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საკომუნიკაციო</w:t>
      </w:r>
      <w:proofErr w:type="spellEnd"/>
      <w:r w:rsidR="0053249C"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არხიდან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სოციალურ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სერვისებთან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მიმართებით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ორგანიზაციაში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თავმოყრილი</w:t>
      </w:r>
      <w:proofErr w:type="spellEnd"/>
      <w:r w:rsidR="0053249C"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და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ანალიზის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შედეგად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3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თვეში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ერთხელ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ანგარიშის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პირველადი</w:t>
      </w:r>
      <w:proofErr w:type="spellEnd"/>
      <w:r w:rsidR="00DB04D6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ვერსიის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მომზადება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;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თაობაზე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შემუშავებული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ანგარიშის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წარდგენა</w:t>
      </w:r>
      <w:proofErr w:type="spellEnd"/>
      <w:r w:rsidR="0053249C"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მერიის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სხვადასხვა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სამსახურის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წარმომადგენლებისთვის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,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მერის</w:t>
      </w:r>
      <w:proofErr w:type="spellEnd"/>
      <w:r w:rsidR="0053249C"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მოადგილეებისათვის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;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ანგარიშის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გაცნობისა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და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პირველადი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იდეების</w:t>
      </w:r>
      <w:proofErr w:type="spellEnd"/>
      <w:r w:rsidR="00DB04D6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წარდგენის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მიზნით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სამუშო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შეხვედრის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ორგანიზება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>.</w:t>
      </w:r>
      <w:r w:rsidR="008F7FC6"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ამბროლაურის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მუნიციპალიტეტის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მერიაში</w:t>
      </w:r>
      <w:proofErr w:type="spellEnd"/>
      <w:r w:rsidR="0053249C"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სერვისების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მართვის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ფარგლებში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მერიის</w:t>
      </w:r>
      <w:proofErr w:type="spellEnd"/>
      <w:r w:rsidR="0053249C"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ვებგვერდზე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,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ასევე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სოციალურ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ქსელში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ანალიზის</w:t>
      </w:r>
      <w:proofErr w:type="spellEnd"/>
      <w:r w:rsidR="0053249C"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შედეგებისა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და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გადაწყვეტების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ამსახველი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ანგარიშების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განთავსება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>,</w:t>
      </w:r>
      <w:r w:rsidR="0053249C"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213343"/>
          <w:lang w:val="en-GB"/>
        </w:rPr>
        <w:t>ინფორმირების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 xml:space="preserve"> </w:t>
      </w:r>
      <w:proofErr w:type="spellStart"/>
      <w:proofErr w:type="gramStart"/>
      <w:r w:rsidRPr="00FA0A13">
        <w:rPr>
          <w:rFonts w:ascii="Sylfaen" w:hAnsi="Sylfaen" w:cs="DejaVuSerif"/>
          <w:color w:val="213343"/>
          <w:lang w:val="en-GB"/>
        </w:rPr>
        <w:t>მიზნით</w:t>
      </w:r>
      <w:proofErr w:type="spellEnd"/>
      <w:r w:rsidRPr="00FA0A13">
        <w:rPr>
          <w:rFonts w:ascii="Sylfaen" w:hAnsi="Sylfaen" w:cs="DejaVuSerif"/>
          <w:color w:val="213343"/>
          <w:lang w:val="en-GB"/>
        </w:rPr>
        <w:t>.</w:t>
      </w:r>
      <w:r w:rsidRPr="00FA0A13">
        <w:rPr>
          <w:rFonts w:ascii="Sylfaen" w:hAnsi="Sylfaen" w:cs="DejaVuSerif-Bold"/>
          <w:color w:val="000000"/>
          <w:lang w:val="en-GB"/>
        </w:rPr>
        <w:t>_</w:t>
      </w:r>
      <w:proofErr w:type="gramEnd"/>
      <w:r w:rsidR="002231E7" w:rsidRPr="00FA0A13">
        <w:rPr>
          <w:rFonts w:ascii="Sylfaen" w:hAnsi="Sylfaen" w:cs="DejaVuSerif-Bold"/>
          <w:color w:val="000000"/>
          <w:lang w:val="en-GB"/>
        </w:rPr>
        <w:t xml:space="preserve">   </w:t>
      </w:r>
    </w:p>
    <w:p w14:paraId="76E06275" w14:textId="77777777" w:rsidR="002231E7" w:rsidRPr="00FA0A13" w:rsidRDefault="002231E7" w:rsidP="000E16B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color w:val="213343"/>
          <w:lang w:val="en-GB"/>
        </w:rPr>
      </w:pPr>
    </w:p>
    <w:p w14:paraId="1E19F1A9" w14:textId="01C14493" w:rsidR="002231E7" w:rsidRPr="00FA0A13" w:rsidRDefault="00DB04D6" w:rsidP="00DB04D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theme="minorHAnsi"/>
          <w:noProof/>
          <w:color w:val="161616"/>
          <w:shd w:val="clear" w:color="auto" w:fill="FFFFFF"/>
          <w:lang w:val="ka-GE"/>
        </w:rPr>
      </w:pPr>
      <w:r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სერვისით მოსარგებლეთა პერსონალური მონაცემების </w:t>
      </w:r>
      <w:r w:rsidR="002231E7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ანონიმურობის დაცვის უზრუნველსაყოფად </w:t>
      </w:r>
      <w:r w:rsidR="00D362D2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ამბროლაურის მუნიციპალიტეტის მერიის მიერ მოხდა შესყიდვა </w:t>
      </w:r>
      <w:proofErr w:type="spellStart"/>
      <w:r w:rsidR="002F3583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2F3583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2F3583" w:rsidRPr="00FA0A13">
        <w:rPr>
          <w:rFonts w:ascii="Sylfaen" w:hAnsi="Sylfaen" w:cs="DejaVuSerif"/>
          <w:color w:val="000000"/>
          <w:lang w:val="en-GB"/>
        </w:rPr>
        <w:t>შევსებული</w:t>
      </w:r>
      <w:proofErr w:type="spellEnd"/>
      <w:r w:rsidR="002F3583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2F3583" w:rsidRPr="00FA0A13">
        <w:rPr>
          <w:rFonts w:ascii="Sylfaen" w:hAnsi="Sylfaen" w:cs="DejaVuSerif"/>
          <w:color w:val="000000"/>
          <w:lang w:val="en-GB"/>
        </w:rPr>
        <w:t>ფორმების</w:t>
      </w:r>
      <w:proofErr w:type="spellEnd"/>
      <w:r w:rsidR="002F3583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2F3583" w:rsidRPr="00FA0A13">
        <w:rPr>
          <w:rFonts w:ascii="Sylfaen" w:hAnsi="Sylfaen" w:cs="DejaVuSerif"/>
          <w:color w:val="000000"/>
          <w:lang w:val="en-GB"/>
        </w:rPr>
        <w:t>მოსათვასებლად</w:t>
      </w:r>
      <w:proofErr w:type="spellEnd"/>
      <w:r w:rsidR="00D362D2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2F3583" w:rsidRPr="00FA0A13">
        <w:rPr>
          <w:rFonts w:ascii="Sylfaen" w:hAnsi="Sylfaen" w:cs="DejaVuSerif"/>
          <w:color w:val="000000"/>
          <w:lang w:val="en-GB"/>
        </w:rPr>
        <w:t>გამჭირვალე</w:t>
      </w:r>
      <w:proofErr w:type="spellEnd"/>
      <w:r w:rsidR="002F3583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2F3583" w:rsidRPr="00FA0A13">
        <w:rPr>
          <w:rFonts w:ascii="Sylfaen" w:hAnsi="Sylfaen" w:cs="DejaVuSerif"/>
          <w:color w:val="000000"/>
          <w:lang w:val="en-GB"/>
        </w:rPr>
        <w:t>ყუთი</w:t>
      </w:r>
      <w:proofErr w:type="spellEnd"/>
      <w:r w:rsidR="00D362D2" w:rsidRPr="00FA0A13">
        <w:rPr>
          <w:rFonts w:ascii="Sylfaen" w:hAnsi="Sylfaen" w:cs="DejaVuSerif"/>
          <w:color w:val="000000"/>
          <w:lang w:val="ka-GE"/>
        </w:rPr>
        <w:t>ს</w:t>
      </w:r>
      <w:r w:rsidRPr="00FA0A13">
        <w:rPr>
          <w:rFonts w:ascii="Sylfaen" w:hAnsi="Sylfaen" w:cs="DejaVuSerif"/>
          <w:color w:val="000000"/>
          <w:lang w:val="ka-GE"/>
        </w:rPr>
        <w:t>,</w:t>
      </w:r>
      <w:r w:rsidR="00D362D2" w:rsidRPr="00FA0A13">
        <w:rPr>
          <w:rFonts w:ascii="Sylfaen" w:hAnsi="Sylfaen" w:cs="DejaVuSerif"/>
          <w:color w:val="000000"/>
          <w:lang w:val="ka-GE"/>
        </w:rPr>
        <w:t xml:space="preserve"> რომელიც განთავსდა  </w:t>
      </w:r>
      <w:r w:rsidR="00E77045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>მერიის კ</w:t>
      </w:r>
      <w:r w:rsidR="002231E7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>ანცელარიაში</w:t>
      </w:r>
      <w:r w:rsidR="00D362D2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>,</w:t>
      </w:r>
      <w:r w:rsidR="002231E7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 სადაც მომხმარებ</w:t>
      </w:r>
      <w:r w:rsidR="00D362D2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ლები </w:t>
      </w:r>
      <w:r w:rsidR="002231E7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>უკუკავშირის შევსებულ ფორმ</w:t>
      </w:r>
      <w:r w:rsidR="00D362D2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ებს განათავსებენ. </w:t>
      </w:r>
      <w:r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 უკუკავშირის წარსადგენად ანონიმურობა </w:t>
      </w:r>
      <w:r w:rsidR="00D362D2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მნიშვნელოვანია ვინაიდან </w:t>
      </w:r>
      <w:r w:rsidR="002231E7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 სხვა შემთხვევაში, არის ალბათობა იმისა, რომ სერვისის მომხმარებელი უარს იტყვის უკუკავშირის წარდგენაზე. </w:t>
      </w:r>
    </w:p>
    <w:p w14:paraId="11EAEB82" w14:textId="5589444C" w:rsidR="00675A03" w:rsidRPr="00675A03" w:rsidRDefault="00675A03" w:rsidP="00675A03">
      <w:pPr>
        <w:spacing w:line="276" w:lineRule="auto"/>
        <w:ind w:right="-20"/>
        <w:jc w:val="both"/>
        <w:rPr>
          <w:rFonts w:ascii="Sylfaen" w:eastAsia="Sylfaen" w:hAnsi="Sylfaen" w:cstheme="minorHAnsi"/>
          <w:b/>
          <w:i/>
          <w:noProof/>
          <w:lang w:val="ka-GE"/>
        </w:rPr>
      </w:pPr>
      <w:r w:rsidRPr="00675A03">
        <w:rPr>
          <w:rFonts w:ascii="Sylfaen" w:eastAsia="Sylfaen" w:hAnsi="Sylfaen" w:cstheme="minorHAnsi"/>
          <w:b/>
          <w:i/>
          <w:noProof/>
          <w:lang w:val="ka-GE"/>
        </w:rPr>
        <w:t>2025 წელს, ამბროლაურის მუნიციპალიტეტის მერია, სოციალური დაცვის პროგრამის ფარგლებში, მოქალაქეებს სთავაზობს შემდეგი ქვეპროგრამებით/ სერვისებით სარგებლობას:</w:t>
      </w:r>
    </w:p>
    <w:p w14:paraId="7C5996FD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სოციალურად დაუცველი მოსახლეობის ყოველდღიური უფასო ერთჯერადი კვება</w:t>
      </w:r>
    </w:p>
    <w:p w14:paraId="14027407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ოჯახების სასურსათო პაკეტით უზრუნველყოფა</w:t>
      </w:r>
    </w:p>
    <w:p w14:paraId="3D29FDCB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ახალშობილთა ოჯახების ერთჯერადი ფულადი დახმარება</w:t>
      </w:r>
    </w:p>
    <w:p w14:paraId="0EFA3901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ახლადშექმნილი ოჯახების ერთჯერადი ფულადი დახმარება</w:t>
      </w:r>
    </w:p>
    <w:p w14:paraId="30699030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მიცვალებულთა სარიტუალო მომსახურება</w:t>
      </w:r>
    </w:p>
    <w:p w14:paraId="5CCD5D73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შეზღუდული შესაძლებლობის მქონე და სპეციალური საგანმანათლებლო საჭიროების მქონე 18 წლამდე ასაკის ბავშვთა ზრუნვის ხელშეწყობა</w:t>
      </w:r>
    </w:p>
    <w:p w14:paraId="4D86E0B7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შეზღუდული შესაძლებლობის მქონე პირთა ზრუნვის ხელშეწყობა</w:t>
      </w:r>
    </w:p>
    <w:p w14:paraId="4A67A173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„დიალიზი და თირკმლის ტრანსპლანტაციის" სახელმწიფო პროგრამით მოსარგებლეთა დახმარება</w:t>
      </w:r>
    </w:p>
    <w:p w14:paraId="04A991DF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ხანძრის შედეგად (საცხოვრებელ სახლზე) დაზარალებული ოჯახების ერთჯერადი ფულადი დახმარება</w:t>
      </w:r>
    </w:p>
    <w:p w14:paraId="784DCA5C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სამი და მეტი 18 წლამდე ასაკის ბავშვიან ოჯახზე ერთჯერადი ფულადი დახმარება</w:t>
      </w:r>
    </w:p>
    <w:p w14:paraId="5B592E05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მარჩენალდაკარგული (18 წლამდე ასაკის ბავშვი) ოჯახების ერთჯერადი ფულადი დახმარება</w:t>
      </w:r>
    </w:p>
    <w:p w14:paraId="074766BD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უსახლკარო ოჯახების საცხოვრებელი ფართით ან ბინის ყოველთვიური ქირით უზრუნველყოფა</w:t>
      </w:r>
    </w:p>
    <w:p w14:paraId="593D09DF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მარტოხელა მშობლის ერთჯერადი ფულადი დახმარება</w:t>
      </w:r>
    </w:p>
    <w:p w14:paraId="15B0861B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ომისა და სამხედრო ძალების ვეტერანთა ერთჯერადი ფულადი დახმარება</w:t>
      </w:r>
    </w:p>
    <w:p w14:paraId="30158856" w14:textId="77777777" w:rsidR="00675A03" w:rsidRPr="00675A03" w:rsidRDefault="00675A03" w:rsidP="00675A03">
      <w:pPr>
        <w:pStyle w:val="ListParagraph"/>
        <w:widowControl w:val="0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სოციალურად დაუცველი მოსახლეობის ზამთრის თბობისათვის ერთჯერადი ფულადი დახმარება</w:t>
      </w:r>
    </w:p>
    <w:p w14:paraId="4CA50BC0" w14:textId="2164D9CF" w:rsidR="00417E3E" w:rsidRPr="00675A03" w:rsidRDefault="00675A03" w:rsidP="00417E3E">
      <w:pPr>
        <w:pStyle w:val="ListParagraph"/>
        <w:numPr>
          <w:ilvl w:val="0"/>
          <w:numId w:val="35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675A03">
        <w:rPr>
          <w:rFonts w:ascii="Sylfaen" w:hAnsi="Sylfaen" w:cstheme="minorHAnsi"/>
          <w:noProof/>
          <w:lang w:val="ka-GE"/>
        </w:rPr>
        <w:t>შინ მოვლის პროგრამა.</w:t>
      </w:r>
    </w:p>
    <w:p w14:paraId="4544C47E" w14:textId="77777777" w:rsidR="00675A03" w:rsidRDefault="00675A03" w:rsidP="00797EA7">
      <w:pPr>
        <w:spacing w:line="276" w:lineRule="auto"/>
        <w:jc w:val="both"/>
        <w:rPr>
          <w:rFonts w:ascii="Sylfaen" w:hAnsi="Sylfaen" w:cstheme="minorHAnsi"/>
          <w:lang w:val="ka-GE"/>
        </w:rPr>
      </w:pPr>
    </w:p>
    <w:p w14:paraId="4F0700A1" w14:textId="3B83AB05" w:rsidR="00797EA7" w:rsidRPr="00FA0A13" w:rsidRDefault="00417E3E" w:rsidP="00797EA7">
      <w:pPr>
        <w:spacing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lang w:val="ka-GE"/>
        </w:rPr>
        <w:lastRenderedPageBreak/>
        <w:t xml:space="preserve">უკუკავშირის მართვაზე პასუხისმგებელ გუნდში /თანამშრომელთან შეგროვდა 96  მერიაში შესული უკუკავშირი, კერძოდ: </w:t>
      </w:r>
    </w:p>
    <w:p w14:paraId="5AAFF7EE" w14:textId="071651F3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lang w:val="ka-GE"/>
        </w:rPr>
        <w:t xml:space="preserve">01 ივნისიდან 01 სექტემბრამდე  3 თვიან პერიოდში, ჯამში </w:t>
      </w:r>
      <w:r w:rsidRPr="00FA0A13">
        <w:rPr>
          <w:rFonts w:ascii="Sylfaen" w:hAnsi="Sylfaen" w:cstheme="minorHAnsi"/>
          <w:b/>
          <w:lang w:val="ka-GE"/>
        </w:rPr>
        <w:t>244</w:t>
      </w:r>
      <w:r w:rsidRPr="00FA0A13">
        <w:rPr>
          <w:rFonts w:ascii="Sylfaen" w:hAnsi="Sylfaen" w:cstheme="minorHAnsi"/>
          <w:lang w:val="ka-GE"/>
        </w:rPr>
        <w:t xml:space="preserve"> მომხმარებელმა მ</w:t>
      </w:r>
      <w:r w:rsidR="00417E3E" w:rsidRPr="00FA0A13">
        <w:rPr>
          <w:rFonts w:ascii="Sylfaen" w:hAnsi="Sylfaen" w:cstheme="minorHAnsi"/>
          <w:lang w:val="ka-GE"/>
        </w:rPr>
        <w:t>ო</w:t>
      </w:r>
      <w:r w:rsidRPr="00FA0A13">
        <w:rPr>
          <w:rFonts w:ascii="Sylfaen" w:hAnsi="Sylfaen" w:cstheme="minorHAnsi"/>
          <w:lang w:val="ka-GE"/>
        </w:rPr>
        <w:t>მართა მერიას სოციალური სერვისით სარგებლობის მიზნით (მერიაში შე</w:t>
      </w:r>
      <w:r w:rsidR="00417E3E" w:rsidRPr="00FA0A13">
        <w:rPr>
          <w:rFonts w:ascii="Sylfaen" w:hAnsi="Sylfaen" w:cstheme="minorHAnsi"/>
          <w:lang w:val="ka-GE"/>
        </w:rPr>
        <w:t>მოსუ</w:t>
      </w:r>
      <w:r w:rsidRPr="00FA0A13">
        <w:rPr>
          <w:rFonts w:ascii="Sylfaen" w:hAnsi="Sylfaen" w:cstheme="minorHAnsi"/>
          <w:lang w:val="ka-GE"/>
        </w:rPr>
        <w:t>ლი განაცხადების რაოდენობა)</w:t>
      </w:r>
    </w:p>
    <w:p w14:paraId="2BC73E54" w14:textId="77777777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 xml:space="preserve">ახალშობილთა ოჯახების ერთჯერადი ფულადი დახმარება    - სერვისით ისარგებლა </w:t>
      </w:r>
      <w:r w:rsidRPr="00FA0A13">
        <w:rPr>
          <w:rFonts w:ascii="Sylfaen" w:hAnsi="Sylfaen" w:cstheme="minorHAnsi"/>
          <w:b/>
          <w:noProof/>
          <w:lang w:val="ka-GE"/>
        </w:rPr>
        <w:t xml:space="preserve">17  ბენეფიციარმა </w:t>
      </w:r>
      <w:r w:rsidRPr="00FA0A13">
        <w:rPr>
          <w:rFonts w:ascii="Sylfaen" w:hAnsi="Sylfaen" w:cstheme="minorHAnsi"/>
          <w:noProof/>
          <w:lang w:val="ka-GE"/>
        </w:rPr>
        <w:t>(უკუკავშირი წარადგინა</w:t>
      </w:r>
      <w:r w:rsidRPr="00FA0A13">
        <w:rPr>
          <w:rFonts w:ascii="Sylfaen" w:hAnsi="Sylfaen" w:cstheme="minorHAnsi"/>
          <w:b/>
          <w:noProof/>
          <w:lang w:val="ka-GE"/>
        </w:rPr>
        <w:t xml:space="preserve"> 3 ბენეფიციარმა  1-ქალი   2- კაცი)</w:t>
      </w:r>
    </w:p>
    <w:p w14:paraId="15AEE054" w14:textId="77777777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 xml:space="preserve">ახლადშექმნილი ოჯახების ერთჯერადი ფულადი დახმარება  -1 </w:t>
      </w:r>
    </w:p>
    <w:p w14:paraId="70E0B8C0" w14:textId="3BA9A1D3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>შეზღუდული შესაძლებლობის მქონე პირთა ზრუნვის ხელშეწყობა  - სერვისით ისარგებლა 2  ბე</w:t>
      </w:r>
      <w:r w:rsidR="00417E3E" w:rsidRPr="00FA0A13">
        <w:rPr>
          <w:rFonts w:ascii="Sylfaen" w:hAnsi="Sylfaen" w:cstheme="minorHAnsi"/>
          <w:noProof/>
          <w:lang w:val="ka-GE"/>
        </w:rPr>
        <w:t>ნ</w:t>
      </w:r>
      <w:r w:rsidRPr="00FA0A13">
        <w:rPr>
          <w:rFonts w:ascii="Sylfaen" w:hAnsi="Sylfaen" w:cstheme="minorHAnsi"/>
          <w:noProof/>
          <w:lang w:val="ka-GE"/>
        </w:rPr>
        <w:t xml:space="preserve">ეფიციარმა </w:t>
      </w:r>
      <w:r w:rsidRPr="00FA0A13">
        <w:rPr>
          <w:rFonts w:ascii="Sylfaen" w:hAnsi="Sylfaen" w:cstheme="minorHAnsi"/>
          <w:b/>
          <w:noProof/>
          <w:lang w:val="ka-GE"/>
        </w:rPr>
        <w:t>(უკუკავშირი წარადგინა 2 ბენეფიციარმა  2-ქალი</w:t>
      </w:r>
      <w:r w:rsidR="00417E3E" w:rsidRPr="00FA0A13">
        <w:rPr>
          <w:rFonts w:ascii="Sylfaen" w:hAnsi="Sylfaen" w:cstheme="minorHAnsi"/>
          <w:b/>
          <w:noProof/>
          <w:lang w:val="ka-GE"/>
        </w:rPr>
        <w:t>)</w:t>
      </w:r>
      <w:r w:rsidRPr="00FA0A13">
        <w:rPr>
          <w:rFonts w:ascii="Sylfaen" w:hAnsi="Sylfaen" w:cstheme="minorHAnsi"/>
          <w:b/>
          <w:noProof/>
          <w:lang w:val="ka-GE"/>
        </w:rPr>
        <w:t xml:space="preserve">   </w:t>
      </w:r>
    </w:p>
    <w:p w14:paraId="7A6C07D6" w14:textId="77777777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 xml:space="preserve">ხანძრის შედეგად (საცხოვრებელ სახლზე) დაზარალებული ოჯახების ერთჯერადი ფულადი დახმარება  -1 </w:t>
      </w:r>
    </w:p>
    <w:p w14:paraId="1D759574" w14:textId="77777777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>სამი და მეტი 18 წლამდე ასაკის ბავშვიან ოჯახზე ერთჯერადი ფულადი დახმარება  - 7</w:t>
      </w:r>
      <w:r w:rsidRPr="00FA0A13">
        <w:rPr>
          <w:rFonts w:ascii="Sylfaen" w:hAnsi="Sylfaen" w:cstheme="minorHAnsi"/>
          <w:b/>
          <w:noProof/>
          <w:lang w:val="ka-GE"/>
        </w:rPr>
        <w:t>-  (უკუკავშირი წარადგინა 2 ბენეფიციარმა    1-ქალი   1- კაცი)</w:t>
      </w:r>
    </w:p>
    <w:p w14:paraId="42F34E98" w14:textId="77777777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 xml:space="preserve">მარჩენალდაკარგული (18 წლამდე ასაკის ბავშვი) ოჯახების ერთჯერადი ფულადი დახმარება  - 3 </w:t>
      </w:r>
      <w:r w:rsidRPr="00FA0A13">
        <w:rPr>
          <w:rFonts w:ascii="Sylfaen" w:hAnsi="Sylfaen" w:cstheme="minorHAnsi"/>
          <w:b/>
          <w:noProof/>
          <w:lang w:val="ka-GE"/>
        </w:rPr>
        <w:t>(უკუკავშირი წარადგინა 1 ბენეფიციარმა   -   1 ქალი)</w:t>
      </w:r>
    </w:p>
    <w:p w14:paraId="0B1AF3B1" w14:textId="77777777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 xml:space="preserve">მარტოხელა მშობლის ერთჯერადი ფულადი დახმარება  - 3 </w:t>
      </w:r>
      <w:r w:rsidRPr="00FA0A13">
        <w:rPr>
          <w:rFonts w:ascii="Sylfaen" w:hAnsi="Sylfaen" w:cstheme="minorHAnsi"/>
          <w:b/>
          <w:noProof/>
          <w:lang w:val="ka-GE"/>
        </w:rPr>
        <w:t xml:space="preserve">(უკუკავშირი წარადგინა 1 ბენეფიციარმა -   1 ქალი) </w:t>
      </w:r>
    </w:p>
    <w:p w14:paraId="240371F1" w14:textId="77777777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 xml:space="preserve">ომისა და სამხედრო ძალების ვეტერანთა ერთჯერადი ფულადი დახმარება  - 25 </w:t>
      </w:r>
      <w:r w:rsidRPr="00FA0A13">
        <w:rPr>
          <w:rFonts w:ascii="Sylfaen" w:hAnsi="Sylfaen" w:cstheme="minorHAnsi"/>
          <w:b/>
          <w:noProof/>
          <w:lang w:val="ka-GE"/>
        </w:rPr>
        <w:t>(უკუკავშირი წარადგინა 5 ბენეფიციარმა  5 კაცი)</w:t>
      </w:r>
    </w:p>
    <w:p w14:paraId="3336FD93" w14:textId="77777777" w:rsidR="00797EA7" w:rsidRPr="00FA0A13" w:rsidRDefault="00797EA7" w:rsidP="00797EA7">
      <w:pPr>
        <w:pStyle w:val="ListParagraph"/>
        <w:widowControl w:val="0"/>
        <w:numPr>
          <w:ilvl w:val="0"/>
          <w:numId w:val="30"/>
        </w:numPr>
        <w:spacing w:line="276" w:lineRule="auto"/>
        <w:ind w:right="-20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noProof/>
          <w:lang w:val="ka-GE"/>
        </w:rPr>
        <w:t xml:space="preserve">სოციალურად დაუცველი მოსახლეობის ზამთრის თბობისათვის ერთჯერადი ფულადი დახმარება 185 </w:t>
      </w:r>
      <w:r w:rsidRPr="00FA0A13">
        <w:rPr>
          <w:rFonts w:ascii="Sylfaen" w:hAnsi="Sylfaen" w:cstheme="minorHAnsi"/>
          <w:noProof/>
        </w:rPr>
        <w:t xml:space="preserve">  </w:t>
      </w:r>
      <w:r w:rsidRPr="00FA0A13">
        <w:rPr>
          <w:rFonts w:ascii="Sylfaen" w:hAnsi="Sylfaen" w:cstheme="minorHAnsi"/>
          <w:b/>
          <w:noProof/>
          <w:lang w:val="ka-GE"/>
        </w:rPr>
        <w:t>(უკუკავშირი წარადგინა 79 ბენეფიციარმა  50 - ქალი; 29 -კაცი)</w:t>
      </w:r>
    </w:p>
    <w:p w14:paraId="5FAAADC4" w14:textId="0E0DE876" w:rsidR="00797EA7" w:rsidRPr="00FA0A13" w:rsidRDefault="00797EA7" w:rsidP="00417E3E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lang w:val="ka-GE"/>
        </w:rPr>
        <w:t xml:space="preserve">3 თვიან პერიოდში, ჯამში </w:t>
      </w:r>
      <w:r w:rsidR="00417E3E" w:rsidRPr="00FA0A13">
        <w:rPr>
          <w:rFonts w:ascii="Sylfaen" w:hAnsi="Sylfaen" w:cstheme="minorHAnsi"/>
          <w:lang w:val="ka-GE"/>
        </w:rPr>
        <w:t xml:space="preserve">სოციალური სერვისით  </w:t>
      </w:r>
      <w:r w:rsidRPr="00FA0A13">
        <w:rPr>
          <w:rFonts w:ascii="Sylfaen" w:hAnsi="Sylfaen" w:cstheme="minorHAnsi"/>
          <w:lang w:val="ka-GE"/>
        </w:rPr>
        <w:t>244  მოსა</w:t>
      </w:r>
      <w:r w:rsidR="005F6899">
        <w:rPr>
          <w:rFonts w:ascii="Sylfaen" w:hAnsi="Sylfaen" w:cstheme="minorHAnsi"/>
          <w:lang w:val="ka-GE"/>
        </w:rPr>
        <w:t>რ</w:t>
      </w:r>
      <w:r w:rsidRPr="00FA0A13">
        <w:rPr>
          <w:rFonts w:ascii="Sylfaen" w:hAnsi="Sylfaen" w:cstheme="minorHAnsi"/>
          <w:lang w:val="ka-GE"/>
        </w:rPr>
        <w:t>გებლიდა</w:t>
      </w:r>
      <w:r w:rsidR="00417E3E" w:rsidRPr="00FA0A13">
        <w:rPr>
          <w:rFonts w:ascii="Sylfaen" w:hAnsi="Sylfaen" w:cstheme="minorHAnsi"/>
          <w:lang w:val="ka-GE"/>
        </w:rPr>
        <w:t>ნ</w:t>
      </w:r>
      <w:r w:rsidRPr="00FA0A13">
        <w:rPr>
          <w:rFonts w:ascii="Sylfaen" w:hAnsi="Sylfaen" w:cstheme="minorHAnsi"/>
          <w:lang w:val="ka-GE"/>
        </w:rPr>
        <w:t xml:space="preserve"> </w:t>
      </w:r>
      <w:r w:rsidRPr="00FA0A13">
        <w:rPr>
          <w:rFonts w:ascii="Sylfaen" w:hAnsi="Sylfaen" w:cstheme="minorHAnsi"/>
          <w:b/>
          <w:i/>
          <w:lang w:val="ka-GE"/>
        </w:rPr>
        <w:t xml:space="preserve">96 </w:t>
      </w:r>
      <w:r w:rsidR="00417E3E" w:rsidRPr="00FA0A13">
        <w:rPr>
          <w:rFonts w:ascii="Sylfaen" w:hAnsi="Sylfaen" w:cstheme="minorHAnsi"/>
          <w:b/>
          <w:i/>
          <w:lang w:val="ka-GE"/>
        </w:rPr>
        <w:t>ბენეფიციარმა</w:t>
      </w:r>
      <w:r w:rsidR="00FA0A13">
        <w:rPr>
          <w:rFonts w:ascii="Sylfaen" w:hAnsi="Sylfaen" w:cstheme="minorHAnsi"/>
          <w:b/>
          <w:i/>
          <w:lang w:val="ka-GE"/>
        </w:rPr>
        <w:t xml:space="preserve"> </w:t>
      </w:r>
      <w:r w:rsidR="00417E3E" w:rsidRPr="00FA0A13">
        <w:rPr>
          <w:rFonts w:ascii="Sylfaen" w:hAnsi="Sylfaen" w:cstheme="minorHAnsi"/>
          <w:b/>
          <w:i/>
          <w:lang w:val="ka-GE"/>
        </w:rPr>
        <w:t xml:space="preserve"> </w:t>
      </w:r>
      <w:r w:rsidRPr="00FA0A13">
        <w:rPr>
          <w:rFonts w:ascii="Sylfaen" w:hAnsi="Sylfaen" w:cstheme="minorHAnsi"/>
          <w:lang w:val="ka-GE"/>
        </w:rPr>
        <w:t>წარადგინა უკუკავშირი (სრულყოფილად შეავსო უკუკავშირის ფორმა და მ</w:t>
      </w:r>
      <w:r w:rsidR="00417E3E" w:rsidRPr="00FA0A13">
        <w:rPr>
          <w:rFonts w:ascii="Sylfaen" w:hAnsi="Sylfaen" w:cstheme="minorHAnsi"/>
          <w:lang w:val="ka-GE"/>
        </w:rPr>
        <w:t>ოა</w:t>
      </w:r>
      <w:r w:rsidRPr="00FA0A13">
        <w:rPr>
          <w:rFonts w:ascii="Sylfaen" w:hAnsi="Sylfaen" w:cstheme="minorHAnsi"/>
          <w:lang w:val="ka-GE"/>
        </w:rPr>
        <w:t>წოდა მერიას)</w:t>
      </w:r>
    </w:p>
    <w:p w14:paraId="31D92F57" w14:textId="64795C95" w:rsidR="00797EA7" w:rsidRPr="00FA0A13" w:rsidRDefault="00417E3E" w:rsidP="00417E3E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lang w:val="ka-GE"/>
        </w:rPr>
        <w:t xml:space="preserve">ქალისა და მამაკაცის თანასწორობის </w:t>
      </w:r>
      <w:r w:rsidR="00797EA7" w:rsidRPr="00FA0A13">
        <w:rPr>
          <w:rFonts w:ascii="Sylfaen" w:hAnsi="Sylfaen" w:cstheme="minorHAnsi"/>
          <w:lang w:val="ka-GE"/>
        </w:rPr>
        <w:t xml:space="preserve"> ჭრილში </w:t>
      </w:r>
      <w:r w:rsidRPr="00FA0A13">
        <w:rPr>
          <w:rFonts w:ascii="Sylfaen" w:hAnsi="Sylfaen" w:cstheme="minorHAnsi"/>
          <w:lang w:val="ka-GE"/>
        </w:rPr>
        <w:t xml:space="preserve"> უკუკავშირი წარადგინა   </w:t>
      </w:r>
      <w:r w:rsidR="00797EA7" w:rsidRPr="00FA0A13">
        <w:rPr>
          <w:rFonts w:ascii="Sylfaen" w:hAnsi="Sylfaen" w:cstheme="minorHAnsi"/>
          <w:lang w:val="ka-GE"/>
        </w:rPr>
        <w:t xml:space="preserve">  </w:t>
      </w:r>
      <w:r w:rsidR="00797EA7" w:rsidRPr="00FA0A13">
        <w:rPr>
          <w:rFonts w:ascii="Sylfaen" w:hAnsi="Sylfaen" w:cstheme="minorHAnsi"/>
          <w:b/>
          <w:lang w:val="ka-GE"/>
        </w:rPr>
        <w:t>57  ქალმა</w:t>
      </w:r>
      <w:r w:rsidR="00797EA7" w:rsidRPr="00FA0A13">
        <w:rPr>
          <w:rFonts w:ascii="Sylfaen" w:hAnsi="Sylfaen" w:cstheme="minorHAnsi"/>
          <w:lang w:val="ka-GE"/>
        </w:rPr>
        <w:t xml:space="preserve"> და  </w:t>
      </w:r>
      <w:r w:rsidRPr="00FA0A13">
        <w:rPr>
          <w:rFonts w:ascii="Sylfaen" w:hAnsi="Sylfaen" w:cstheme="minorHAnsi"/>
          <w:lang w:val="ka-GE"/>
        </w:rPr>
        <w:t xml:space="preserve"> </w:t>
      </w:r>
      <w:r w:rsidR="00797EA7" w:rsidRPr="00FA0A13">
        <w:rPr>
          <w:rFonts w:ascii="Sylfaen" w:hAnsi="Sylfaen" w:cstheme="minorHAnsi"/>
          <w:b/>
          <w:lang w:val="ka-GE"/>
        </w:rPr>
        <w:t>39 კაცმა</w:t>
      </w:r>
      <w:r w:rsidRPr="00FA0A13">
        <w:rPr>
          <w:rFonts w:ascii="Sylfaen" w:hAnsi="Sylfaen" w:cstheme="minorHAnsi"/>
          <w:b/>
          <w:lang w:val="ka-GE"/>
        </w:rPr>
        <w:t>.</w:t>
      </w:r>
      <w:r w:rsidR="00797EA7" w:rsidRPr="00FA0A13">
        <w:rPr>
          <w:rFonts w:ascii="Sylfaen" w:hAnsi="Sylfaen" w:cstheme="minorHAnsi"/>
          <w:lang w:val="ka-GE"/>
        </w:rPr>
        <w:t xml:space="preserve"> </w:t>
      </w:r>
    </w:p>
    <w:p w14:paraId="73F9EF19" w14:textId="5579D01A" w:rsidR="00797EA7" w:rsidRPr="00FA0A13" w:rsidRDefault="00797EA7" w:rsidP="00417E3E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Sylfaen" w:hAnsi="Sylfaen" w:cstheme="minorHAnsi"/>
          <w:noProof/>
          <w:lang w:val="ka-GE"/>
        </w:rPr>
      </w:pPr>
      <w:r w:rsidRPr="00FA0A13">
        <w:rPr>
          <w:rFonts w:ascii="Sylfaen" w:hAnsi="Sylfaen" w:cstheme="minorHAnsi"/>
          <w:lang w:val="ka-GE"/>
        </w:rPr>
        <w:t xml:space="preserve">უკუკავშირის უმრავესობა წარმოდგენილი იქნა </w:t>
      </w:r>
      <w:r w:rsidRPr="00FA0A13">
        <w:rPr>
          <w:rFonts w:ascii="Sylfaen" w:hAnsi="Sylfaen" w:cstheme="minorHAnsi"/>
          <w:noProof/>
          <w:lang w:val="ka-GE"/>
        </w:rPr>
        <w:t xml:space="preserve">სოციალურად დაუცველი მოსახლეობის ზამთრის თბობისათვის მოსარგებლე ბენეფიციარების მიერ,   3  უკუკავშირის  დანართი  </w:t>
      </w:r>
      <w:r w:rsidRPr="00FA0A13">
        <w:rPr>
          <w:rFonts w:ascii="Sylfaen" w:hAnsi="Sylfaen"/>
          <w:noProof/>
          <w:lang w:val="ka-GE"/>
        </w:rPr>
        <w:t>ზუსტად</w:t>
      </w:r>
      <w:r w:rsidRPr="00FA0A13">
        <w:rPr>
          <w:rFonts w:ascii="Sylfaen" w:hAnsi="Sylfaen" w:cstheme="minorHAnsi"/>
          <w:noProof/>
          <w:lang w:val="ka-GE"/>
        </w:rPr>
        <w:t xml:space="preserve"> </w:t>
      </w:r>
      <w:r w:rsidRPr="00FA0A13">
        <w:rPr>
          <w:rFonts w:ascii="Sylfaen" w:hAnsi="Sylfaen"/>
          <w:noProof/>
          <w:lang w:val="ka-GE"/>
        </w:rPr>
        <w:t>ვერ</w:t>
      </w:r>
      <w:r w:rsidRPr="00FA0A13">
        <w:rPr>
          <w:rFonts w:ascii="Sylfaen" w:hAnsi="Sylfaen" w:cstheme="minorHAnsi"/>
          <w:noProof/>
          <w:lang w:val="ka-GE"/>
        </w:rPr>
        <w:t xml:space="preserve"> </w:t>
      </w:r>
      <w:r w:rsidRPr="00FA0A13">
        <w:rPr>
          <w:rFonts w:ascii="Sylfaen" w:hAnsi="Sylfaen"/>
          <w:noProof/>
          <w:lang w:val="ka-GE"/>
        </w:rPr>
        <w:t>გადმოგვცემს</w:t>
      </w:r>
      <w:r w:rsidRPr="00FA0A13">
        <w:rPr>
          <w:rFonts w:ascii="Sylfaen" w:hAnsi="Sylfaen" w:cstheme="minorHAnsi"/>
          <w:noProof/>
          <w:lang w:val="ka-GE"/>
        </w:rPr>
        <w:t xml:space="preserve"> </w:t>
      </w:r>
      <w:r w:rsidRPr="00FA0A13">
        <w:rPr>
          <w:rFonts w:ascii="Sylfaen" w:hAnsi="Sylfaen"/>
          <w:noProof/>
          <w:lang w:val="ka-GE"/>
        </w:rPr>
        <w:t>ინფორმაციას</w:t>
      </w:r>
      <w:r w:rsidRPr="00FA0A13">
        <w:rPr>
          <w:rFonts w:ascii="Sylfaen" w:hAnsi="Sylfaen" w:cstheme="minorHAnsi"/>
          <w:noProof/>
          <w:lang w:val="ka-GE"/>
        </w:rPr>
        <w:t xml:space="preserve"> </w:t>
      </w:r>
      <w:r w:rsidRPr="00FA0A13">
        <w:rPr>
          <w:rFonts w:ascii="Sylfaen" w:hAnsi="Sylfaen"/>
          <w:noProof/>
          <w:lang w:val="ka-GE"/>
        </w:rPr>
        <w:t>თუ</w:t>
      </w:r>
      <w:r w:rsidRPr="00FA0A13">
        <w:rPr>
          <w:rFonts w:ascii="Sylfaen" w:hAnsi="Sylfaen" w:cstheme="minorHAnsi"/>
          <w:noProof/>
          <w:lang w:val="ka-GE"/>
        </w:rPr>
        <w:t xml:space="preserve"> </w:t>
      </w:r>
      <w:r w:rsidRPr="00FA0A13">
        <w:rPr>
          <w:rFonts w:ascii="Sylfaen" w:hAnsi="Sylfaen"/>
          <w:noProof/>
          <w:lang w:val="ka-GE"/>
        </w:rPr>
        <w:t>რომელი</w:t>
      </w:r>
      <w:r w:rsidRPr="00FA0A13">
        <w:rPr>
          <w:rFonts w:ascii="Sylfaen" w:hAnsi="Sylfaen" w:cstheme="minorHAnsi"/>
          <w:noProof/>
          <w:lang w:val="ka-GE"/>
        </w:rPr>
        <w:t xml:space="preserve"> </w:t>
      </w:r>
      <w:r w:rsidRPr="00FA0A13">
        <w:rPr>
          <w:rFonts w:ascii="Sylfaen" w:hAnsi="Sylfaen"/>
          <w:noProof/>
          <w:lang w:val="ka-GE"/>
        </w:rPr>
        <w:t>სერვისით</w:t>
      </w:r>
      <w:r w:rsidRPr="00FA0A13">
        <w:rPr>
          <w:rFonts w:ascii="Sylfaen" w:hAnsi="Sylfaen" w:cstheme="minorHAnsi"/>
          <w:noProof/>
          <w:lang w:val="ka-GE"/>
        </w:rPr>
        <w:t xml:space="preserve"> </w:t>
      </w:r>
      <w:r w:rsidRPr="00FA0A13">
        <w:rPr>
          <w:rFonts w:ascii="Sylfaen" w:hAnsi="Sylfaen"/>
          <w:noProof/>
          <w:lang w:val="ka-GE"/>
        </w:rPr>
        <w:t>ისარგებლა</w:t>
      </w:r>
      <w:r w:rsidRPr="00FA0A13">
        <w:rPr>
          <w:rFonts w:ascii="Sylfaen" w:hAnsi="Sylfaen"/>
          <w:lang w:val="ka-GE"/>
        </w:rPr>
        <w:t xml:space="preserve"> ბენეფიციარმა სხვა მონაცემი სრულყოფილადაა შევსებული</w:t>
      </w:r>
      <w:r w:rsidR="00417E3E" w:rsidRPr="00FA0A13">
        <w:rPr>
          <w:rFonts w:ascii="Sylfaen" w:hAnsi="Sylfaen"/>
          <w:lang w:val="ka-GE"/>
        </w:rPr>
        <w:t>.</w:t>
      </w:r>
      <w:r w:rsidRPr="00FA0A13">
        <w:rPr>
          <w:rFonts w:ascii="Sylfaen" w:hAnsi="Sylfaen" w:cstheme="minorHAnsi"/>
          <w:lang w:val="ka-GE"/>
        </w:rPr>
        <w:t xml:space="preserve"> </w:t>
      </w:r>
    </w:p>
    <w:p w14:paraId="565691C2" w14:textId="77777777" w:rsidR="00797EA7" w:rsidRPr="00FA0A13" w:rsidRDefault="00797EA7" w:rsidP="00797EA7">
      <w:pPr>
        <w:pStyle w:val="ListParagraph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 w:cstheme="minorHAnsi"/>
          <w:sz w:val="28"/>
          <w:szCs w:val="28"/>
          <w:lang w:val="ka-GE"/>
        </w:rPr>
      </w:pPr>
    </w:p>
    <w:p w14:paraId="6458A4E1" w14:textId="19352FF8" w:rsidR="002231E7" w:rsidRPr="00FA0A13" w:rsidRDefault="00797EA7" w:rsidP="005509E6">
      <w:pPr>
        <w:spacing w:line="276" w:lineRule="auto"/>
        <w:ind w:firstLine="360"/>
        <w:jc w:val="both"/>
        <w:rPr>
          <w:rFonts w:ascii="Sylfaen" w:hAnsi="Sylfaen"/>
          <w:lang w:val="ka-GE"/>
        </w:rPr>
      </w:pPr>
      <w:r w:rsidRPr="00FA0A13">
        <w:rPr>
          <w:rFonts w:ascii="Sylfaen" w:hAnsi="Sylfaen" w:cstheme="minorHAnsi"/>
          <w:lang w:val="ka-GE"/>
        </w:rPr>
        <w:t xml:space="preserve">მერიაში მხოლოდ ერთი საკომუნიკაციო არხის გავლით შემოვიდა უკუკავშირი, მატერიალური სახით, რაც შეეხება ონლაინ </w:t>
      </w:r>
      <w:r w:rsidR="00FA0A13">
        <w:rPr>
          <w:rFonts w:ascii="Sylfaen" w:hAnsi="Sylfaen" w:cstheme="minorHAnsi"/>
          <w:lang w:val="ka-GE"/>
        </w:rPr>
        <w:t xml:space="preserve">სივრცეში </w:t>
      </w:r>
      <w:r w:rsidRPr="00FA0A13">
        <w:rPr>
          <w:rFonts w:ascii="Sylfaen" w:hAnsi="Sylfaen" w:cstheme="minorHAnsi"/>
          <w:lang w:val="ka-GE"/>
        </w:rPr>
        <w:t xml:space="preserve">მხოლოდ ოთხი განცხადება დაფიქსირდა აღნიშნულ პერიოდში და უკუკავშირი სამწუხაროდ არ დაბრუნებულა. </w:t>
      </w:r>
      <w:r w:rsidRPr="00FA0A13">
        <w:rPr>
          <w:rFonts w:ascii="Sylfaen" w:hAnsi="Sylfaen"/>
          <w:lang w:val="ka-GE"/>
        </w:rPr>
        <w:t>მერიის კანცელარიაში მომხმარებელთა კომენტარები და შეკითხვები უკუკავშირის წარსადგენ ფორმასთან დაკავშირებით არ დაფიქსირებულა</w:t>
      </w:r>
      <w:r w:rsidR="00C9305F" w:rsidRPr="00FA0A13">
        <w:rPr>
          <w:rFonts w:ascii="Sylfaen" w:hAnsi="Sylfaen"/>
          <w:lang w:val="ka-GE"/>
        </w:rPr>
        <w:t>.</w:t>
      </w:r>
    </w:p>
    <w:p w14:paraId="2239CCDC" w14:textId="77777777" w:rsidR="00773D53" w:rsidRPr="00FA0A13" w:rsidRDefault="00773D53" w:rsidP="00773D53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-Bold"/>
          <w:b/>
          <w:bCs/>
          <w:lang w:val="ka-GE"/>
        </w:rPr>
      </w:pPr>
    </w:p>
    <w:p w14:paraId="0EEEA499" w14:textId="77777777" w:rsidR="000C0899" w:rsidRPr="00FA0A13" w:rsidRDefault="000C0899" w:rsidP="000C089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590F441" w14:textId="447CA553" w:rsidR="00640B0D" w:rsidRPr="00FA0A13" w:rsidRDefault="000C0899" w:rsidP="000C0899">
      <w:pPr>
        <w:spacing w:after="0" w:line="240" w:lineRule="auto"/>
        <w:jc w:val="both"/>
        <w:rPr>
          <w:rFonts w:ascii="Sylfaen" w:eastAsia="Times New Roman" w:hAnsi="Sylfaen" w:cs="Times New Roman"/>
          <w:lang w:val="ka-GE" w:eastAsia="en-GB"/>
        </w:rPr>
      </w:pPr>
      <w:proofErr w:type="spellStart"/>
      <w:r w:rsidRPr="00FA0A13">
        <w:rPr>
          <w:rFonts w:ascii="Sylfaen" w:hAnsi="Sylfaen" w:cs="Sylfaen"/>
          <w:color w:val="080809"/>
          <w:shd w:val="clear" w:color="auto" w:fill="FFFFFF"/>
        </w:rPr>
        <w:t>სოციალური</w:t>
      </w:r>
      <w:proofErr w:type="spellEnd"/>
      <w:r w:rsidRPr="00FA0A13">
        <w:rPr>
          <w:rFonts w:ascii="Sylfaen" w:hAnsi="Sylfaen" w:cs="Segoe UI Historic"/>
          <w:color w:val="080809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hd w:val="clear" w:color="auto" w:fill="FFFFFF"/>
        </w:rPr>
        <w:t>სერვის</w:t>
      </w:r>
      <w:proofErr w:type="spellEnd"/>
      <w:r w:rsidRPr="00FA0A13">
        <w:rPr>
          <w:rFonts w:ascii="Sylfaen" w:hAnsi="Sylfaen" w:cs="Sylfaen"/>
          <w:color w:val="080809"/>
          <w:shd w:val="clear" w:color="auto" w:fill="FFFFFF"/>
          <w:lang w:val="ka-GE"/>
        </w:rPr>
        <w:t xml:space="preserve">ების </w:t>
      </w:r>
      <w:proofErr w:type="spellStart"/>
      <w:r w:rsidRPr="00FA0A13">
        <w:rPr>
          <w:rFonts w:ascii="Sylfaen" w:hAnsi="Sylfaen" w:cs="Sylfaen"/>
          <w:color w:val="080809"/>
          <w:shd w:val="clear" w:color="auto" w:fill="FFFFFF"/>
        </w:rPr>
        <w:t>გაუმჯობესების</w:t>
      </w:r>
      <w:proofErr w:type="spellEnd"/>
      <w:r w:rsidR="005509E6" w:rsidRPr="00FA0A13">
        <w:rPr>
          <w:rFonts w:ascii="Sylfaen" w:hAnsi="Sylfaen" w:cs="Sylfaen"/>
          <w:color w:val="080809"/>
          <w:shd w:val="clear" w:color="auto" w:fill="FFFFFF"/>
          <w:lang w:val="ka-GE"/>
        </w:rPr>
        <w:t xml:space="preserve">ა </w:t>
      </w:r>
      <w:proofErr w:type="gramStart"/>
      <w:r w:rsidR="005509E6" w:rsidRPr="00FA0A13">
        <w:rPr>
          <w:rFonts w:ascii="Sylfaen" w:hAnsi="Sylfaen" w:cs="Sylfaen"/>
          <w:color w:val="080809"/>
          <w:shd w:val="clear" w:color="auto" w:fill="FFFFFF"/>
          <w:lang w:val="ka-GE"/>
        </w:rPr>
        <w:t xml:space="preserve">და </w:t>
      </w:r>
      <w:r w:rsidRPr="00FA0A13">
        <w:rPr>
          <w:rFonts w:ascii="Sylfaen" w:hAnsi="Sylfaen" w:cs="Segoe UI Historic"/>
          <w:color w:val="080809"/>
          <w:shd w:val="clear" w:color="auto" w:fill="FFFFFF"/>
          <w:lang w:val="ka-GE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hd w:val="clear" w:color="auto" w:fill="FFFFFF"/>
        </w:rPr>
        <w:t>უკუკავშირის</w:t>
      </w:r>
      <w:proofErr w:type="spellEnd"/>
      <w:proofErr w:type="gramEnd"/>
      <w:r w:rsidRPr="00FA0A13">
        <w:rPr>
          <w:rFonts w:ascii="Sylfaen" w:hAnsi="Sylfaen" w:cs="Segoe UI Historic"/>
          <w:color w:val="080809"/>
          <w:shd w:val="clear" w:color="auto" w:fill="FFFFFF"/>
        </w:rPr>
        <w:t xml:space="preserve"> </w:t>
      </w:r>
      <w:r w:rsidRPr="00FA0A13">
        <w:rPr>
          <w:rFonts w:ascii="Sylfaen" w:hAnsi="Sylfaen" w:cs="Sylfaen"/>
          <w:color w:val="080809"/>
          <w:shd w:val="clear" w:color="auto" w:fill="FFFFFF"/>
          <w:lang w:val="ka-GE"/>
        </w:rPr>
        <w:t xml:space="preserve"> მექანიზმის დანერგვის მიზნით </w:t>
      </w:r>
      <w:r w:rsidR="00640B0D" w:rsidRPr="00FA0A13">
        <w:rPr>
          <w:rFonts w:ascii="Sylfaen" w:eastAsia="Times New Roman" w:hAnsi="Sylfaen" w:cs="Times New Roman"/>
          <w:lang w:val="ka-GE" w:eastAsia="en-GB"/>
        </w:rPr>
        <w:t>მუნიციპალიტეტის მიერ განხორციელდა შემდეგი ღონისძიებები:</w:t>
      </w:r>
    </w:p>
    <w:p w14:paraId="4EC2CF11" w14:textId="77777777" w:rsidR="00A67A88" w:rsidRPr="00FA0A13" w:rsidRDefault="00A67A88" w:rsidP="00A67A88">
      <w:pPr>
        <w:shd w:val="clear" w:color="auto" w:fill="FFFFFF"/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GB" w:eastAsia="en-GB"/>
        </w:rPr>
      </w:pPr>
    </w:p>
    <w:p w14:paraId="05B51365" w14:textId="118D2450" w:rsidR="00A67A88" w:rsidRPr="00FA0A13" w:rsidRDefault="00A86BFB" w:rsidP="00685ED6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hAnsi="Sylfaen"/>
          <w:shd w:val="clear" w:color="auto" w:fill="FFFFFF"/>
        </w:rPr>
      </w:pPr>
      <w:proofErr w:type="spellStart"/>
      <w:r w:rsidRPr="00FA0A13">
        <w:rPr>
          <w:rFonts w:ascii="Sylfaen" w:hAnsi="Sylfaen"/>
          <w:shd w:val="clear" w:color="auto" w:fill="FFFFFF"/>
        </w:rPr>
        <w:t>დეცენტრალიზებული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ეფექტური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და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ინკლუზიური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მმართველობის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ხელშეწყობა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საქართველოში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(EU4ITD),</w:t>
      </w:r>
      <w:r w:rsidRPr="00FA0A13">
        <w:rPr>
          <w:rFonts w:ascii="Sylfaen" w:hAnsi="Sylfaen"/>
          <w:shd w:val="clear" w:color="auto" w:fill="FFFFFF"/>
          <w:lang w:val="ka-GE"/>
        </w:rPr>
        <w:t xml:space="preserve"> პროექტის ფარგლებში </w:t>
      </w:r>
      <w:r w:rsidRPr="00FA0A13">
        <w:rPr>
          <w:rFonts w:ascii="Sylfaen" w:hAnsi="Sylfaen"/>
          <w:color w:val="000000" w:themeColor="text1"/>
          <w:lang w:val="ka-GE"/>
        </w:rPr>
        <w:t xml:space="preserve">დარგის </w:t>
      </w:r>
      <w:proofErr w:type="gramStart"/>
      <w:r w:rsidRPr="00FA0A13">
        <w:rPr>
          <w:rFonts w:ascii="Sylfaen" w:hAnsi="Sylfaen"/>
          <w:color w:val="000000" w:themeColor="text1"/>
          <w:lang w:val="ka-GE"/>
        </w:rPr>
        <w:t>ექსპერტებთან  შეხვედრები</w:t>
      </w:r>
      <w:proofErr w:type="gramEnd"/>
      <w:r w:rsidRPr="00FA0A13">
        <w:rPr>
          <w:rFonts w:ascii="Sylfaen" w:hAnsi="Sylfaen"/>
          <w:color w:val="000000" w:themeColor="text1"/>
          <w:lang w:val="ka-GE"/>
        </w:rPr>
        <w:t xml:space="preserve"> </w:t>
      </w:r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lastRenderedPageBreak/>
        <w:t>რომელსაც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ახორციელებდა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NALAG - </w:t>
      </w:r>
      <w:proofErr w:type="spellStart"/>
      <w:r w:rsidRPr="00FA0A13">
        <w:rPr>
          <w:rFonts w:ascii="Sylfaen" w:hAnsi="Sylfaen"/>
          <w:shd w:val="clear" w:color="auto" w:fill="FFFFFF"/>
        </w:rPr>
        <w:t>საქართველოს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ადგილობრივ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თვითმმართველობათა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ეროვნული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ასოციაცია</w:t>
      </w:r>
      <w:proofErr w:type="spellEnd"/>
      <w:r w:rsidRPr="00FA0A13">
        <w:rPr>
          <w:rFonts w:ascii="Sylfaen" w:hAnsi="Sylfaen"/>
          <w:shd w:val="clear" w:color="auto" w:fill="FFFFFF"/>
        </w:rPr>
        <w:t>;</w:t>
      </w:r>
    </w:p>
    <w:p w14:paraId="6EB6D907" w14:textId="77777777" w:rsidR="003A7F8D" w:rsidRPr="00FA0A13" w:rsidRDefault="003A7F8D" w:rsidP="00773E6A">
      <w:pPr>
        <w:spacing w:after="0" w:line="240" w:lineRule="auto"/>
        <w:jc w:val="both"/>
        <w:rPr>
          <w:rFonts w:ascii="Sylfaen" w:hAnsi="Sylfaen"/>
          <w:shd w:val="clear" w:color="auto" w:fill="FFFFFF"/>
        </w:rPr>
      </w:pPr>
    </w:p>
    <w:p w14:paraId="0103E2B0" w14:textId="1934FE03" w:rsidR="003A7F8D" w:rsidRPr="00FA0A13" w:rsidRDefault="003A7F8D" w:rsidP="00685ED6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eastAsia="Times New Roman" w:hAnsi="Sylfaen" w:cs="Times New Roman"/>
          <w:lang w:val="ka-GE" w:eastAsia="en-GB"/>
        </w:rPr>
      </w:pPr>
      <w:proofErr w:type="spellStart"/>
      <w:r w:rsidRPr="00FA0A13">
        <w:rPr>
          <w:rFonts w:ascii="Sylfaen" w:hAnsi="Sylfaen"/>
        </w:rPr>
        <w:t>მუნიციპალური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სერვისების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მომხმარებელთა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უკუკავშირის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მართვის</w:t>
      </w:r>
      <w:proofErr w:type="spellEnd"/>
      <w:r w:rsidRPr="00FA0A13">
        <w:rPr>
          <w:rFonts w:ascii="Sylfaen" w:hAnsi="Sylfaen"/>
        </w:rPr>
        <w:t xml:space="preserve"> </w:t>
      </w:r>
      <w:proofErr w:type="spellStart"/>
      <w:r w:rsidRPr="00FA0A13">
        <w:rPr>
          <w:rFonts w:ascii="Sylfaen" w:hAnsi="Sylfaen"/>
        </w:rPr>
        <w:t>სახელმძღვანელო</w:t>
      </w:r>
      <w:proofErr w:type="spellEnd"/>
      <w:r w:rsidRPr="00FA0A13">
        <w:rPr>
          <w:rFonts w:ascii="Sylfaen" w:hAnsi="Sylfaen"/>
          <w:lang w:val="ka-GE"/>
        </w:rPr>
        <w:t>ს გა</w:t>
      </w:r>
      <w:r w:rsidR="00B75321" w:rsidRPr="00FA0A13">
        <w:rPr>
          <w:rFonts w:ascii="Sylfaen" w:hAnsi="Sylfaen"/>
          <w:lang w:val="ka-GE"/>
        </w:rPr>
        <w:t xml:space="preserve">ეცვნენ მერიის თანამშრომლები </w:t>
      </w:r>
      <w:proofErr w:type="gramStart"/>
      <w:r w:rsidR="00B75321" w:rsidRPr="00FA0A13">
        <w:rPr>
          <w:rFonts w:ascii="Sylfaen" w:hAnsi="Sylfaen"/>
          <w:lang w:val="ka-GE"/>
        </w:rPr>
        <w:t xml:space="preserve">შემუშავდა  </w:t>
      </w:r>
      <w:proofErr w:type="spellStart"/>
      <w:r w:rsidRPr="00FA0A13">
        <w:rPr>
          <w:rFonts w:ascii="Sylfaen" w:hAnsi="Sylfaen"/>
          <w:shd w:val="clear" w:color="auto" w:fill="FFFFFF"/>
        </w:rPr>
        <w:t>სამოქმედო</w:t>
      </w:r>
      <w:proofErr w:type="spellEnd"/>
      <w:proofErr w:type="gram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გეგმ</w:t>
      </w:r>
      <w:proofErr w:type="spellEnd"/>
      <w:r w:rsidR="00B75321" w:rsidRPr="00FA0A13">
        <w:rPr>
          <w:rFonts w:ascii="Sylfaen" w:hAnsi="Sylfaen"/>
          <w:shd w:val="clear" w:color="auto" w:fill="FFFFFF"/>
          <w:lang w:val="ka-GE"/>
        </w:rPr>
        <w:t xml:space="preserve">ა </w:t>
      </w:r>
      <w:r w:rsidRPr="00FA0A13">
        <w:rPr>
          <w:rFonts w:ascii="Sylfaen" w:hAnsi="Sylfaen"/>
          <w:color w:val="000000" w:themeColor="text1"/>
          <w:lang w:val="ka-GE"/>
        </w:rPr>
        <w:t>და</w:t>
      </w:r>
      <w:r w:rsidR="00B75321" w:rsidRPr="00FA0A13">
        <w:rPr>
          <w:rFonts w:ascii="Sylfaen" w:hAnsi="Sylfaen"/>
          <w:color w:val="000000" w:themeColor="text1"/>
          <w:lang w:val="ka-GE"/>
        </w:rPr>
        <w:t xml:space="preserve"> </w:t>
      </w:r>
      <w:r w:rsidRPr="00FA0A13">
        <w:rPr>
          <w:rFonts w:ascii="Sylfaen" w:hAnsi="Sylfaen"/>
          <w:color w:val="000000" w:themeColor="text1"/>
          <w:lang w:val="ka-GE"/>
        </w:rPr>
        <w:t>შე</w:t>
      </w:r>
      <w:r w:rsidR="00B75321" w:rsidRPr="00FA0A13">
        <w:rPr>
          <w:rFonts w:ascii="Sylfaen" w:hAnsi="Sylfaen"/>
          <w:color w:val="000000" w:themeColor="text1"/>
          <w:lang w:val="ka-GE"/>
        </w:rPr>
        <w:t>ი</w:t>
      </w:r>
      <w:r w:rsidRPr="00FA0A13">
        <w:rPr>
          <w:rFonts w:ascii="Sylfaen" w:hAnsi="Sylfaen"/>
          <w:color w:val="000000" w:themeColor="text1"/>
          <w:lang w:val="ka-GE"/>
        </w:rPr>
        <w:t>რ</w:t>
      </w:r>
      <w:r w:rsidR="00B75321" w:rsidRPr="00FA0A13">
        <w:rPr>
          <w:rFonts w:ascii="Sylfaen" w:hAnsi="Sylfaen"/>
          <w:color w:val="000000" w:themeColor="text1"/>
          <w:lang w:val="ka-GE"/>
        </w:rPr>
        <w:t>ჩა კონკრეტული სერვისი</w:t>
      </w:r>
      <w:r w:rsidR="00B75321" w:rsidRPr="00FA0A13">
        <w:rPr>
          <w:rFonts w:ascii="Sylfaen" w:hAnsi="Sylfaen"/>
          <w:shd w:val="clear" w:color="auto" w:fill="FFFFFF"/>
          <w:lang w:val="ka-GE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უკუკავშირის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r w:rsidRPr="00FA0A13">
        <w:rPr>
          <w:rFonts w:ascii="Sylfaen" w:hAnsi="Sylfaen"/>
          <w:shd w:val="clear" w:color="auto" w:fill="FFFFFF"/>
          <w:lang w:val="ka-GE"/>
        </w:rPr>
        <w:t>დასანერგად.</w:t>
      </w:r>
    </w:p>
    <w:p w14:paraId="6F857101" w14:textId="77777777" w:rsidR="00A67A88" w:rsidRPr="00FA0A13" w:rsidRDefault="00A67A88" w:rsidP="00773E6A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849EC98" w14:textId="77777777" w:rsidR="00773E6A" w:rsidRPr="00FA0A13" w:rsidRDefault="000C0899" w:rsidP="00685ED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-Bold"/>
          <w:lang w:val="ka-GE"/>
        </w:rPr>
      </w:pPr>
      <w:r w:rsidRPr="00FA0A13">
        <w:rPr>
          <w:rFonts w:ascii="Sylfaen" w:hAnsi="Sylfaen" w:cs="DejaVuSerif"/>
          <w:lang w:val="ka-GE"/>
        </w:rPr>
        <w:t xml:space="preserve">მომზადდა ამბროლაურის მუნიციპალიტეტის მერის </w:t>
      </w:r>
      <w:r w:rsidRPr="00FA0A13">
        <w:rPr>
          <w:rFonts w:ascii="Sylfaen" w:hAnsi="Sylfaen" w:cs="DejaVuSerif"/>
          <w:lang w:val="en-GB"/>
        </w:rPr>
        <w:t>ბრძანება:</w:t>
      </w:r>
      <w:r w:rsidRPr="00FA0A13">
        <w:rPr>
          <w:rFonts w:ascii="Sylfaen" w:hAnsi="Sylfaen" w:cs="DejaVuSerif-Bold"/>
          <w:lang w:val="en-GB"/>
        </w:rPr>
        <w:t>ბ76. 7625141001</w:t>
      </w:r>
      <w:r w:rsidRPr="00FA0A13">
        <w:rPr>
          <w:rFonts w:ascii="Sylfaen" w:hAnsi="Sylfaen" w:cs="DejaVuSerif-Bold"/>
          <w:lang w:val="ka-GE"/>
        </w:rPr>
        <w:t>;</w:t>
      </w:r>
      <w:r w:rsidR="00773E6A" w:rsidRPr="00FA0A13">
        <w:rPr>
          <w:rFonts w:ascii="Sylfaen" w:hAnsi="Sylfaen" w:cs="DejaVuSerif-Bold"/>
          <w:lang w:val="ka-GE"/>
        </w:rPr>
        <w:t xml:space="preserve"> </w:t>
      </w:r>
      <w:r w:rsidRPr="00FA0A13">
        <w:rPr>
          <w:rFonts w:ascii="Sylfaen" w:hAnsi="Sylfaen" w:cs="DejaVuSerif"/>
          <w:lang w:val="en-GB"/>
        </w:rPr>
        <w:t>თარიღი:</w:t>
      </w:r>
      <w:r w:rsidRPr="00FA0A13">
        <w:rPr>
          <w:rFonts w:ascii="Sylfaen" w:hAnsi="Sylfaen" w:cs="DejaVuSerif-Bold"/>
          <w:lang w:val="en-GB"/>
        </w:rPr>
        <w:t>21/05/2025</w:t>
      </w:r>
      <w:r w:rsidRPr="00FA0A13">
        <w:rPr>
          <w:rFonts w:ascii="Sylfaen" w:hAnsi="Sylfaen" w:cs="DejaVuSerif-Bold"/>
          <w:lang w:val="ka-GE"/>
        </w:rPr>
        <w:t xml:space="preserve"> რომლითაც </w:t>
      </w:r>
      <w:r w:rsidRPr="00FA0A13">
        <w:rPr>
          <w:rFonts w:ascii="Sylfaen" w:hAnsi="Sylfaen"/>
          <w:lang w:val="ka-GE"/>
        </w:rPr>
        <w:t xml:space="preserve">დამტკიცდა </w:t>
      </w:r>
      <w:proofErr w:type="spellStart"/>
      <w:r w:rsidRPr="00FA0A13">
        <w:rPr>
          <w:rFonts w:ascii="Sylfaen" w:hAnsi="Sylfaen" w:cs="DejaVuSerif"/>
          <w:lang w:val="en-GB"/>
        </w:rPr>
        <w:t>ამბროლაურის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მუნიციპალიტეტის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მერიაში</w:t>
      </w:r>
      <w:proofErr w:type="spellEnd"/>
      <w:r w:rsidR="00773E6A"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სერვისების</w:t>
      </w:r>
      <w:proofErr w:type="spellEnd"/>
      <w:r w:rsidRPr="00FA0A13">
        <w:rPr>
          <w:rFonts w:ascii="Sylfaen" w:hAnsi="Sylfaen" w:cs="DejaVuSerif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მართვის</w:t>
      </w:r>
      <w:proofErr w:type="spellEnd"/>
      <w:r w:rsidRPr="00FA0A13">
        <w:rPr>
          <w:rFonts w:ascii="Sylfaen" w:hAnsi="Sylfaen" w:cs="DejaVuSerif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lang w:val="en-GB"/>
        </w:rPr>
        <w:t>სახელმძღვანელო</w:t>
      </w:r>
      <w:proofErr w:type="spellEnd"/>
      <w:r w:rsidRPr="00FA0A13">
        <w:rPr>
          <w:rFonts w:ascii="Sylfaen" w:hAnsi="Sylfaen" w:cs="DejaVuSerif"/>
          <w:lang w:val="ka-GE"/>
        </w:rPr>
        <w:t xml:space="preserve">.  </w:t>
      </w:r>
    </w:p>
    <w:p w14:paraId="470685D2" w14:textId="77777777" w:rsidR="00773E6A" w:rsidRPr="00FA0A13" w:rsidRDefault="00773E6A" w:rsidP="00773E6A">
      <w:pPr>
        <w:pStyle w:val="ListParagraph"/>
        <w:rPr>
          <w:rFonts w:ascii="Sylfaen" w:hAnsi="Sylfaen" w:cs="DejaVuSerif"/>
          <w:lang w:val="ka-GE"/>
        </w:rPr>
      </w:pPr>
    </w:p>
    <w:p w14:paraId="353E9821" w14:textId="5F940591" w:rsidR="00685ED6" w:rsidRPr="00FA0A13" w:rsidRDefault="006C35B5" w:rsidP="00685ED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-Bold"/>
          <w:lang w:val="en-GB"/>
        </w:rPr>
      </w:pPr>
      <w:r w:rsidRPr="00FA0A13">
        <w:rPr>
          <w:rFonts w:ascii="Sylfaen" w:hAnsi="Sylfaen" w:cs="DejaVuSerif"/>
          <w:lang w:val="ka-GE"/>
        </w:rPr>
        <w:t xml:space="preserve">მერის </w:t>
      </w:r>
      <w:r w:rsidR="00685ED6" w:rsidRPr="00FA0A13">
        <w:rPr>
          <w:rFonts w:ascii="Sylfaen" w:hAnsi="Sylfaen" w:cs="DejaVuSerif"/>
          <w:lang w:val="ka-GE"/>
        </w:rPr>
        <w:t>2025 წლის 30  მაისის N</w:t>
      </w:r>
      <w:r w:rsidR="00685ED6" w:rsidRPr="00FA0A13">
        <w:rPr>
          <w:rFonts w:ascii="Sylfaen" w:hAnsi="Sylfaen" w:cs="DejaVuSerif-Bold"/>
          <w:lang w:val="en-GB"/>
        </w:rPr>
        <w:t xml:space="preserve">ბ76. </w:t>
      </w:r>
      <w:proofErr w:type="gramStart"/>
      <w:r w:rsidR="00685ED6" w:rsidRPr="00FA0A13">
        <w:rPr>
          <w:rFonts w:ascii="Sylfaen" w:hAnsi="Sylfaen" w:cs="DejaVuSerif-Bold"/>
          <w:lang w:val="en-GB"/>
        </w:rPr>
        <w:t>76251509</w:t>
      </w:r>
      <w:r w:rsidR="00685ED6" w:rsidRPr="00FA0A13">
        <w:rPr>
          <w:rFonts w:ascii="Sylfaen" w:hAnsi="Sylfaen" w:cs="DejaVuSerif-Bold"/>
          <w:lang w:val="ka-GE"/>
        </w:rPr>
        <w:t xml:space="preserve"> </w:t>
      </w:r>
      <w:r w:rsidR="00685ED6" w:rsidRPr="00FA0A13">
        <w:rPr>
          <w:rFonts w:ascii="Sylfaen" w:hAnsi="Sylfaen" w:cs="DejaVuSerif"/>
          <w:lang w:val="ka-GE"/>
        </w:rPr>
        <w:t xml:space="preserve"> </w:t>
      </w:r>
      <w:r w:rsidRPr="00FA0A13">
        <w:rPr>
          <w:rFonts w:ascii="Sylfaen" w:hAnsi="Sylfaen" w:cs="DejaVuSerif"/>
          <w:lang w:val="ka-GE"/>
        </w:rPr>
        <w:t>ბრძანებით</w:t>
      </w:r>
      <w:proofErr w:type="gramEnd"/>
      <w:r w:rsidRPr="00FA0A13">
        <w:rPr>
          <w:rFonts w:ascii="Sylfaen" w:hAnsi="Sylfaen" w:cs="DejaVuSerif"/>
          <w:lang w:val="ka-GE"/>
        </w:rPr>
        <w:t xml:space="preserve">  განისაზღვრა </w:t>
      </w:r>
      <w:proofErr w:type="spellStart"/>
      <w:r w:rsidRPr="00FA0A13">
        <w:rPr>
          <w:rFonts w:ascii="Sylfaen" w:hAnsi="Sylfaen" w:cs="DejaVuSerif-Bold"/>
          <w:lang w:val="en-GB"/>
        </w:rPr>
        <w:t>ამბროლაურის</w:t>
      </w:r>
      <w:proofErr w:type="spellEnd"/>
      <w:r w:rsidR="00685ED6" w:rsidRPr="00FA0A13">
        <w:rPr>
          <w:rFonts w:ascii="Sylfaen" w:hAnsi="Sylfaen" w:cs="DejaVuSerif-Bold"/>
          <w:lang w:val="ka-GE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მუნიციპალიტეტის</w:t>
      </w:r>
      <w:proofErr w:type="spellEnd"/>
      <w:r w:rsidRPr="00FA0A13">
        <w:rPr>
          <w:rFonts w:ascii="Sylfaen" w:hAnsi="Sylfaen" w:cs="DejaVuSerif-Bold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მერიაში</w:t>
      </w:r>
      <w:proofErr w:type="spellEnd"/>
      <w:r w:rsidRPr="00FA0A13">
        <w:rPr>
          <w:rFonts w:ascii="Sylfaen" w:hAnsi="Sylfaen" w:cs="DejaVuSerif-Bold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სერვისების</w:t>
      </w:r>
      <w:proofErr w:type="spellEnd"/>
      <w:r w:rsidRPr="00FA0A13">
        <w:rPr>
          <w:rFonts w:ascii="Sylfaen" w:hAnsi="Sylfaen" w:cs="DejaVuSerif-Bold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-Bold"/>
          <w:lang w:val="ka-GE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-Bold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მართვაზე</w:t>
      </w:r>
      <w:proofErr w:type="spellEnd"/>
      <w:r w:rsidR="00685ED6" w:rsidRPr="00FA0A13">
        <w:rPr>
          <w:rFonts w:ascii="Sylfaen" w:hAnsi="Sylfaen" w:cs="DejaVuSerif-Bold"/>
          <w:lang w:val="ka-GE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პასუხისმგებელი</w:t>
      </w:r>
      <w:proofErr w:type="spellEnd"/>
      <w:r w:rsidRPr="00FA0A13">
        <w:rPr>
          <w:rFonts w:ascii="Sylfaen" w:hAnsi="Sylfaen" w:cs="DejaVuSerif-Bold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პირები</w:t>
      </w:r>
      <w:proofErr w:type="spellEnd"/>
      <w:r w:rsidRPr="00FA0A13">
        <w:rPr>
          <w:rFonts w:ascii="Sylfaen" w:hAnsi="Sylfaen" w:cs="DejaVuSerif-Bold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და</w:t>
      </w:r>
      <w:proofErr w:type="spellEnd"/>
      <w:r w:rsidRPr="00FA0A13">
        <w:rPr>
          <w:rFonts w:ascii="Sylfaen" w:hAnsi="Sylfaen" w:cs="DejaVuSerif-Bold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მათი</w:t>
      </w:r>
      <w:proofErr w:type="spellEnd"/>
      <w:r w:rsidRPr="00FA0A13">
        <w:rPr>
          <w:rFonts w:ascii="Sylfaen" w:hAnsi="Sylfaen" w:cs="DejaVuSerif-Bold"/>
          <w:lang w:val="ka-GE"/>
        </w:rPr>
        <w:t xml:space="preserve"> </w:t>
      </w:r>
      <w:proofErr w:type="spellStart"/>
      <w:r w:rsidRPr="00FA0A13">
        <w:rPr>
          <w:rFonts w:ascii="Sylfaen" w:hAnsi="Sylfaen" w:cs="DejaVuSerif-Bold"/>
          <w:lang w:val="en-GB"/>
        </w:rPr>
        <w:t>უფლებამოსილებები</w:t>
      </w:r>
      <w:proofErr w:type="spellEnd"/>
      <w:r w:rsidRPr="00FA0A13">
        <w:rPr>
          <w:rFonts w:ascii="Sylfaen" w:hAnsi="Sylfaen" w:cs="DejaVuSerif-Bold"/>
          <w:lang w:val="ka-GE"/>
        </w:rPr>
        <w:t>.</w:t>
      </w:r>
      <w:r w:rsidR="00685ED6" w:rsidRPr="00FA0A13">
        <w:rPr>
          <w:rFonts w:ascii="Sylfaen" w:hAnsi="Sylfaen" w:cs="DejaVuSerif-Bold"/>
          <w:lang w:val="ka-GE"/>
        </w:rPr>
        <w:t xml:space="preserve">    </w:t>
      </w:r>
    </w:p>
    <w:p w14:paraId="4CA678A0" w14:textId="77777777" w:rsidR="000F2467" w:rsidRPr="00FA0A13" w:rsidRDefault="000F2467" w:rsidP="005509E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-Bold"/>
          <w:lang w:val="en-GB"/>
        </w:rPr>
      </w:pPr>
    </w:p>
    <w:p w14:paraId="24AF50E5" w14:textId="7A9AD0B8" w:rsidR="00797EA7" w:rsidRPr="00FA0A13" w:rsidRDefault="00685ED6" w:rsidP="00685ED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noProof/>
          <w:color w:val="161616"/>
          <w:shd w:val="clear" w:color="auto" w:fill="FFFFFF"/>
          <w:lang w:val="ka-GE"/>
        </w:rPr>
      </w:pPr>
      <w:r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სერვისით მოსარგებლეთა </w:t>
      </w:r>
      <w:r w:rsidR="006C35B5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>ანონიმურობის დაცვის უზრუნველსაყოფად ამბროლაურის მუნიციპალიტეტის მერი</w:t>
      </w:r>
      <w:r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ამ </w:t>
      </w:r>
      <w:r w:rsidR="006C35B5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>შე</w:t>
      </w:r>
      <w:r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>ისყიდა</w:t>
      </w:r>
      <w:r w:rsidR="006C35B5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 xml:space="preserve"> </w:t>
      </w:r>
      <w:proofErr w:type="spellStart"/>
      <w:r w:rsidR="006C35B5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6C35B5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6C35B5" w:rsidRPr="00FA0A13">
        <w:rPr>
          <w:rFonts w:ascii="Sylfaen" w:hAnsi="Sylfaen" w:cs="DejaVuSerif"/>
          <w:color w:val="000000"/>
          <w:lang w:val="en-GB"/>
        </w:rPr>
        <w:t>შევსებული</w:t>
      </w:r>
      <w:proofErr w:type="spellEnd"/>
      <w:r w:rsidR="006C35B5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6C35B5" w:rsidRPr="00FA0A13">
        <w:rPr>
          <w:rFonts w:ascii="Sylfaen" w:hAnsi="Sylfaen" w:cs="DejaVuSerif"/>
          <w:color w:val="000000"/>
          <w:lang w:val="en-GB"/>
        </w:rPr>
        <w:t>ფორმების</w:t>
      </w:r>
      <w:proofErr w:type="spellEnd"/>
      <w:r w:rsidR="006C35B5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6C35B5" w:rsidRPr="00FA0A13">
        <w:rPr>
          <w:rFonts w:ascii="Sylfaen" w:hAnsi="Sylfaen" w:cs="DejaVuSerif"/>
          <w:color w:val="000000"/>
          <w:lang w:val="en-GB"/>
        </w:rPr>
        <w:t>მოსა</w:t>
      </w:r>
      <w:proofErr w:type="spellEnd"/>
      <w:r w:rsidR="005509E6" w:rsidRPr="00FA0A13">
        <w:rPr>
          <w:rFonts w:ascii="Sylfaen" w:hAnsi="Sylfaen" w:cs="DejaVuSerif"/>
          <w:color w:val="000000"/>
          <w:lang w:val="ka-GE"/>
        </w:rPr>
        <w:t>თავსებლ</w:t>
      </w:r>
      <w:proofErr w:type="spellStart"/>
      <w:r w:rsidR="006C35B5" w:rsidRPr="00FA0A13">
        <w:rPr>
          <w:rFonts w:ascii="Sylfaen" w:hAnsi="Sylfaen" w:cs="DejaVuSerif"/>
          <w:color w:val="000000"/>
          <w:lang w:val="en-GB"/>
        </w:rPr>
        <w:t>ად</w:t>
      </w:r>
      <w:proofErr w:type="spellEnd"/>
      <w:r w:rsidR="006C35B5"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="006C35B5" w:rsidRPr="00FA0A13">
        <w:rPr>
          <w:rFonts w:ascii="Sylfaen" w:hAnsi="Sylfaen" w:cs="DejaVuSerif"/>
          <w:color w:val="000000"/>
          <w:lang w:val="en-GB"/>
        </w:rPr>
        <w:t>გამჭირვალე</w:t>
      </w:r>
      <w:proofErr w:type="spellEnd"/>
      <w:r w:rsidR="006C35B5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6C35B5" w:rsidRPr="00FA0A13">
        <w:rPr>
          <w:rFonts w:ascii="Sylfaen" w:hAnsi="Sylfaen" w:cs="DejaVuSerif"/>
          <w:color w:val="000000"/>
          <w:lang w:val="en-GB"/>
        </w:rPr>
        <w:t>ყუთი</w:t>
      </w:r>
      <w:proofErr w:type="spellEnd"/>
      <w:r w:rsidRPr="00FA0A13">
        <w:rPr>
          <w:rFonts w:ascii="Sylfaen" w:hAnsi="Sylfaen" w:cs="DejaVuSerif"/>
          <w:color w:val="000000"/>
          <w:lang w:val="ka-GE"/>
        </w:rPr>
        <w:t xml:space="preserve">, </w:t>
      </w:r>
      <w:r w:rsidR="006C35B5" w:rsidRPr="00FA0A13">
        <w:rPr>
          <w:rFonts w:ascii="Sylfaen" w:hAnsi="Sylfaen" w:cs="DejaVuSerif"/>
          <w:color w:val="000000"/>
          <w:lang w:val="ka-GE"/>
        </w:rPr>
        <w:t xml:space="preserve"> რომელიც განთავსდა  </w:t>
      </w:r>
      <w:r w:rsidR="006C35B5" w:rsidRPr="00FA0A13">
        <w:rPr>
          <w:rFonts w:ascii="Sylfaen" w:hAnsi="Sylfaen" w:cstheme="minorHAnsi"/>
          <w:noProof/>
          <w:color w:val="161616"/>
          <w:shd w:val="clear" w:color="auto" w:fill="FFFFFF"/>
          <w:lang w:val="ka-GE"/>
        </w:rPr>
        <w:t>მერიის კანცელარიაში.</w:t>
      </w:r>
    </w:p>
    <w:p w14:paraId="3BF11101" w14:textId="7D1D9F66" w:rsidR="006D701D" w:rsidRPr="00FA0A13" w:rsidRDefault="006D701D" w:rsidP="006D701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color w:val="000000"/>
          <w:lang w:val="en-GB"/>
        </w:rPr>
      </w:pPr>
      <w:proofErr w:type="spellStart"/>
      <w:r w:rsidRPr="00FA0A13">
        <w:rPr>
          <w:rFonts w:ascii="Sylfaen" w:hAnsi="Sylfaen" w:cs="DejaVuSerif"/>
          <w:color w:val="000000"/>
          <w:lang w:val="en-GB"/>
        </w:rPr>
        <w:t>ამბროლაურის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მუნიციპალიტეტის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მერიაში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სერვისების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მომხმარებელთა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მართვის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ფარგლებში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r w:rsidRPr="00FA0A13">
        <w:rPr>
          <w:rFonts w:ascii="Sylfaen" w:hAnsi="Sylfaen" w:cs="DejaVuSerif"/>
          <w:color w:val="000000"/>
          <w:lang w:val="ka-GE"/>
        </w:rPr>
        <w:t xml:space="preserve">განხორციელდა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ელექტრონული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ფოსტის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რეგისტრაცია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r w:rsidRPr="00FA0A13">
        <w:rPr>
          <w:rFonts w:ascii="Sylfaen" w:hAnsi="Sylfaen" w:cs="DejaVuSerif"/>
          <w:color w:val="000000"/>
          <w:lang w:val="en-GB"/>
        </w:rPr>
        <w:t>(</w:t>
      </w:r>
      <w:hyperlink r:id="rId8" w:history="1">
        <w:r w:rsidRPr="00FA0A13">
          <w:rPr>
            <w:rStyle w:val="Hyperlink"/>
            <w:rFonts w:ascii="Sylfaen" w:hAnsi="Sylfaen" w:cs="DejaVuSerif-Bold"/>
            <w:b/>
            <w:bCs/>
            <w:lang w:val="en-GB"/>
          </w:rPr>
          <w:t>ambrolaurismeria@gmail.com</w:t>
        </w:r>
      </w:hyperlink>
      <w:r w:rsidRPr="00FA0A13">
        <w:rPr>
          <w:rFonts w:ascii="Sylfaen" w:hAnsi="Sylfaen" w:cs="DejaVuSerif"/>
          <w:color w:val="000000"/>
          <w:lang w:val="en-GB"/>
        </w:rPr>
        <w:t xml:space="preserve">); </w:t>
      </w:r>
    </w:p>
    <w:p w14:paraId="2E7550B0" w14:textId="072DC707" w:rsidR="000F2467" w:rsidRPr="00FA0A13" w:rsidRDefault="000F2467" w:rsidP="000F246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noProof/>
          <w:color w:val="161616"/>
          <w:shd w:val="clear" w:color="auto" w:fill="FFFFFF"/>
          <w:lang w:val="ka-GE"/>
        </w:rPr>
      </w:pPr>
    </w:p>
    <w:p w14:paraId="5E6ABA53" w14:textId="77777777" w:rsidR="00BD5C94" w:rsidRPr="00FA0A13" w:rsidRDefault="001700A7" w:rsidP="006856B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color w:val="000000"/>
          <w:lang w:val="en-GB"/>
        </w:rPr>
      </w:pPr>
      <w:r w:rsidRPr="00FA0A13">
        <w:rPr>
          <w:rFonts w:ascii="Sylfaen" w:hAnsi="Sylfaen" w:cs="DejaVuSerif"/>
          <w:color w:val="000000"/>
          <w:lang w:val="en-GB"/>
        </w:rPr>
        <w:t xml:space="preserve"> </w:t>
      </w:r>
      <w:r w:rsidR="006856B3" w:rsidRPr="00FA0A13">
        <w:rPr>
          <w:rFonts w:ascii="Sylfaen" w:hAnsi="Sylfaen" w:cs="DejaVuSerif"/>
          <w:color w:val="000000"/>
          <w:lang w:val="ka-GE"/>
        </w:rPr>
        <w:t xml:space="preserve">სერვისით სარგებლობისას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განცხადების</w:t>
      </w:r>
      <w:proofErr w:type="spellEnd"/>
      <w:r w:rsidR="006856B3" w:rsidRPr="00FA0A13">
        <w:rPr>
          <w:rFonts w:ascii="Sylfaen" w:hAnsi="Sylfaen" w:cs="DejaVuSerif"/>
          <w:color w:val="000000"/>
          <w:lang w:val="ka-GE"/>
        </w:rPr>
        <w:t xml:space="preserve"> წარმოდგენისთანავე სისტემატიურად ხდებოდა   მერიის წინა ხაზის თანამშრომლის მიერ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სტანდარტიზებული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ფორმის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შეთავაზება</w:t>
      </w:r>
      <w:proofErr w:type="spellEnd"/>
      <w:r w:rsidR="006856B3" w:rsidRPr="00FA0A13">
        <w:rPr>
          <w:rFonts w:ascii="Sylfaen" w:hAnsi="Sylfaen" w:cs="DejaVuSerif-Bold"/>
          <w:b/>
          <w:bCs/>
          <w:color w:val="000000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მატერიალური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ფორმით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შემოსული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თავმოყრა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და</w:t>
      </w:r>
      <w:proofErr w:type="spellEnd"/>
      <w:r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კანცელარიაში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ხელმისაწვდომ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ყუთში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განთავსება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;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თავმოყრილი</w:t>
      </w:r>
      <w:proofErr w:type="spellEnd"/>
      <w:r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ფორმების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კვირაში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ერთხელ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-Bold"/>
          <w:b/>
          <w:bCs/>
          <w:color w:val="000000"/>
          <w:lang w:val="en-GB"/>
        </w:rPr>
        <w:t>წარდგენა</w:t>
      </w:r>
      <w:proofErr w:type="spellEnd"/>
      <w:r w:rsidRPr="00FA0A13">
        <w:rPr>
          <w:rFonts w:ascii="Sylfaen" w:hAnsi="Sylfaen" w:cs="DejaVuSerif-Bold"/>
          <w:b/>
          <w:bCs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შეგროვებაზე</w:t>
      </w:r>
      <w:proofErr w:type="spellEnd"/>
      <w:r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უფლებამოსილი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პირისათვის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; </w:t>
      </w:r>
    </w:p>
    <w:p w14:paraId="3F7ADF5D" w14:textId="77777777" w:rsidR="00BD5C94" w:rsidRPr="00FA0A13" w:rsidRDefault="00BD5C94" w:rsidP="00BD5C94">
      <w:pPr>
        <w:pStyle w:val="ListParagraph"/>
        <w:rPr>
          <w:rFonts w:ascii="Sylfaen" w:hAnsi="Sylfaen" w:cs="DejaVuSerif"/>
          <w:color w:val="000000"/>
          <w:lang w:val="en-GB"/>
        </w:rPr>
      </w:pPr>
    </w:p>
    <w:p w14:paraId="25F36E50" w14:textId="77777777" w:rsidR="0019468D" w:rsidRPr="00FA0A13" w:rsidRDefault="0019468D" w:rsidP="0019468D">
      <w:pPr>
        <w:pStyle w:val="ListParagraph"/>
        <w:rPr>
          <w:rFonts w:ascii="Sylfaen" w:hAnsi="Sylfaen" w:cs="DejaVuSerif"/>
          <w:color w:val="000000"/>
          <w:lang w:val="en-GB"/>
        </w:rPr>
      </w:pPr>
    </w:p>
    <w:p w14:paraId="6FCCF63A" w14:textId="77777777" w:rsidR="00564E00" w:rsidRPr="00FA0A13" w:rsidRDefault="0019468D" w:rsidP="006856B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color w:val="000000"/>
          <w:lang w:val="en-GB"/>
        </w:rPr>
      </w:pPr>
      <w:r w:rsidRPr="00FA0A13">
        <w:rPr>
          <w:rFonts w:ascii="Sylfaen" w:hAnsi="Sylfaen" w:cs="DejaVuSerif"/>
          <w:color w:val="000000"/>
          <w:lang w:val="ka-GE"/>
        </w:rPr>
        <w:t xml:space="preserve">სერვისით სარგებლობისას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ელექტრონული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ფოსტის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მეშვეობით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მერიაში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განცხადების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წარმოდგენისას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r w:rsidR="00564E00" w:rsidRPr="00FA0A13">
        <w:rPr>
          <w:rFonts w:ascii="Sylfaen" w:hAnsi="Sylfaen" w:cs="DejaVuSerif"/>
          <w:color w:val="000000"/>
          <w:lang w:val="ka-GE"/>
        </w:rPr>
        <w:t xml:space="preserve">ხდებოდა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სტანდარტიზებული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ფორმის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-Bold"/>
          <w:b/>
          <w:bCs/>
          <w:color w:val="000000"/>
          <w:lang w:val="en-GB"/>
        </w:rPr>
        <w:t>შეთავაზება</w:t>
      </w:r>
      <w:proofErr w:type="spellEnd"/>
      <w:r w:rsidR="00564E00" w:rsidRPr="00FA0A13">
        <w:rPr>
          <w:rFonts w:ascii="Sylfaen" w:hAnsi="Sylfaen" w:cs="DejaVuSerif-Bold"/>
          <w:b/>
          <w:bCs/>
          <w:color w:val="000000"/>
          <w:lang w:val="ka-GE"/>
        </w:rPr>
        <w:t xml:space="preserve">. </w:t>
      </w:r>
    </w:p>
    <w:p w14:paraId="250F1232" w14:textId="77777777" w:rsidR="00564E00" w:rsidRPr="00FA0A13" w:rsidRDefault="00564E00" w:rsidP="00564E00">
      <w:pPr>
        <w:pStyle w:val="ListParagraph"/>
        <w:rPr>
          <w:rFonts w:ascii="Sylfaen" w:hAnsi="Sylfaen" w:cs="DejaVuSerif"/>
          <w:color w:val="000000"/>
          <w:lang w:val="en-GB"/>
        </w:rPr>
      </w:pPr>
    </w:p>
    <w:p w14:paraId="591B621E" w14:textId="5AF0D113" w:rsidR="00564E00" w:rsidRPr="00FA0A13" w:rsidRDefault="00564E00" w:rsidP="00AD499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color w:val="000000"/>
          <w:lang w:val="en-GB"/>
        </w:rPr>
      </w:pPr>
      <w:r w:rsidRPr="00FA0A13">
        <w:rPr>
          <w:rFonts w:ascii="Sylfaen" w:hAnsi="Sylfaen" w:cs="DejaVuSerif"/>
          <w:color w:val="000000"/>
          <w:lang w:val="ka-GE"/>
        </w:rPr>
        <w:t xml:space="preserve"> შესაბამისი ბრძანებით განსაზღვრულ ვადებში ხორციელდებოდა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მატერიალური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ფორმით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შემოსული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ფორმის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Google Forms-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ში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შეყვანა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;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თავმოყრა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და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გაანალიზებაზე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პასუხისმგებელი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პირისათვის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წარდგენა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>.</w:t>
      </w:r>
    </w:p>
    <w:p w14:paraId="0A9004A6" w14:textId="77777777" w:rsidR="00564E00" w:rsidRPr="00FA0A13" w:rsidRDefault="00564E00" w:rsidP="00564E00">
      <w:pPr>
        <w:pStyle w:val="ListParagraph"/>
        <w:rPr>
          <w:rFonts w:ascii="Sylfaen" w:hAnsi="Sylfaen" w:cs="DejaVuSerif"/>
          <w:color w:val="000000"/>
          <w:lang w:val="en-GB"/>
        </w:rPr>
      </w:pPr>
    </w:p>
    <w:p w14:paraId="7056A8D4" w14:textId="6257CD5C" w:rsidR="003F1E26" w:rsidRPr="00FA0A13" w:rsidRDefault="00110CDA" w:rsidP="00EE09D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erif"/>
          <w:color w:val="000000"/>
          <w:lang w:val="en-GB"/>
        </w:rPr>
      </w:pPr>
      <w:r w:rsidRPr="00FA0A13">
        <w:rPr>
          <w:rFonts w:ascii="Sylfaen" w:hAnsi="Sylfaen" w:cs="DejaVuSerif"/>
          <w:color w:val="000000"/>
          <w:lang w:val="ka-GE"/>
        </w:rPr>
        <w:t xml:space="preserve">სერვისის ამოქმედებიდან </w:t>
      </w:r>
      <w:r w:rsidR="00930919" w:rsidRPr="00FA0A13">
        <w:rPr>
          <w:rFonts w:ascii="Sylfaen" w:hAnsi="Sylfaen" w:cstheme="minorHAnsi"/>
          <w:lang w:val="ka-GE"/>
        </w:rPr>
        <w:t xml:space="preserve">01 ივნისიდან 01 სექტემბრამდე  3 თვიან პერიოდში მომზადდა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ამბროლაურის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მუნიციპალიტეტის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მერიაში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სერვისების</w:t>
      </w:r>
      <w:proofErr w:type="spellEnd"/>
      <w:r w:rsidR="001700A7" w:rsidRPr="00FA0A13">
        <w:rPr>
          <w:rFonts w:ascii="Sylfaen" w:hAnsi="Sylfaen" w:cs="DejaVuSerif"/>
          <w:color w:val="161616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მომხმარებელთა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მართვის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ფარგლებში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შეგრ</w:t>
      </w:r>
      <w:proofErr w:type="spellEnd"/>
      <w:r w:rsidR="00930919" w:rsidRPr="00FA0A13">
        <w:rPr>
          <w:rFonts w:ascii="Sylfaen" w:hAnsi="Sylfaen" w:cs="DejaVuSerif"/>
          <w:color w:val="000000"/>
          <w:lang w:val="ka-GE"/>
        </w:rPr>
        <w:t xml:space="preserve">ოვებული </w:t>
      </w:r>
      <w:r w:rsidR="00930919" w:rsidRPr="00FA0A13">
        <w:rPr>
          <w:rFonts w:ascii="Sylfaen" w:hAnsi="Sylfaen" w:cs="DejaVuSerif"/>
          <w:color w:val="161616"/>
          <w:lang w:val="ka-GE"/>
        </w:rPr>
        <w:t xml:space="preserve">მონაცემების </w:t>
      </w:r>
      <w:r w:rsidR="00930919" w:rsidRPr="00FA0A13">
        <w:rPr>
          <w:rFonts w:ascii="Sylfaen" w:hAnsi="Sylfaen" w:cs="DejaVuSerif"/>
          <w:color w:val="000000"/>
          <w:lang w:val="ka-GE"/>
        </w:rPr>
        <w:t xml:space="preserve"> დამუშვება და </w:t>
      </w:r>
      <w:proofErr w:type="spellStart"/>
      <w:r w:rsidR="001700A7" w:rsidRPr="00FA0A13">
        <w:rPr>
          <w:rFonts w:ascii="Sylfaen" w:hAnsi="Sylfaen" w:cs="DejaVuSerif"/>
          <w:color w:val="000000"/>
          <w:lang w:val="en-GB"/>
        </w:rPr>
        <w:t>ანალიზი</w:t>
      </w:r>
      <w:proofErr w:type="spellEnd"/>
      <w:r w:rsidR="001700A7" w:rsidRPr="00FA0A13">
        <w:rPr>
          <w:rFonts w:ascii="Sylfaen" w:hAnsi="Sylfaen" w:cs="DejaVuSerif"/>
          <w:color w:val="000000"/>
          <w:lang w:val="en-GB"/>
        </w:rPr>
        <w:t>;</w:t>
      </w:r>
    </w:p>
    <w:p w14:paraId="723FDC87" w14:textId="623041BC" w:rsidR="00632D9B" w:rsidRPr="00FA0A13" w:rsidRDefault="00632D9B" w:rsidP="00632D9B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ylfaen" w:hAnsi="Sylfaen" w:cstheme="minorHAnsi"/>
          <w:color w:val="919F88"/>
          <w:lang w:val="ka-GE"/>
        </w:rPr>
      </w:pPr>
      <w:r w:rsidRPr="00FA0A13">
        <w:rPr>
          <w:rFonts w:ascii="Sylfaen" w:hAnsi="Sylfaen" w:cstheme="minorHAnsi"/>
          <w:lang w:val="ka-GE"/>
        </w:rPr>
        <w:t>უკუკავშირის მართვაზე პასუხისმგებელი პირის მიერ განხორციელდა უკუკავშირის გაანალიზება, ძირითადი პრობლემების იდენტიფიცირება და  შემუშავდა უკუკავშირის ანალიზის ამსახველი ანგარიში.</w:t>
      </w:r>
    </w:p>
    <w:p w14:paraId="4CF0A067" w14:textId="7E3DDD6D" w:rsidR="00632D9B" w:rsidRPr="00FA0A13" w:rsidRDefault="00235B56" w:rsidP="00143A8E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ylfaen" w:hAnsi="Sylfaen" w:cstheme="minorHAnsi"/>
          <w:noProof/>
          <w:color w:val="161616"/>
          <w:shd w:val="clear" w:color="auto" w:fill="FFFFFF"/>
          <w:lang w:val="ka-GE"/>
        </w:rPr>
      </w:pPr>
      <w:r w:rsidRPr="00FA0A13">
        <w:rPr>
          <w:rFonts w:ascii="Sylfaen" w:hAnsi="Sylfaen" w:cstheme="minorHAnsi"/>
          <w:lang w:val="ka-GE"/>
        </w:rPr>
        <w:t>უკუკავშირის ანალიზის შედეგებზე მსჯელობისა  და შესაძლო გადაწყვეტების იდენტიფიცირებასთან დაკავშირებით ანგარიში განხილული იქნა სამუშაო შეხვედრაზე .</w:t>
      </w:r>
      <w:r w:rsidR="00FC6AC3" w:rsidRPr="00FA0A13">
        <w:rPr>
          <w:rFonts w:ascii="Sylfaen" w:hAnsi="Sylfaen" w:cstheme="minorHAnsi"/>
          <w:lang w:val="ka-GE"/>
        </w:rPr>
        <w:t xml:space="preserve">   </w:t>
      </w:r>
    </w:p>
    <w:p w14:paraId="20571D86" w14:textId="57FF3B08" w:rsidR="006709CA" w:rsidRPr="00FA0A13" w:rsidRDefault="00FC6AC3" w:rsidP="006709C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ylfaen" w:hAnsi="Sylfaen" w:cstheme="minorHAnsi"/>
          <w:noProof/>
          <w:color w:val="161616"/>
          <w:shd w:val="clear" w:color="auto" w:fill="FFFFFF"/>
          <w:lang w:val="ka-GE"/>
        </w:rPr>
      </w:pPr>
      <w:r w:rsidRPr="00FA0A13">
        <w:rPr>
          <w:rFonts w:ascii="Sylfaen" w:hAnsi="Sylfaen" w:cstheme="minorHAnsi"/>
          <w:lang w:val="ka-GE"/>
        </w:rPr>
        <w:lastRenderedPageBreak/>
        <w:t xml:space="preserve">მერიის შესაბამისი სტრუქტურული ერთეულების და ხელმძღვანელი პირების გადაწყვეტილებით მოხდა </w:t>
      </w:r>
      <w:r w:rsidR="009D44AA" w:rsidRPr="00FA0A13">
        <w:rPr>
          <w:rFonts w:ascii="Sylfaen" w:hAnsi="Sylfaen" w:cstheme="minorHAnsi"/>
          <w:lang w:val="ka-GE"/>
        </w:rPr>
        <w:t>სერვისთან დაკავშირებული ცვლილებების ინიცირება</w:t>
      </w:r>
      <w:r w:rsidRPr="00FA0A13">
        <w:rPr>
          <w:rFonts w:ascii="Sylfaen" w:hAnsi="Sylfaen" w:cstheme="minorHAnsi"/>
          <w:lang w:val="ka-GE"/>
        </w:rPr>
        <w:t xml:space="preserve"> კერძოდ</w:t>
      </w:r>
      <w:r w:rsidR="009D44AA" w:rsidRPr="00FA0A13">
        <w:rPr>
          <w:rFonts w:ascii="Sylfaen" w:hAnsi="Sylfaen" w:cstheme="minorHAnsi"/>
          <w:lang w:val="ka-GE"/>
        </w:rPr>
        <w:t xml:space="preserve"> მუნიციპალიტეტის</w:t>
      </w:r>
      <w:r w:rsidR="009D44AA" w:rsidRPr="00FA0A13">
        <w:rPr>
          <w:rFonts w:ascii="Sylfaen" w:hAnsi="Sylfaen" w:cstheme="minorHAnsi"/>
        </w:rPr>
        <w:t xml:space="preserve"> </w:t>
      </w:r>
      <w:r w:rsidR="009D44AA" w:rsidRPr="00FA0A13">
        <w:rPr>
          <w:rFonts w:ascii="Sylfaen" w:hAnsi="Sylfaen" w:cstheme="minorHAnsi"/>
          <w:lang w:val="ka-GE"/>
        </w:rPr>
        <w:t xml:space="preserve">2026 წელს </w:t>
      </w:r>
      <w:proofErr w:type="spellStart"/>
      <w:r w:rsidR="009D44AA" w:rsidRPr="00FA0A13">
        <w:rPr>
          <w:rFonts w:ascii="Sylfaen" w:hAnsi="Sylfaen" w:cstheme="minorHAnsi"/>
        </w:rPr>
        <w:t>განსახორციელებელი</w:t>
      </w:r>
      <w:proofErr w:type="spellEnd"/>
      <w:r w:rsidR="009D44AA" w:rsidRPr="00FA0A13">
        <w:rPr>
          <w:rFonts w:ascii="Sylfaen" w:hAnsi="Sylfaen" w:cstheme="minorHAnsi"/>
        </w:rPr>
        <w:t xml:space="preserve"> </w:t>
      </w:r>
      <w:r w:rsidR="00924D38">
        <w:rPr>
          <w:rFonts w:ascii="Sylfaen" w:hAnsi="Sylfaen" w:cstheme="minorHAnsi"/>
          <w:lang w:val="ka-GE"/>
        </w:rPr>
        <w:t xml:space="preserve">სოციალური </w:t>
      </w:r>
      <w:proofErr w:type="spellStart"/>
      <w:r w:rsidR="009D44AA" w:rsidRPr="00FA0A13">
        <w:rPr>
          <w:rFonts w:ascii="Sylfaen" w:hAnsi="Sylfaen" w:cstheme="minorHAnsi"/>
        </w:rPr>
        <w:t>პროგრამის</w:t>
      </w:r>
      <w:proofErr w:type="spellEnd"/>
      <w:r w:rsidR="009D44AA" w:rsidRPr="00FA0A13">
        <w:rPr>
          <w:rFonts w:ascii="Sylfaen" w:hAnsi="Sylfaen" w:cstheme="minorHAnsi"/>
        </w:rPr>
        <w:t xml:space="preserve"> </w:t>
      </w:r>
      <w:proofErr w:type="spellStart"/>
      <w:r w:rsidR="009D44AA" w:rsidRPr="00FA0A13">
        <w:rPr>
          <w:rFonts w:ascii="Sylfaen" w:hAnsi="Sylfaen" w:cstheme="minorHAnsi"/>
        </w:rPr>
        <w:t>შემუშავებისას</w:t>
      </w:r>
      <w:proofErr w:type="spellEnd"/>
      <w:r w:rsidRPr="00FA0A13">
        <w:rPr>
          <w:rFonts w:ascii="Sylfaen" w:hAnsi="Sylfaen" w:cstheme="minorHAnsi"/>
          <w:lang w:val="ka-GE"/>
        </w:rPr>
        <w:t xml:space="preserve"> </w:t>
      </w:r>
      <w:proofErr w:type="spellStart"/>
      <w:r w:rsidR="009D44AA" w:rsidRPr="00FA0A13">
        <w:rPr>
          <w:rFonts w:ascii="Sylfaen" w:hAnsi="Sylfaen" w:cstheme="minorHAnsi"/>
        </w:rPr>
        <w:t>გათვალისწინებულ</w:t>
      </w:r>
      <w:proofErr w:type="spellEnd"/>
      <w:r w:rsidRPr="00FA0A13">
        <w:rPr>
          <w:rFonts w:ascii="Sylfaen" w:hAnsi="Sylfaen" w:cstheme="minorHAnsi"/>
          <w:lang w:val="ka-GE"/>
        </w:rPr>
        <w:t>ი</w:t>
      </w:r>
      <w:r w:rsidR="009D44AA" w:rsidRPr="00FA0A13">
        <w:rPr>
          <w:rFonts w:ascii="Sylfaen" w:hAnsi="Sylfaen" w:cstheme="minorHAnsi"/>
        </w:rPr>
        <w:t xml:space="preserve"> </w:t>
      </w:r>
      <w:proofErr w:type="spellStart"/>
      <w:r w:rsidR="009D44AA" w:rsidRPr="00FA0A13">
        <w:rPr>
          <w:rFonts w:ascii="Sylfaen" w:hAnsi="Sylfaen" w:cstheme="minorHAnsi"/>
        </w:rPr>
        <w:t>იქნ</w:t>
      </w:r>
      <w:proofErr w:type="spellEnd"/>
      <w:r w:rsidR="00882715" w:rsidRPr="00FA0A13">
        <w:rPr>
          <w:rFonts w:ascii="Sylfaen" w:hAnsi="Sylfaen" w:cstheme="minorHAnsi"/>
          <w:lang w:val="ka-GE"/>
        </w:rPr>
        <w:t>ა</w:t>
      </w:r>
      <w:r w:rsidRPr="00FA0A13">
        <w:rPr>
          <w:rFonts w:ascii="Sylfaen" w:hAnsi="Sylfaen" w:cstheme="minorHAnsi"/>
          <w:lang w:val="ka-GE"/>
        </w:rPr>
        <w:t xml:space="preserve"> სერვისით მოსარგებლე </w:t>
      </w:r>
      <w:r w:rsidR="009D44AA" w:rsidRPr="00FA0A13">
        <w:rPr>
          <w:rFonts w:ascii="Sylfaen" w:hAnsi="Sylfaen" w:cstheme="minorHAnsi"/>
        </w:rPr>
        <w:t xml:space="preserve"> </w:t>
      </w:r>
      <w:proofErr w:type="spellStart"/>
      <w:r w:rsidR="009D44AA" w:rsidRPr="00FA0A13">
        <w:rPr>
          <w:rFonts w:ascii="Sylfaen" w:hAnsi="Sylfaen" w:cstheme="minorHAnsi"/>
        </w:rPr>
        <w:t>პირის</w:t>
      </w:r>
      <w:proofErr w:type="spellEnd"/>
      <w:r w:rsidRPr="00FA0A13">
        <w:rPr>
          <w:rFonts w:ascii="Sylfaen" w:hAnsi="Sylfaen" w:cstheme="minorHAnsi"/>
          <w:lang w:val="ka-GE"/>
        </w:rPr>
        <w:t xml:space="preserve"> </w:t>
      </w:r>
      <w:r w:rsidR="009D44AA" w:rsidRPr="00FA0A13">
        <w:rPr>
          <w:rFonts w:ascii="Sylfaen" w:hAnsi="Sylfaen" w:cstheme="minorHAnsi"/>
        </w:rPr>
        <w:t xml:space="preserve"> </w:t>
      </w:r>
      <w:r w:rsidRPr="00FA0A13">
        <w:rPr>
          <w:rFonts w:ascii="Sylfaen" w:hAnsi="Sylfaen" w:cstheme="minorHAnsi"/>
          <w:lang w:val="ka-GE"/>
        </w:rPr>
        <w:t xml:space="preserve">თანხმობის შემდგომ </w:t>
      </w:r>
      <w:proofErr w:type="spellStart"/>
      <w:r w:rsidR="009D44AA" w:rsidRPr="00FA0A13">
        <w:rPr>
          <w:rFonts w:ascii="Sylfaen" w:hAnsi="Sylfaen" w:cstheme="minorHAnsi"/>
        </w:rPr>
        <w:t>სოციალური</w:t>
      </w:r>
      <w:proofErr w:type="spellEnd"/>
      <w:r w:rsidR="009D44AA" w:rsidRPr="00FA0A13">
        <w:rPr>
          <w:rFonts w:ascii="Sylfaen" w:hAnsi="Sylfaen" w:cstheme="minorHAnsi"/>
        </w:rPr>
        <w:t xml:space="preserve"> </w:t>
      </w:r>
      <w:proofErr w:type="spellStart"/>
      <w:r w:rsidR="009D44AA" w:rsidRPr="00FA0A13">
        <w:rPr>
          <w:rFonts w:ascii="Sylfaen" w:hAnsi="Sylfaen" w:cstheme="minorHAnsi"/>
        </w:rPr>
        <w:t>მდგომარების</w:t>
      </w:r>
      <w:proofErr w:type="spellEnd"/>
      <w:r w:rsidR="009D44AA" w:rsidRPr="00FA0A13">
        <w:rPr>
          <w:rFonts w:ascii="Sylfaen" w:hAnsi="Sylfaen" w:cstheme="minorHAnsi"/>
        </w:rPr>
        <w:t xml:space="preserve"> </w:t>
      </w:r>
      <w:proofErr w:type="spellStart"/>
      <w:r w:rsidR="009D44AA" w:rsidRPr="00FA0A13">
        <w:rPr>
          <w:rFonts w:ascii="Sylfaen" w:hAnsi="Sylfaen" w:cstheme="minorHAnsi"/>
        </w:rPr>
        <w:t>შესახებ</w:t>
      </w:r>
      <w:proofErr w:type="spellEnd"/>
      <w:r w:rsidR="009D44AA" w:rsidRPr="00FA0A13">
        <w:rPr>
          <w:rFonts w:ascii="Sylfaen" w:hAnsi="Sylfaen" w:cstheme="minorHAnsi"/>
        </w:rPr>
        <w:t xml:space="preserve"> </w:t>
      </w:r>
      <w:r w:rsidRPr="00FA0A13">
        <w:rPr>
          <w:rFonts w:ascii="Sylfaen" w:hAnsi="Sylfaen" w:cstheme="minorHAnsi"/>
          <w:lang w:val="ka-GE"/>
        </w:rPr>
        <w:t xml:space="preserve">ბენეფიციარის </w:t>
      </w:r>
      <w:proofErr w:type="spellStart"/>
      <w:r w:rsidR="009D44AA" w:rsidRPr="00FA0A13">
        <w:rPr>
          <w:rFonts w:ascii="Sylfaen" w:hAnsi="Sylfaen" w:cstheme="minorHAnsi"/>
        </w:rPr>
        <w:t>ინფორმაციის</w:t>
      </w:r>
      <w:proofErr w:type="spellEnd"/>
      <w:r w:rsidR="009D44AA" w:rsidRPr="00FA0A13">
        <w:rPr>
          <w:rFonts w:ascii="Sylfaen" w:hAnsi="Sylfaen" w:cstheme="minorHAnsi"/>
        </w:rPr>
        <w:t xml:space="preserve"> </w:t>
      </w:r>
      <w:proofErr w:type="spellStart"/>
      <w:r w:rsidR="009D44AA" w:rsidRPr="00FA0A13">
        <w:rPr>
          <w:rFonts w:ascii="Sylfaen" w:hAnsi="Sylfaen" w:cstheme="minorHAnsi"/>
        </w:rPr>
        <w:t>დამუშავება</w:t>
      </w:r>
      <w:proofErr w:type="spellEnd"/>
      <w:r w:rsidR="00882715" w:rsidRPr="00FA0A13">
        <w:rPr>
          <w:rFonts w:ascii="Sylfaen" w:hAnsi="Sylfaen" w:cstheme="minorHAnsi"/>
          <w:lang w:val="ka-GE"/>
        </w:rPr>
        <w:t>.</w:t>
      </w:r>
    </w:p>
    <w:p w14:paraId="5143D942" w14:textId="5ED10294" w:rsidR="00CF13BA" w:rsidRPr="00FA0A13" w:rsidRDefault="00CF13BA" w:rsidP="00CF13B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theme="minorHAnsi"/>
          <w:lang w:val="ka-GE"/>
        </w:rPr>
        <w:t>ამბროლაურის მუნიციპალიტეტის მერიის ვებგვერდზე, ასევე სოციალურ ქსელში მომხმარებელთა უკუკავშირის ანალიზის შედეგებისა და გადაწყვეტების (სერვისში განხორციელებული ან დაგეგმილი ცვლილებების)</w:t>
      </w:r>
      <w:r w:rsidRPr="00FA0A13">
        <w:rPr>
          <w:rFonts w:ascii="Sylfaen" w:hAnsi="Sylfaen" w:cstheme="minorHAnsi"/>
          <w:b/>
          <w:bCs/>
          <w:lang w:val="ka-GE"/>
        </w:rPr>
        <w:t xml:space="preserve"> </w:t>
      </w:r>
      <w:r w:rsidRPr="00FA0A13">
        <w:rPr>
          <w:rFonts w:ascii="Sylfaen" w:hAnsi="Sylfaen" w:cstheme="minorHAnsi"/>
          <w:lang w:val="ka-GE"/>
        </w:rPr>
        <w:t>ამსახველი ანგარიშ</w:t>
      </w:r>
      <w:r w:rsidR="00EA0D48" w:rsidRPr="00FA0A13">
        <w:rPr>
          <w:rFonts w:ascii="Sylfaen" w:hAnsi="Sylfaen" w:cstheme="minorHAnsi"/>
          <w:lang w:val="ka-GE"/>
        </w:rPr>
        <w:t>ი</w:t>
      </w:r>
      <w:r w:rsidRPr="00FA0A13">
        <w:rPr>
          <w:rFonts w:ascii="Sylfaen" w:hAnsi="Sylfaen" w:cstheme="minorHAnsi"/>
          <w:lang w:val="ka-GE"/>
        </w:rPr>
        <w:t xml:space="preserve"> განთ</w:t>
      </w:r>
      <w:r w:rsidR="00EA0D48" w:rsidRPr="00FA0A13">
        <w:rPr>
          <w:rFonts w:ascii="Sylfaen" w:hAnsi="Sylfaen" w:cstheme="minorHAnsi"/>
          <w:lang w:val="ka-GE"/>
        </w:rPr>
        <w:t>ავსდა</w:t>
      </w:r>
      <w:r w:rsidRPr="00FA0A13">
        <w:rPr>
          <w:rFonts w:ascii="Sylfaen" w:hAnsi="Sylfaen" w:cstheme="minorHAnsi"/>
          <w:lang w:val="ka-GE"/>
        </w:rPr>
        <w:t xml:space="preserve">, მომხმარებელთა ინფორმირების მიზნით. </w:t>
      </w:r>
    </w:p>
    <w:p w14:paraId="32F2901F" w14:textId="77777777" w:rsidR="00CF13BA" w:rsidRPr="00FA0A13" w:rsidRDefault="00CF13BA" w:rsidP="006709CA">
      <w:pPr>
        <w:spacing w:line="276" w:lineRule="auto"/>
        <w:ind w:left="720"/>
        <w:jc w:val="both"/>
        <w:rPr>
          <w:rFonts w:ascii="Sylfaen" w:hAnsi="Sylfaen" w:cstheme="minorHAnsi"/>
          <w:b/>
          <w:noProof/>
          <w:color w:val="161616"/>
          <w:sz w:val="28"/>
          <w:szCs w:val="28"/>
          <w:shd w:val="clear" w:color="auto" w:fill="FFFFFF"/>
          <w:lang w:val="ka-GE"/>
        </w:rPr>
      </w:pPr>
    </w:p>
    <w:p w14:paraId="70C96AAC" w14:textId="77777777" w:rsidR="006C35B5" w:rsidRPr="00FA0A13" w:rsidRDefault="006C35B5" w:rsidP="006709CA">
      <w:pPr>
        <w:autoSpaceDE w:val="0"/>
        <w:autoSpaceDN w:val="0"/>
        <w:adjustRightInd w:val="0"/>
        <w:spacing w:after="0" w:line="240" w:lineRule="auto"/>
        <w:rPr>
          <w:rFonts w:ascii="Sylfaen" w:hAnsi="Sylfaen" w:cs="DejaVuSerif-Bold"/>
          <w:b/>
          <w:bCs/>
          <w:lang w:val="ka-GE"/>
        </w:rPr>
      </w:pPr>
    </w:p>
    <w:p w14:paraId="1148BDDB" w14:textId="2242AE14" w:rsidR="005A0708" w:rsidRPr="00FA0A13" w:rsidRDefault="005A0708" w:rsidP="00FE7911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t>აქტივობათა გეგმა/გრაფიკი</w:t>
      </w:r>
      <w:r w:rsidR="00FE7911" w:rsidRPr="00FA0A13">
        <w:rPr>
          <w:rFonts w:ascii="Sylfaen" w:hAnsi="Sylfaen"/>
          <w:b/>
          <w:lang w:val="ka-GE"/>
        </w:rPr>
        <w:t xml:space="preserve"> </w:t>
      </w:r>
      <w:r w:rsidR="00FE7911" w:rsidRPr="00FA0A13">
        <w:rPr>
          <w:rFonts w:ascii="Sylfaen" w:hAnsi="Sylfaen"/>
          <w:bCs/>
          <w:lang w:val="ka-GE"/>
        </w:rPr>
        <w:t>(გთხოვთ წარმოადგინოთ ცხრილის სახით)</w:t>
      </w:r>
      <w:r w:rsidRPr="00FA0A13">
        <w:rPr>
          <w:rFonts w:ascii="Sylfaen" w:hAnsi="Sylfaen"/>
          <w:bCs/>
          <w:lang w:val="ka-GE"/>
        </w:rPr>
        <w:t>;</w:t>
      </w:r>
    </w:p>
    <w:p w14:paraId="731CF0AE" w14:textId="384A44FD" w:rsidR="005563B0" w:rsidRPr="00FA0A13" w:rsidRDefault="005563B0" w:rsidP="005563B0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060"/>
        <w:gridCol w:w="6457"/>
      </w:tblGrid>
      <w:tr w:rsidR="005563B0" w:rsidRPr="00FA0A13" w14:paraId="23BD3F63" w14:textId="7D08F077" w:rsidTr="00AB04DB">
        <w:trPr>
          <w:trHeight w:val="330"/>
        </w:trPr>
        <w:tc>
          <w:tcPr>
            <w:tcW w:w="720" w:type="dxa"/>
          </w:tcPr>
          <w:p w14:paraId="37E14EBD" w14:textId="77777777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b/>
                <w:lang w:val="ka-GE"/>
              </w:rPr>
            </w:pPr>
          </w:p>
          <w:p w14:paraId="295E5A5C" w14:textId="5876661B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b/>
                <w:lang w:val="ka-GE"/>
              </w:rPr>
            </w:pPr>
            <w:r w:rsidRPr="00FA0A13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3060" w:type="dxa"/>
          </w:tcPr>
          <w:p w14:paraId="5ECC9F03" w14:textId="7052C4FE" w:rsidR="005563B0" w:rsidRPr="00FA0A13" w:rsidRDefault="005563B0">
            <w:pPr>
              <w:rPr>
                <w:rFonts w:ascii="Sylfaen" w:hAnsi="Sylfaen"/>
                <w:b/>
                <w:lang w:val="ka-GE"/>
              </w:rPr>
            </w:pPr>
            <w:r w:rsidRPr="00FA0A13">
              <w:rPr>
                <w:rFonts w:ascii="Sylfaen" w:hAnsi="Sylfaen"/>
                <w:b/>
                <w:lang w:val="ka-GE"/>
              </w:rPr>
              <w:t>თარიღი</w:t>
            </w:r>
          </w:p>
          <w:p w14:paraId="08347080" w14:textId="77777777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457" w:type="dxa"/>
          </w:tcPr>
          <w:p w14:paraId="5AFDEFB4" w14:textId="270E2520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b/>
                <w:lang w:val="ka-GE"/>
              </w:rPr>
            </w:pPr>
            <w:r w:rsidRPr="00FA0A13"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</w:tr>
      <w:tr w:rsidR="005563B0" w:rsidRPr="00FA0A13" w14:paraId="14A11605" w14:textId="77777777" w:rsidTr="00AB04DB">
        <w:trPr>
          <w:trHeight w:val="512"/>
        </w:trPr>
        <w:tc>
          <w:tcPr>
            <w:tcW w:w="720" w:type="dxa"/>
          </w:tcPr>
          <w:p w14:paraId="6C5EBE83" w14:textId="7D55F05B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060" w:type="dxa"/>
          </w:tcPr>
          <w:p w14:paraId="5EB154BD" w14:textId="531956FC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 xml:space="preserve">2024 წლის </w:t>
            </w:r>
            <w:r w:rsidR="00A24BBD" w:rsidRPr="00FA0A13">
              <w:rPr>
                <w:rFonts w:ascii="Sylfaen" w:hAnsi="Sylfaen"/>
                <w:lang w:val="en-GB"/>
              </w:rPr>
              <w:t xml:space="preserve"> </w:t>
            </w:r>
            <w:r w:rsidR="00A24BBD" w:rsidRPr="00FA0A13">
              <w:rPr>
                <w:rFonts w:ascii="Sylfaen" w:hAnsi="Sylfaen"/>
                <w:lang w:val="ka-GE"/>
              </w:rPr>
              <w:t>ნოემბერ</w:t>
            </w:r>
            <w:r w:rsidR="005A32BA" w:rsidRPr="00FA0A13"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6457" w:type="dxa"/>
          </w:tcPr>
          <w:p w14:paraId="09BF8D6C" w14:textId="762A08E1" w:rsidR="005563B0" w:rsidRPr="00FA0A13" w:rsidRDefault="00A87D01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FA0A13">
              <w:rPr>
                <w:rFonts w:ascii="Sylfaen" w:hAnsi="Sylfaen"/>
                <w:shd w:val="clear" w:color="auto" w:fill="FFFFFF"/>
              </w:rPr>
              <w:t>დეცენტრალიზებული</w:t>
            </w:r>
            <w:proofErr w:type="spellEnd"/>
            <w:r w:rsidRPr="00FA0A13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FA0A13">
              <w:rPr>
                <w:rFonts w:ascii="Sylfaen" w:hAnsi="Sylfaen"/>
                <w:shd w:val="clear" w:color="auto" w:fill="FFFFFF"/>
              </w:rPr>
              <w:t>ეფექტური</w:t>
            </w:r>
            <w:proofErr w:type="spellEnd"/>
            <w:r w:rsidRPr="00FA0A13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FA0A13">
              <w:rPr>
                <w:rFonts w:ascii="Sylfaen" w:hAnsi="Sylfaen"/>
                <w:shd w:val="clear" w:color="auto" w:fill="FFFFFF"/>
              </w:rPr>
              <w:t>და</w:t>
            </w:r>
            <w:proofErr w:type="spellEnd"/>
            <w:r w:rsidRPr="00FA0A13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FA0A13">
              <w:rPr>
                <w:rFonts w:ascii="Sylfaen" w:hAnsi="Sylfaen"/>
                <w:shd w:val="clear" w:color="auto" w:fill="FFFFFF"/>
              </w:rPr>
              <w:t>ინკლუზიური</w:t>
            </w:r>
            <w:proofErr w:type="spellEnd"/>
            <w:r w:rsidRPr="00FA0A13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FA0A13">
              <w:rPr>
                <w:rFonts w:ascii="Sylfaen" w:hAnsi="Sylfaen"/>
                <w:shd w:val="clear" w:color="auto" w:fill="FFFFFF"/>
              </w:rPr>
              <w:t>მმართველობის</w:t>
            </w:r>
            <w:proofErr w:type="spellEnd"/>
            <w:r w:rsidRPr="00FA0A13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FA0A13">
              <w:rPr>
                <w:rFonts w:ascii="Sylfaen" w:hAnsi="Sylfaen"/>
                <w:shd w:val="clear" w:color="auto" w:fill="FFFFFF"/>
              </w:rPr>
              <w:t>ხელშეწყობა</w:t>
            </w:r>
            <w:proofErr w:type="spellEnd"/>
            <w:r w:rsidRPr="00FA0A13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FA0A13">
              <w:rPr>
                <w:rFonts w:ascii="Sylfaen" w:hAnsi="Sylfaen"/>
                <w:shd w:val="clear" w:color="auto" w:fill="FFFFFF"/>
              </w:rPr>
              <w:t>საქართველოში</w:t>
            </w:r>
            <w:proofErr w:type="spellEnd"/>
            <w:r w:rsidRPr="00FA0A13">
              <w:rPr>
                <w:rFonts w:ascii="Sylfaen" w:hAnsi="Sylfaen"/>
                <w:shd w:val="clear" w:color="auto" w:fill="FFFFFF"/>
              </w:rPr>
              <w:t xml:space="preserve"> (EU4ITD),</w:t>
            </w:r>
            <w:r w:rsidRPr="00FA0A13">
              <w:rPr>
                <w:rFonts w:ascii="Sylfaen" w:hAnsi="Sylfaen"/>
                <w:shd w:val="clear" w:color="auto" w:fill="FFFFFF"/>
                <w:lang w:val="ka-GE"/>
              </w:rPr>
              <w:t xml:space="preserve"> პროექტის ფარგლებში </w:t>
            </w:r>
            <w:r w:rsidRPr="00FA0A13">
              <w:rPr>
                <w:rFonts w:ascii="Sylfaen" w:hAnsi="Sylfaen"/>
                <w:color w:val="000000" w:themeColor="text1"/>
                <w:lang w:val="ka-GE"/>
              </w:rPr>
              <w:t xml:space="preserve">დარგის </w:t>
            </w:r>
            <w:proofErr w:type="gramStart"/>
            <w:r w:rsidRPr="00FA0A13">
              <w:rPr>
                <w:rFonts w:ascii="Sylfaen" w:hAnsi="Sylfaen"/>
                <w:color w:val="000000" w:themeColor="text1"/>
                <w:lang w:val="ka-GE"/>
              </w:rPr>
              <w:t>ექსპერტებთან  შეხვედრები</w:t>
            </w:r>
            <w:proofErr w:type="gramEnd"/>
            <w:r w:rsidRPr="00FA0A13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FA0A13">
              <w:rPr>
                <w:rFonts w:ascii="Sylfaen" w:hAnsi="Sylfaen"/>
                <w:shd w:val="clear" w:color="auto" w:fill="FFFFFF"/>
              </w:rPr>
              <w:t xml:space="preserve"> </w:t>
            </w:r>
          </w:p>
        </w:tc>
      </w:tr>
      <w:tr w:rsidR="005563B0" w:rsidRPr="00FA0A13" w14:paraId="01F76080" w14:textId="77777777" w:rsidTr="00AB04DB">
        <w:trPr>
          <w:trHeight w:val="620"/>
        </w:trPr>
        <w:tc>
          <w:tcPr>
            <w:tcW w:w="720" w:type="dxa"/>
          </w:tcPr>
          <w:p w14:paraId="2C24F996" w14:textId="72FF8210" w:rsidR="005563B0" w:rsidRPr="00FA0A13" w:rsidRDefault="00AB04DB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060" w:type="dxa"/>
          </w:tcPr>
          <w:p w14:paraId="2187BB06" w14:textId="4A271BF7" w:rsidR="005563B0" w:rsidRPr="00FA0A13" w:rsidRDefault="00AB04DB" w:rsidP="005563B0">
            <w:pPr>
              <w:pStyle w:val="ListParagraph"/>
              <w:ind w:left="45"/>
              <w:jc w:val="both"/>
              <w:rPr>
                <w:rFonts w:ascii="Sylfaen" w:hAnsi="Sylfaen"/>
                <w:lang w:val="en-GB"/>
              </w:rPr>
            </w:pPr>
            <w:r w:rsidRPr="00FA0A13">
              <w:rPr>
                <w:rFonts w:ascii="Sylfaen" w:hAnsi="Sylfaen"/>
                <w:lang w:val="ka-GE"/>
              </w:rPr>
              <w:t xml:space="preserve">2024 წლის </w:t>
            </w:r>
            <w:r w:rsidR="005A32BA" w:rsidRPr="00FA0A13">
              <w:rPr>
                <w:rFonts w:ascii="Sylfaen" w:hAnsi="Sylfaen"/>
                <w:lang w:val="ka-GE"/>
              </w:rPr>
              <w:t>დეკემბერი</w:t>
            </w:r>
          </w:p>
        </w:tc>
        <w:tc>
          <w:tcPr>
            <w:tcW w:w="6457" w:type="dxa"/>
          </w:tcPr>
          <w:p w14:paraId="6F1E8C40" w14:textId="504E6463" w:rsidR="005563B0" w:rsidRPr="00FA0A13" w:rsidRDefault="005A32BA" w:rsidP="002100F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proofErr w:type="spellStart"/>
            <w:r w:rsidRPr="00FA0A13">
              <w:rPr>
                <w:rFonts w:ascii="Sylfaen" w:hAnsi="Sylfaen"/>
              </w:rPr>
              <w:t>მუნიციპალური</w:t>
            </w:r>
            <w:proofErr w:type="spellEnd"/>
            <w:r w:rsidRPr="00FA0A13">
              <w:rPr>
                <w:rFonts w:ascii="Sylfaen" w:hAnsi="Sylfaen"/>
              </w:rPr>
              <w:t xml:space="preserve"> </w:t>
            </w:r>
            <w:proofErr w:type="spellStart"/>
            <w:r w:rsidRPr="00FA0A13">
              <w:rPr>
                <w:rFonts w:ascii="Sylfaen" w:hAnsi="Sylfaen"/>
              </w:rPr>
              <w:t>სერვისების</w:t>
            </w:r>
            <w:proofErr w:type="spellEnd"/>
            <w:r w:rsidRPr="00FA0A13">
              <w:rPr>
                <w:rFonts w:ascii="Sylfaen" w:hAnsi="Sylfaen"/>
              </w:rPr>
              <w:t xml:space="preserve"> </w:t>
            </w:r>
            <w:proofErr w:type="spellStart"/>
            <w:r w:rsidRPr="00FA0A13">
              <w:rPr>
                <w:rFonts w:ascii="Sylfaen" w:hAnsi="Sylfaen"/>
              </w:rPr>
              <w:t>მომხმარებელთა</w:t>
            </w:r>
            <w:proofErr w:type="spellEnd"/>
            <w:r w:rsidRPr="00FA0A13">
              <w:rPr>
                <w:rFonts w:ascii="Sylfaen" w:hAnsi="Sylfaen"/>
              </w:rPr>
              <w:t xml:space="preserve"> </w:t>
            </w:r>
            <w:proofErr w:type="spellStart"/>
            <w:r w:rsidRPr="00FA0A13">
              <w:rPr>
                <w:rFonts w:ascii="Sylfaen" w:hAnsi="Sylfaen"/>
              </w:rPr>
              <w:t>უკუკავშირის</w:t>
            </w:r>
            <w:proofErr w:type="spellEnd"/>
            <w:r w:rsidRPr="00FA0A13">
              <w:rPr>
                <w:rFonts w:ascii="Sylfaen" w:hAnsi="Sylfaen"/>
              </w:rPr>
              <w:t xml:space="preserve"> </w:t>
            </w:r>
            <w:proofErr w:type="spellStart"/>
            <w:r w:rsidRPr="00FA0A13">
              <w:rPr>
                <w:rFonts w:ascii="Sylfaen" w:hAnsi="Sylfaen"/>
              </w:rPr>
              <w:t>მართვის</w:t>
            </w:r>
            <w:proofErr w:type="spellEnd"/>
            <w:r w:rsidRPr="00FA0A13">
              <w:rPr>
                <w:rFonts w:ascii="Sylfaen" w:hAnsi="Sylfaen"/>
              </w:rPr>
              <w:t xml:space="preserve"> </w:t>
            </w:r>
            <w:proofErr w:type="spellStart"/>
            <w:r w:rsidRPr="00FA0A13">
              <w:rPr>
                <w:rFonts w:ascii="Sylfaen" w:hAnsi="Sylfaen"/>
              </w:rPr>
              <w:t>სახელმძღვანელო</w:t>
            </w:r>
            <w:proofErr w:type="spellEnd"/>
            <w:r w:rsidRPr="00FA0A13">
              <w:rPr>
                <w:rFonts w:ascii="Sylfaen" w:hAnsi="Sylfaen"/>
                <w:lang w:val="ka-GE"/>
              </w:rPr>
              <w:t xml:space="preserve">ს გაცნობა, </w:t>
            </w:r>
            <w:proofErr w:type="spellStart"/>
            <w:r w:rsidRPr="00FA0A13">
              <w:rPr>
                <w:rFonts w:ascii="Sylfaen" w:hAnsi="Sylfaen"/>
                <w:shd w:val="clear" w:color="auto" w:fill="FFFFFF"/>
              </w:rPr>
              <w:t>სამოქმედო</w:t>
            </w:r>
            <w:proofErr w:type="spellEnd"/>
            <w:r w:rsidRPr="00FA0A13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FA0A13">
              <w:rPr>
                <w:rFonts w:ascii="Sylfaen" w:hAnsi="Sylfaen"/>
                <w:shd w:val="clear" w:color="auto" w:fill="FFFFFF"/>
              </w:rPr>
              <w:t>გეგ</w:t>
            </w:r>
            <w:proofErr w:type="spellEnd"/>
            <w:r w:rsidRPr="00FA0A13">
              <w:rPr>
                <w:rFonts w:ascii="Sylfaen" w:hAnsi="Sylfaen"/>
                <w:shd w:val="clear" w:color="auto" w:fill="FFFFFF"/>
                <w:lang w:val="ka-GE"/>
              </w:rPr>
              <w:t>მის შემუშავება და</w:t>
            </w:r>
            <w:r w:rsidR="003852B4" w:rsidRPr="00FA0A13">
              <w:rPr>
                <w:rFonts w:ascii="Sylfaen" w:hAnsi="Sylfaen"/>
                <w:shd w:val="clear" w:color="auto" w:fill="FFFFFF"/>
                <w:lang w:val="ka-GE"/>
              </w:rPr>
              <w:t xml:space="preserve"> </w:t>
            </w:r>
            <w:r w:rsidR="002100FC" w:rsidRPr="00FA0A13">
              <w:rPr>
                <w:rFonts w:ascii="Sylfaen" w:hAnsi="Sylfaen"/>
                <w:shd w:val="clear" w:color="auto" w:fill="FFFFFF"/>
                <w:lang w:val="ka-GE"/>
              </w:rPr>
              <w:t>ს</w:t>
            </w:r>
            <w:proofErr w:type="spellStart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>ავარაუდო</w:t>
            </w:r>
            <w:proofErr w:type="spellEnd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>სერვისები</w:t>
            </w:r>
            <w:proofErr w:type="spellEnd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>/</w:t>
            </w:r>
            <w:proofErr w:type="spellStart"/>
            <w:proofErr w:type="gramStart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>პროგრამები</w:t>
            </w:r>
            <w:proofErr w:type="spellEnd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  <w:lang w:val="ka-GE"/>
              </w:rPr>
              <w:t xml:space="preserve">ს </w:t>
            </w:r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 xml:space="preserve"> (</w:t>
            </w:r>
            <w:proofErr w:type="spellStart"/>
            <w:proofErr w:type="gramEnd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>მაქსიმუმ</w:t>
            </w:r>
            <w:proofErr w:type="spellEnd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 xml:space="preserve"> 3) </w:t>
            </w:r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  <w:lang w:val="ka-GE"/>
              </w:rPr>
              <w:t xml:space="preserve">განხილვა </w:t>
            </w:r>
            <w:proofErr w:type="spellStart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>უკუკავშირის</w:t>
            </w:r>
            <w:proofErr w:type="spellEnd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</w:rPr>
              <w:t>დანერგვ</w:t>
            </w:r>
            <w:proofErr w:type="spellEnd"/>
            <w:r w:rsidR="002100FC" w:rsidRPr="00FA0A13">
              <w:rPr>
                <w:rFonts w:ascii="Sylfaen" w:hAnsi="Sylfaen" w:cs="Calibri"/>
                <w:color w:val="000000"/>
                <w:shd w:val="clear" w:color="auto" w:fill="FFFFFF"/>
                <w:lang w:val="ka-GE"/>
              </w:rPr>
              <w:t xml:space="preserve">ისთვის. </w:t>
            </w:r>
          </w:p>
        </w:tc>
      </w:tr>
      <w:tr w:rsidR="005563B0" w:rsidRPr="00FA0A13" w14:paraId="21A87E80" w14:textId="77777777" w:rsidTr="00AB04DB">
        <w:trPr>
          <w:trHeight w:val="458"/>
        </w:trPr>
        <w:tc>
          <w:tcPr>
            <w:tcW w:w="720" w:type="dxa"/>
          </w:tcPr>
          <w:p w14:paraId="32550C0A" w14:textId="4CD62062" w:rsidR="005563B0" w:rsidRPr="00FA0A13" w:rsidRDefault="00AB04DB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060" w:type="dxa"/>
          </w:tcPr>
          <w:p w14:paraId="03BBAA16" w14:textId="2BAB886E" w:rsidR="005563B0" w:rsidRPr="00FA0A13" w:rsidRDefault="00AB04DB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</w:t>
            </w:r>
            <w:r w:rsidR="009866F6" w:rsidRPr="00FA0A13">
              <w:rPr>
                <w:rFonts w:ascii="Sylfaen" w:hAnsi="Sylfaen"/>
                <w:lang w:val="ka-GE"/>
              </w:rPr>
              <w:t xml:space="preserve">5 </w:t>
            </w:r>
            <w:r w:rsidRPr="00FA0A13">
              <w:rPr>
                <w:rFonts w:ascii="Sylfaen" w:hAnsi="Sylfaen"/>
                <w:lang w:val="ka-GE"/>
              </w:rPr>
              <w:t xml:space="preserve"> წლის</w:t>
            </w:r>
            <w:r w:rsidR="00511F8A" w:rsidRPr="00FA0A13">
              <w:rPr>
                <w:rFonts w:ascii="Sylfaen" w:hAnsi="Sylfaen"/>
                <w:lang w:val="ka-GE"/>
              </w:rPr>
              <w:t xml:space="preserve">  თებერვალი - </w:t>
            </w:r>
            <w:r w:rsidRPr="00FA0A13">
              <w:rPr>
                <w:rFonts w:ascii="Sylfaen" w:hAnsi="Sylfaen"/>
                <w:lang w:val="ka-GE"/>
              </w:rPr>
              <w:t xml:space="preserve"> </w:t>
            </w:r>
            <w:r w:rsidR="009866F6" w:rsidRPr="00FA0A13">
              <w:rPr>
                <w:rFonts w:ascii="Sylfaen" w:hAnsi="Sylfaen"/>
                <w:lang w:val="ka-GE"/>
              </w:rPr>
              <w:t>აპრილი</w:t>
            </w:r>
          </w:p>
        </w:tc>
        <w:tc>
          <w:tcPr>
            <w:tcW w:w="6457" w:type="dxa"/>
          </w:tcPr>
          <w:p w14:paraId="6F4D5E0A" w14:textId="758874C6" w:rsidR="009866F6" w:rsidRPr="00FA0A13" w:rsidRDefault="008977B9" w:rsidP="009866F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  <w:lang w:val="en-GB"/>
              </w:rPr>
            </w:pPr>
            <w:r w:rsidRPr="00FA0A13">
              <w:rPr>
                <w:rFonts w:ascii="Sylfaen" w:hAnsi="Sylfaen"/>
                <w:shd w:val="clear" w:color="auto" w:fill="FFFFFF"/>
                <w:lang w:val="ka-GE"/>
              </w:rPr>
              <w:t xml:space="preserve"> </w:t>
            </w:r>
            <w:r w:rsidR="003852B4" w:rsidRPr="00FA0A13">
              <w:rPr>
                <w:rFonts w:ascii="Sylfaen" w:hAnsi="Sylfaen"/>
                <w:shd w:val="clear" w:color="auto" w:fill="FFFFFF"/>
                <w:lang w:val="ka-GE"/>
              </w:rPr>
              <w:t xml:space="preserve">განხილული სერვისებიდან </w:t>
            </w:r>
            <w:r w:rsidR="003852B4" w:rsidRPr="00FA0A13">
              <w:rPr>
                <w:rFonts w:ascii="Sylfaen" w:hAnsi="Sylfaen"/>
                <w:color w:val="000000" w:themeColor="text1"/>
                <w:lang w:val="ka-GE"/>
              </w:rPr>
              <w:t xml:space="preserve">კონკრეტული </w:t>
            </w:r>
            <w:proofErr w:type="spellStart"/>
            <w:r w:rsidR="003852B4" w:rsidRPr="00FA0A13">
              <w:rPr>
                <w:rFonts w:ascii="Sylfaen" w:hAnsi="Sylfaen"/>
                <w:shd w:val="clear" w:color="auto" w:fill="FFFFFF"/>
              </w:rPr>
              <w:t>უკუკავშირის</w:t>
            </w:r>
            <w:proofErr w:type="spellEnd"/>
            <w:r w:rsidR="003852B4" w:rsidRPr="00FA0A13">
              <w:rPr>
                <w:rFonts w:ascii="Sylfaen" w:hAnsi="Sylfaen"/>
                <w:shd w:val="clear" w:color="auto" w:fill="FFFFFF"/>
                <w:lang w:val="ka-GE"/>
              </w:rPr>
              <w:t xml:space="preserve"> </w:t>
            </w:r>
            <w:r w:rsidR="003852B4" w:rsidRPr="00FA0A13">
              <w:rPr>
                <w:rFonts w:ascii="Sylfaen" w:hAnsi="Sylfaen"/>
                <w:color w:val="000000" w:themeColor="text1"/>
                <w:lang w:val="ka-GE"/>
              </w:rPr>
              <w:t xml:space="preserve">სერვისის </w:t>
            </w:r>
            <w:r w:rsidR="003852B4" w:rsidRPr="00FA0A13">
              <w:rPr>
                <w:rFonts w:ascii="Sylfaen" w:hAnsi="Sylfaen"/>
                <w:shd w:val="clear" w:color="auto" w:fill="FFFFFF"/>
                <w:lang w:val="ka-GE"/>
              </w:rPr>
              <w:t>შერ</w:t>
            </w:r>
            <w:r w:rsidR="001376D3" w:rsidRPr="00FA0A13">
              <w:rPr>
                <w:rFonts w:ascii="Sylfaen" w:hAnsi="Sylfaen"/>
                <w:shd w:val="clear" w:color="auto" w:fill="FFFFFF"/>
                <w:lang w:val="ka-GE"/>
              </w:rPr>
              <w:t xml:space="preserve">ჩა. </w:t>
            </w:r>
            <w:r w:rsidR="009B1544" w:rsidRPr="00FA0A13">
              <w:rPr>
                <w:rFonts w:ascii="Sylfaen" w:hAnsi="Sylfaen"/>
                <w:shd w:val="clear" w:color="auto" w:fill="FFFFFF"/>
                <w:lang w:val="ka-GE"/>
              </w:rPr>
              <w:t xml:space="preserve"> </w:t>
            </w:r>
          </w:p>
          <w:p w14:paraId="39B7DCC4" w14:textId="50435AF9" w:rsidR="009866F6" w:rsidRPr="00FA0A13" w:rsidRDefault="009866F6" w:rsidP="00986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lang w:val="en-GB"/>
              </w:rPr>
            </w:pPr>
            <w:r w:rsidRPr="00FA0A13">
              <w:rPr>
                <w:rFonts w:ascii="Sylfaen" w:hAnsi="Sylfaen" w:cs="Sylfaen"/>
                <w:color w:val="000000"/>
                <w:lang w:val="ka-GE"/>
              </w:rPr>
              <w:t xml:space="preserve">ონლაინ სივრცეში  </w:t>
            </w:r>
            <w:r w:rsidRPr="00FA0A13">
              <w:rPr>
                <w:rFonts w:ascii="Sylfaen" w:hAnsi="Sylfaen" w:cs="Sylfaen"/>
                <w:color w:val="002E6C"/>
                <w:lang w:val="en-GB"/>
              </w:rPr>
              <w:t>Microsoft Teams-</w:t>
            </w: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ის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  <w:r w:rsidRPr="00FA0A13">
              <w:rPr>
                <w:rFonts w:ascii="Sylfaen" w:hAnsi="Sylfaen" w:cs="Sylfaen"/>
                <w:color w:val="002E6C"/>
                <w:lang w:val="ka-GE"/>
              </w:rPr>
              <w:t xml:space="preserve">  </w:t>
            </w: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პლატფორმის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მეშვეობით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ka-GE"/>
              </w:rPr>
              <w:t xml:space="preserve"> </w:t>
            </w: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სამუშაო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შეხვედრა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  <w:r w:rsidR="00B5431A" w:rsidRPr="00FA0A13">
              <w:rPr>
                <w:rFonts w:ascii="Sylfaen" w:hAnsi="Sylfaen" w:cs="Sylfaen"/>
                <w:color w:val="002E6C"/>
                <w:lang w:val="ka-GE"/>
              </w:rPr>
              <w:t xml:space="preserve"> </w:t>
            </w:r>
            <w:r w:rsidRPr="00FA0A13">
              <w:rPr>
                <w:rFonts w:ascii="Sylfaen" w:hAnsi="Sylfaen" w:cs="Sylfaen"/>
                <w:color w:val="002E6C"/>
                <w:lang w:val="en-GB"/>
              </w:rPr>
              <w:t>„</w:t>
            </w: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სერვისების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მომხმარებელთა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მართვა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</w:p>
          <w:p w14:paraId="5D9D26C4" w14:textId="77777777" w:rsidR="009866F6" w:rsidRPr="00FA0A13" w:rsidRDefault="009866F6" w:rsidP="00986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lang w:val="en-GB"/>
              </w:rPr>
            </w:pPr>
            <w:proofErr w:type="spellStart"/>
            <w:r w:rsidRPr="00FA0A13">
              <w:rPr>
                <w:rFonts w:ascii="Sylfaen" w:hAnsi="Sylfaen" w:cs="Sylfaen"/>
                <w:color w:val="002E6C"/>
                <w:lang w:val="en-GB"/>
              </w:rPr>
              <w:t>ამბროლაურის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  <w:proofErr w:type="spellStart"/>
            <w:proofErr w:type="gramStart"/>
            <w:r w:rsidRPr="00FA0A13">
              <w:rPr>
                <w:rFonts w:ascii="Sylfaen" w:hAnsi="Sylfaen" w:cs="Sylfaen"/>
                <w:color w:val="002E6C"/>
                <w:lang w:val="en-GB"/>
              </w:rPr>
              <w:t>მერიაში</w:t>
            </w:r>
            <w:proofErr w:type="spellEnd"/>
            <w:r w:rsidRPr="00FA0A13">
              <w:rPr>
                <w:rFonts w:ascii="Sylfaen" w:hAnsi="Sylfaen" w:cs="Sylfaen"/>
                <w:color w:val="002E6C"/>
                <w:lang w:val="en-GB"/>
              </w:rPr>
              <w:t>“</w:t>
            </w:r>
            <w:proofErr w:type="gramEnd"/>
            <w:r w:rsidRPr="00FA0A13">
              <w:rPr>
                <w:rFonts w:ascii="Sylfaen" w:hAnsi="Sylfaen" w:cs="Sylfaen"/>
                <w:color w:val="002E6C"/>
                <w:lang w:val="en-GB"/>
              </w:rPr>
              <w:t xml:space="preserve"> </w:t>
            </w:r>
          </w:p>
          <w:p w14:paraId="5178C849" w14:textId="603563DF" w:rsidR="005563B0" w:rsidRPr="00FA0A13" w:rsidRDefault="005563B0" w:rsidP="009866F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5563B0" w:rsidRPr="00FA0A13" w14:paraId="39A27B63" w14:textId="77777777" w:rsidTr="00AB04DB">
        <w:trPr>
          <w:trHeight w:val="512"/>
        </w:trPr>
        <w:tc>
          <w:tcPr>
            <w:tcW w:w="720" w:type="dxa"/>
          </w:tcPr>
          <w:p w14:paraId="1E76A30F" w14:textId="150E2B27" w:rsidR="005563B0" w:rsidRPr="00FA0A13" w:rsidRDefault="00AB04DB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060" w:type="dxa"/>
          </w:tcPr>
          <w:p w14:paraId="485A3756" w14:textId="3E81574C" w:rsidR="005563B0" w:rsidRPr="00FA0A13" w:rsidRDefault="00AB04DB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</w:t>
            </w:r>
            <w:r w:rsidR="00A73943" w:rsidRPr="00FA0A13">
              <w:rPr>
                <w:rFonts w:ascii="Sylfaen" w:hAnsi="Sylfaen"/>
                <w:lang w:val="ka-GE"/>
              </w:rPr>
              <w:t>5</w:t>
            </w:r>
            <w:r w:rsidRPr="00FA0A13">
              <w:rPr>
                <w:rFonts w:ascii="Sylfaen" w:hAnsi="Sylfaen"/>
                <w:lang w:val="ka-GE"/>
              </w:rPr>
              <w:t xml:space="preserve"> წლის </w:t>
            </w:r>
            <w:r w:rsidR="00A73943" w:rsidRPr="00FA0A13">
              <w:rPr>
                <w:rFonts w:ascii="Sylfaen" w:hAnsi="Sylfaen"/>
                <w:lang w:val="ka-GE"/>
              </w:rPr>
              <w:t xml:space="preserve">მაისი </w:t>
            </w:r>
          </w:p>
        </w:tc>
        <w:tc>
          <w:tcPr>
            <w:tcW w:w="6457" w:type="dxa"/>
          </w:tcPr>
          <w:p w14:paraId="4809C39F" w14:textId="2C932E2D" w:rsidR="005563B0" w:rsidRPr="00FA0A13" w:rsidRDefault="00A73943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 w:cs="DejaVuSerif"/>
                <w:lang w:val="ka-GE"/>
              </w:rPr>
              <w:t xml:space="preserve">ამბროლაურის მუნიციპალიტეტის მერის ბრძანებით </w:t>
            </w:r>
            <w:r w:rsidRPr="00FA0A13">
              <w:rPr>
                <w:rFonts w:ascii="Sylfaen" w:hAnsi="Sylfaen"/>
                <w:lang w:val="ka-GE"/>
              </w:rPr>
              <w:t xml:space="preserve">დამტკიცდა </w:t>
            </w:r>
            <w:proofErr w:type="spellStart"/>
            <w:r w:rsidRPr="00FA0A13">
              <w:rPr>
                <w:rFonts w:ascii="Sylfaen" w:hAnsi="Sylfaen" w:cs="DejaVuSerif"/>
                <w:lang w:val="en-GB"/>
              </w:rPr>
              <w:t>ამბროლაურის</w:t>
            </w:r>
            <w:proofErr w:type="spellEnd"/>
            <w:r w:rsidRPr="00FA0A13">
              <w:rPr>
                <w:rFonts w:ascii="Sylfaen" w:hAnsi="Sylfaen" w:cs="DejaVuSerif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lang w:val="en-GB"/>
              </w:rPr>
              <w:t>მუნიციპალიტეტის</w:t>
            </w:r>
            <w:proofErr w:type="spellEnd"/>
            <w:r w:rsidRPr="00FA0A13">
              <w:rPr>
                <w:rFonts w:ascii="Sylfaen" w:hAnsi="Sylfaen" w:cs="DejaVuSerif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lang w:val="en-GB"/>
              </w:rPr>
              <w:t>მერიაში</w:t>
            </w:r>
            <w:proofErr w:type="spellEnd"/>
            <w:r w:rsidRPr="00FA0A13">
              <w:rPr>
                <w:rFonts w:ascii="Sylfaen" w:hAnsi="Sylfaen" w:cs="DejaVuSerif"/>
                <w:lang w:val="ka-GE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lang w:val="en-GB"/>
              </w:rPr>
              <w:t>სერვისების</w:t>
            </w:r>
            <w:proofErr w:type="spellEnd"/>
            <w:r w:rsidRPr="00FA0A13">
              <w:rPr>
                <w:rFonts w:ascii="Sylfaen" w:hAnsi="Sylfaen" w:cs="DejaVuSerif"/>
                <w:lang w:val="ka-GE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lang w:val="en-GB"/>
              </w:rPr>
              <w:t>მომხმარებელთა</w:t>
            </w:r>
            <w:proofErr w:type="spellEnd"/>
            <w:r w:rsidRPr="00FA0A13">
              <w:rPr>
                <w:rFonts w:ascii="Sylfaen" w:hAnsi="Sylfaen" w:cs="DejaVuSerif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lang w:val="en-GB"/>
              </w:rPr>
              <w:t>მართვის</w:t>
            </w:r>
            <w:proofErr w:type="spellEnd"/>
            <w:r w:rsidRPr="00FA0A13">
              <w:rPr>
                <w:rFonts w:ascii="Sylfaen" w:hAnsi="Sylfaen" w:cs="DejaVuSerif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lang w:val="en-GB"/>
              </w:rPr>
              <w:t>სახელმძღვანელო</w:t>
            </w:r>
            <w:proofErr w:type="spellEnd"/>
            <w:r w:rsidRPr="00FA0A13">
              <w:rPr>
                <w:rFonts w:ascii="Sylfaen" w:hAnsi="Sylfaen" w:cs="DejaVuSerif"/>
                <w:lang w:val="ka-GE"/>
              </w:rPr>
              <w:t xml:space="preserve">.  </w:t>
            </w:r>
          </w:p>
        </w:tc>
      </w:tr>
      <w:tr w:rsidR="00105EB5" w:rsidRPr="00FA0A13" w14:paraId="56832975" w14:textId="77777777" w:rsidTr="00AB04DB">
        <w:trPr>
          <w:trHeight w:val="512"/>
        </w:trPr>
        <w:tc>
          <w:tcPr>
            <w:tcW w:w="720" w:type="dxa"/>
          </w:tcPr>
          <w:p w14:paraId="60981834" w14:textId="00DA60E6" w:rsidR="00105EB5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060" w:type="dxa"/>
          </w:tcPr>
          <w:p w14:paraId="45E57382" w14:textId="6EF88373" w:rsidR="00105EB5" w:rsidRPr="00FA0A13" w:rsidRDefault="00FC6DFF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2025 წლის მაისი</w:t>
            </w:r>
          </w:p>
        </w:tc>
        <w:tc>
          <w:tcPr>
            <w:tcW w:w="6457" w:type="dxa"/>
          </w:tcPr>
          <w:p w14:paraId="67248336" w14:textId="217A0CBA" w:rsidR="00FC6DFF" w:rsidRPr="00FA0A13" w:rsidRDefault="00FC6DFF" w:rsidP="00FC6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DejaVuSerif-Bold"/>
                <w:lang w:val="en-GB"/>
              </w:rPr>
            </w:pPr>
            <w:r w:rsidRPr="00FA0A13">
              <w:rPr>
                <w:rFonts w:ascii="Sylfaen" w:hAnsi="Sylfaen" w:cs="DejaVuSerif"/>
                <w:lang w:val="ka-GE"/>
              </w:rPr>
              <w:t xml:space="preserve">მერის ბრძანებით  განისაზღვრა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ამბროლაურის</w:t>
            </w:r>
            <w:proofErr w:type="spellEnd"/>
            <w:r w:rsidRPr="00FA0A13">
              <w:rPr>
                <w:rFonts w:ascii="Sylfaen" w:hAnsi="Sylfaen" w:cs="DejaVuSerif-Bold"/>
                <w:lang w:val="ka-GE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მუნიციპალიტეტის</w:t>
            </w:r>
            <w:proofErr w:type="spellEnd"/>
            <w:r w:rsidRPr="00FA0A13">
              <w:rPr>
                <w:rFonts w:ascii="Sylfaen" w:hAnsi="Sylfaen" w:cs="DejaVuSerif-Bold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მერიაში</w:t>
            </w:r>
            <w:proofErr w:type="spellEnd"/>
            <w:r w:rsidRPr="00FA0A13">
              <w:rPr>
                <w:rFonts w:ascii="Sylfaen" w:hAnsi="Sylfaen" w:cs="DejaVuSerif-Bold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სერვისების</w:t>
            </w:r>
            <w:proofErr w:type="spellEnd"/>
            <w:r w:rsidRPr="00FA0A13">
              <w:rPr>
                <w:rFonts w:ascii="Sylfaen" w:hAnsi="Sylfaen" w:cs="DejaVuSerif-Bold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მომხმარებელთა</w:t>
            </w:r>
            <w:proofErr w:type="spellEnd"/>
            <w:r w:rsidRPr="00FA0A13">
              <w:rPr>
                <w:rFonts w:ascii="Sylfaen" w:hAnsi="Sylfaen" w:cs="DejaVuSerif-Bold"/>
                <w:lang w:val="ka-GE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-Bold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მართვაზე</w:t>
            </w:r>
            <w:proofErr w:type="spellEnd"/>
            <w:r w:rsidRPr="00FA0A13">
              <w:rPr>
                <w:rFonts w:ascii="Sylfaen" w:hAnsi="Sylfaen" w:cs="DejaVuSerif-Bold"/>
                <w:lang w:val="ka-GE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პასუხისმგებელი</w:t>
            </w:r>
            <w:proofErr w:type="spellEnd"/>
            <w:r w:rsidRPr="00FA0A13">
              <w:rPr>
                <w:rFonts w:ascii="Sylfaen" w:hAnsi="Sylfaen" w:cs="DejaVuSerif-Bold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პირები</w:t>
            </w:r>
            <w:proofErr w:type="spellEnd"/>
            <w:r w:rsidRPr="00FA0A13">
              <w:rPr>
                <w:rFonts w:ascii="Sylfaen" w:hAnsi="Sylfaen" w:cs="DejaVuSerif-Bold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და</w:t>
            </w:r>
            <w:proofErr w:type="spellEnd"/>
            <w:r w:rsidRPr="00FA0A13">
              <w:rPr>
                <w:rFonts w:ascii="Sylfaen" w:hAnsi="Sylfaen" w:cs="DejaVuSerif-Bold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მათი</w:t>
            </w:r>
            <w:proofErr w:type="spellEnd"/>
            <w:r w:rsidRPr="00FA0A13">
              <w:rPr>
                <w:rFonts w:ascii="Sylfaen" w:hAnsi="Sylfaen" w:cs="DejaVuSerif-Bold"/>
                <w:lang w:val="ka-GE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lang w:val="en-GB"/>
              </w:rPr>
              <w:t>უფლებამოსილებები</w:t>
            </w:r>
            <w:proofErr w:type="spellEnd"/>
            <w:r w:rsidRPr="00FA0A13">
              <w:rPr>
                <w:rFonts w:ascii="Sylfaen" w:hAnsi="Sylfaen" w:cs="DejaVuSerif-Bold"/>
                <w:lang w:val="ka-GE"/>
              </w:rPr>
              <w:t xml:space="preserve">.    </w:t>
            </w:r>
          </w:p>
          <w:p w14:paraId="7ECAA813" w14:textId="77777777" w:rsidR="00FC6DFF" w:rsidRPr="00FA0A13" w:rsidRDefault="00FC6DFF" w:rsidP="00FC6DFF">
            <w:pPr>
              <w:pStyle w:val="ListParagraph"/>
              <w:rPr>
                <w:rFonts w:ascii="Sylfaen" w:hAnsi="Sylfaen" w:cs="DejaVuSerif-Bold"/>
                <w:lang w:val="en-GB"/>
              </w:rPr>
            </w:pPr>
          </w:p>
          <w:p w14:paraId="0E8D1C4B" w14:textId="5959DA9C" w:rsidR="00105EB5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</w:p>
        </w:tc>
      </w:tr>
      <w:tr w:rsidR="005563B0" w:rsidRPr="00FA0A13" w14:paraId="7CE25B34" w14:textId="77777777" w:rsidTr="00AB04DB">
        <w:trPr>
          <w:trHeight w:val="395"/>
        </w:trPr>
        <w:tc>
          <w:tcPr>
            <w:tcW w:w="720" w:type="dxa"/>
          </w:tcPr>
          <w:p w14:paraId="592CC06D" w14:textId="345C40ED" w:rsidR="005563B0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lastRenderedPageBreak/>
              <w:t>6</w:t>
            </w:r>
          </w:p>
        </w:tc>
        <w:tc>
          <w:tcPr>
            <w:tcW w:w="3060" w:type="dxa"/>
          </w:tcPr>
          <w:p w14:paraId="24DEF6B5" w14:textId="7E9A897F" w:rsidR="005563B0" w:rsidRPr="00FA0A13" w:rsidRDefault="00AB04DB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</w:t>
            </w:r>
            <w:r w:rsidR="00AF0460" w:rsidRPr="00FA0A13">
              <w:rPr>
                <w:rFonts w:ascii="Sylfaen" w:hAnsi="Sylfaen"/>
                <w:lang w:val="ka-GE"/>
              </w:rPr>
              <w:t>5</w:t>
            </w:r>
            <w:r w:rsidRPr="00FA0A13">
              <w:rPr>
                <w:rFonts w:ascii="Sylfaen" w:hAnsi="Sylfaen"/>
                <w:lang w:val="ka-GE"/>
              </w:rPr>
              <w:t xml:space="preserve"> წლის </w:t>
            </w:r>
            <w:r w:rsidR="00AF0460" w:rsidRPr="00FA0A13">
              <w:rPr>
                <w:rFonts w:ascii="Sylfaen" w:hAnsi="Sylfaen"/>
                <w:lang w:val="ka-GE"/>
              </w:rPr>
              <w:t>ივნისი</w:t>
            </w:r>
          </w:p>
        </w:tc>
        <w:tc>
          <w:tcPr>
            <w:tcW w:w="6457" w:type="dxa"/>
          </w:tcPr>
          <w:p w14:paraId="4A562570" w14:textId="5630911C" w:rsidR="00F41ACD" w:rsidRPr="00FA0A13" w:rsidRDefault="00F41ACD" w:rsidP="00F41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theme="minorHAnsi"/>
                <w:noProof/>
                <w:color w:val="161616"/>
                <w:shd w:val="clear" w:color="auto" w:fill="FFFFFF"/>
                <w:lang w:val="ka-GE"/>
              </w:rPr>
            </w:pPr>
            <w:r w:rsidRPr="00FA0A13">
              <w:rPr>
                <w:rFonts w:ascii="Sylfaen" w:hAnsi="Sylfaen" w:cstheme="minorHAnsi"/>
                <w:noProof/>
                <w:color w:val="161616"/>
                <w:shd w:val="clear" w:color="auto" w:fill="FFFFFF"/>
                <w:lang w:val="ka-GE"/>
              </w:rPr>
              <w:t xml:space="preserve">სერვისით მოსარგებლეთა ანონიმურობის დაცვის უზრუნველსაყოფად მერიამ შეისყიდა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შევსებული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ka-GE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ფორმების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მოსათვასებლად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ka-GE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გამჭირვალე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ყუთი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ka-GE"/>
              </w:rPr>
              <w:t>.</w:t>
            </w:r>
          </w:p>
          <w:p w14:paraId="18AB40D1" w14:textId="77AD31A3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05EB5" w:rsidRPr="00FA0A13" w14:paraId="26FBD359" w14:textId="77777777" w:rsidTr="00AB04DB">
        <w:trPr>
          <w:trHeight w:val="395"/>
        </w:trPr>
        <w:tc>
          <w:tcPr>
            <w:tcW w:w="720" w:type="dxa"/>
          </w:tcPr>
          <w:p w14:paraId="2BD4C984" w14:textId="25E7CC9C" w:rsidR="00105EB5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060" w:type="dxa"/>
          </w:tcPr>
          <w:p w14:paraId="1D4397A9" w14:textId="57D7F3D1" w:rsidR="00105EB5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</w:t>
            </w:r>
            <w:r w:rsidR="00003B51" w:rsidRPr="00FA0A13">
              <w:rPr>
                <w:rFonts w:ascii="Sylfaen" w:hAnsi="Sylfaen"/>
                <w:lang w:val="ka-GE"/>
              </w:rPr>
              <w:t xml:space="preserve">5 </w:t>
            </w:r>
            <w:r w:rsidRPr="00FA0A13">
              <w:rPr>
                <w:rFonts w:ascii="Sylfaen" w:hAnsi="Sylfaen"/>
                <w:lang w:val="ka-GE"/>
              </w:rPr>
              <w:t xml:space="preserve"> წლის </w:t>
            </w:r>
            <w:r w:rsidR="00003B51" w:rsidRPr="00FA0A13">
              <w:rPr>
                <w:rFonts w:ascii="Sylfaen" w:hAnsi="Sylfaen"/>
                <w:lang w:val="ka-GE"/>
              </w:rPr>
              <w:t xml:space="preserve">ივნისი </w:t>
            </w:r>
          </w:p>
        </w:tc>
        <w:tc>
          <w:tcPr>
            <w:tcW w:w="6457" w:type="dxa"/>
          </w:tcPr>
          <w:p w14:paraId="66262481" w14:textId="77777777" w:rsidR="006D701D" w:rsidRPr="00FA0A13" w:rsidRDefault="006D701D" w:rsidP="006D70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Sylfaen" w:hAnsi="Sylfaen" w:cs="DejaVuSerif"/>
                <w:color w:val="000000"/>
                <w:lang w:val="en-GB"/>
              </w:rPr>
            </w:pP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ამბროლაურის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მუნიციპალიტეტის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მერიაში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სერვისების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მომხმარებელთა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მართვის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ფარგლებში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r w:rsidRPr="00FA0A13">
              <w:rPr>
                <w:rFonts w:ascii="Sylfaen" w:hAnsi="Sylfaen" w:cs="DejaVuSerif"/>
                <w:color w:val="000000"/>
                <w:lang w:val="ka-GE"/>
              </w:rPr>
              <w:t xml:space="preserve">განხორციელდა </w:t>
            </w:r>
            <w:proofErr w:type="spellStart"/>
            <w:r w:rsidRPr="00FA0A13">
              <w:rPr>
                <w:rFonts w:ascii="Sylfaen" w:hAnsi="Sylfaen" w:cs="DejaVuSerif-Bold"/>
                <w:b/>
                <w:bCs/>
                <w:color w:val="000000"/>
                <w:lang w:val="en-GB"/>
              </w:rPr>
              <w:t>ელექტრონული</w:t>
            </w:r>
            <w:proofErr w:type="spellEnd"/>
            <w:r w:rsidRPr="00FA0A13">
              <w:rPr>
                <w:rFonts w:ascii="Sylfaen" w:hAnsi="Sylfaen" w:cs="DejaVuSerif-Bold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b/>
                <w:bCs/>
                <w:color w:val="000000"/>
                <w:lang w:val="en-GB"/>
              </w:rPr>
              <w:t>ფოსტის</w:t>
            </w:r>
            <w:proofErr w:type="spellEnd"/>
            <w:r w:rsidRPr="00FA0A13">
              <w:rPr>
                <w:rFonts w:ascii="Sylfaen" w:hAnsi="Sylfaen" w:cs="DejaVuSerif-Bold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b/>
                <w:bCs/>
                <w:color w:val="000000"/>
                <w:lang w:val="en-GB"/>
              </w:rPr>
              <w:t>რეგისტრაცია</w:t>
            </w:r>
            <w:proofErr w:type="spellEnd"/>
            <w:r w:rsidRPr="00FA0A13">
              <w:rPr>
                <w:rFonts w:ascii="Sylfaen" w:hAnsi="Sylfaen" w:cs="DejaVuSerif-Bold"/>
                <w:b/>
                <w:bCs/>
                <w:color w:val="000000"/>
                <w:lang w:val="en-GB"/>
              </w:rPr>
              <w:t xml:space="preserve"> </w:t>
            </w:r>
            <w:r w:rsidRPr="00FA0A13">
              <w:rPr>
                <w:rFonts w:ascii="Sylfaen" w:hAnsi="Sylfaen" w:cs="DejaVuSerif"/>
                <w:color w:val="000000"/>
                <w:lang w:val="en-GB"/>
              </w:rPr>
              <w:t>(</w:t>
            </w:r>
            <w:hyperlink r:id="rId9" w:history="1">
              <w:r w:rsidRPr="00FA0A13">
                <w:rPr>
                  <w:rStyle w:val="Hyperlink"/>
                  <w:rFonts w:ascii="Sylfaen" w:hAnsi="Sylfaen" w:cs="DejaVuSerif-Bold"/>
                  <w:b/>
                  <w:bCs/>
                  <w:lang w:val="en-GB"/>
                </w:rPr>
                <w:t>ambrolaurismeria@gmail.com</w:t>
              </w:r>
            </w:hyperlink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); </w:t>
            </w:r>
          </w:p>
          <w:p w14:paraId="451DE58B" w14:textId="4C48084C" w:rsidR="00105EB5" w:rsidRPr="00FA0A13" w:rsidRDefault="00105EB5" w:rsidP="00003B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5563B0" w:rsidRPr="00FA0A13" w14:paraId="72267251" w14:textId="77777777" w:rsidTr="00AB04DB">
        <w:trPr>
          <w:trHeight w:val="825"/>
        </w:trPr>
        <w:tc>
          <w:tcPr>
            <w:tcW w:w="720" w:type="dxa"/>
          </w:tcPr>
          <w:p w14:paraId="09B18472" w14:textId="4C0AA2DE" w:rsidR="005563B0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060" w:type="dxa"/>
          </w:tcPr>
          <w:p w14:paraId="7A32B46B" w14:textId="08C7822B" w:rsidR="005563B0" w:rsidRPr="00FA0A13" w:rsidRDefault="006D701D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2025  წლის ივნისი - ნოემბერი</w:t>
            </w:r>
          </w:p>
        </w:tc>
        <w:tc>
          <w:tcPr>
            <w:tcW w:w="6457" w:type="dxa"/>
          </w:tcPr>
          <w:p w14:paraId="1E526507" w14:textId="7686836F" w:rsidR="00A36C05" w:rsidRPr="00FA0A13" w:rsidRDefault="006D701D" w:rsidP="00A36C05">
            <w:p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Sylfaen" w:hAnsi="Sylfaen" w:cs="DejaVuSerif"/>
                <w:color w:val="000000"/>
                <w:lang w:val="en-GB"/>
              </w:rPr>
            </w:pPr>
            <w:r w:rsidRPr="00FA0A13">
              <w:rPr>
                <w:rFonts w:ascii="Sylfaen" w:hAnsi="Sylfaen" w:cs="DejaVuSerif"/>
                <w:color w:val="000000"/>
                <w:lang w:val="ka-GE"/>
              </w:rPr>
              <w:t xml:space="preserve">სერვისით სარგებლობისას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განცხადების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ka-GE"/>
              </w:rPr>
              <w:t xml:space="preserve"> წარმოდგენისთანავე სისტემატიურად ხდება   მერიის წინა ხაზის თანამშრომლის მიერ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სტანდარტიზებული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ფორმის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-Bold"/>
                <w:b/>
                <w:bCs/>
                <w:color w:val="000000"/>
                <w:lang w:val="en-GB"/>
              </w:rPr>
              <w:t>შეთავაზება</w:t>
            </w:r>
            <w:proofErr w:type="spellEnd"/>
            <w:r w:rsidRPr="00FA0A13">
              <w:rPr>
                <w:rFonts w:ascii="Sylfaen" w:hAnsi="Sylfaen" w:cs="DejaVuSerif-Bold"/>
                <w:b/>
                <w:bCs/>
                <w:color w:val="000000"/>
                <w:lang w:val="ka-GE"/>
              </w:rPr>
              <w:t xml:space="preserve">,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r w:rsidRPr="00FA0A13">
              <w:rPr>
                <w:rFonts w:ascii="Sylfaen" w:hAnsi="Sylfaen" w:cs="DejaVuSerif-Bold"/>
                <w:b/>
                <w:bCs/>
                <w:color w:val="000000"/>
                <w:lang w:val="ka-GE"/>
              </w:rPr>
              <w:t>შეგროვება</w:t>
            </w:r>
            <w:r w:rsidR="00A36C05" w:rsidRPr="00FA0A13">
              <w:rPr>
                <w:rFonts w:ascii="Sylfaen" w:hAnsi="Sylfaen" w:cs="DejaVuSerif-Bold"/>
                <w:b/>
                <w:bCs/>
                <w:color w:val="000000"/>
                <w:lang w:val="ka-GE"/>
              </w:rPr>
              <w:t xml:space="preserve">, ასევე </w:t>
            </w:r>
            <w:proofErr w:type="spellStart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>ელექტრონული</w:t>
            </w:r>
            <w:proofErr w:type="spellEnd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>ფოსტის</w:t>
            </w:r>
            <w:proofErr w:type="spellEnd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>მეშვეობით</w:t>
            </w:r>
            <w:proofErr w:type="spellEnd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>მერიაში</w:t>
            </w:r>
            <w:proofErr w:type="spellEnd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>განცხადების</w:t>
            </w:r>
            <w:proofErr w:type="spellEnd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>წარმოდგენისას</w:t>
            </w:r>
            <w:proofErr w:type="spellEnd"/>
            <w:r w:rsidR="00A36C05" w:rsidRPr="00FA0A13">
              <w:rPr>
                <w:rFonts w:ascii="Sylfaen" w:hAnsi="Sylfaen" w:cs="DejaVuSerif"/>
                <w:color w:val="000000"/>
                <w:lang w:val="ka-GE"/>
              </w:rPr>
              <w:t xml:space="preserve"> </w:t>
            </w:r>
            <w:proofErr w:type="spellStart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>უკუკავშირის</w:t>
            </w:r>
            <w:proofErr w:type="spellEnd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>სტანდარტიზებული</w:t>
            </w:r>
            <w:proofErr w:type="spellEnd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>ფორმის</w:t>
            </w:r>
            <w:proofErr w:type="spellEnd"/>
            <w:r w:rsidR="00A36C05"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="00A36C05" w:rsidRPr="00FA0A13">
              <w:rPr>
                <w:rFonts w:ascii="Sylfaen" w:hAnsi="Sylfaen" w:cs="DejaVuSerif-Bold"/>
                <w:b/>
                <w:bCs/>
                <w:color w:val="000000"/>
                <w:lang w:val="en-GB"/>
              </w:rPr>
              <w:t>შეთავაზება</w:t>
            </w:r>
            <w:proofErr w:type="spellEnd"/>
            <w:r w:rsidR="00A36C05" w:rsidRPr="00FA0A13">
              <w:rPr>
                <w:rFonts w:ascii="Sylfaen" w:hAnsi="Sylfaen" w:cs="DejaVuSerif-Bold"/>
                <w:b/>
                <w:bCs/>
                <w:color w:val="000000"/>
                <w:lang w:val="ka-GE"/>
              </w:rPr>
              <w:t xml:space="preserve">. </w:t>
            </w:r>
          </w:p>
          <w:p w14:paraId="0640771E" w14:textId="59FA6EC5" w:rsidR="005563B0" w:rsidRPr="00FA0A13" w:rsidRDefault="005563B0" w:rsidP="006D701D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563B0" w:rsidRPr="00FA0A13" w14:paraId="0C36DECA" w14:textId="77777777" w:rsidTr="00AB04DB">
        <w:trPr>
          <w:trHeight w:val="825"/>
        </w:trPr>
        <w:tc>
          <w:tcPr>
            <w:tcW w:w="720" w:type="dxa"/>
          </w:tcPr>
          <w:p w14:paraId="49FB9CFA" w14:textId="3BFF5FA8" w:rsidR="005563B0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060" w:type="dxa"/>
          </w:tcPr>
          <w:p w14:paraId="54C1FC82" w14:textId="737E8AAE" w:rsidR="005563B0" w:rsidRPr="00FA0A13" w:rsidRDefault="00AB04DB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</w:t>
            </w:r>
            <w:r w:rsidR="00A8406B" w:rsidRPr="00FA0A13">
              <w:rPr>
                <w:rFonts w:ascii="Sylfaen" w:hAnsi="Sylfaen"/>
                <w:lang w:val="ka-GE"/>
              </w:rPr>
              <w:t>5</w:t>
            </w:r>
            <w:r w:rsidRPr="00FA0A13">
              <w:rPr>
                <w:rFonts w:ascii="Sylfaen" w:hAnsi="Sylfaen"/>
                <w:lang w:val="ka-GE"/>
              </w:rPr>
              <w:t xml:space="preserve"> წლის ივნისი</w:t>
            </w:r>
          </w:p>
        </w:tc>
        <w:tc>
          <w:tcPr>
            <w:tcW w:w="6457" w:type="dxa"/>
          </w:tcPr>
          <w:p w14:paraId="3100F154" w14:textId="308B78DF" w:rsidR="005563B0" w:rsidRPr="00FA0A13" w:rsidRDefault="00A36C0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 w:cs="DejaVuSerif"/>
                <w:color w:val="000000"/>
                <w:lang w:val="ka-GE"/>
              </w:rPr>
              <w:t xml:space="preserve">შესაბამისი ბრძანებით განსაზღვრული ვადებში ხორციელდებოდა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მატერიალური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ფორმით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შემოსული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ფორმის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Google Forms-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ში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შეყვანა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;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თავმოყრა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და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გაანალიზებაზე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პასუხისმგებელი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პირისათვის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წარდგენა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>.</w:t>
            </w:r>
          </w:p>
        </w:tc>
      </w:tr>
      <w:tr w:rsidR="00FF7F69" w:rsidRPr="00FA0A13" w14:paraId="334E82E2" w14:textId="77777777" w:rsidTr="00AB04DB">
        <w:trPr>
          <w:trHeight w:val="825"/>
        </w:trPr>
        <w:tc>
          <w:tcPr>
            <w:tcW w:w="720" w:type="dxa"/>
          </w:tcPr>
          <w:p w14:paraId="454550F5" w14:textId="253D8DE4" w:rsidR="00FF7F69" w:rsidRPr="00FA0A13" w:rsidRDefault="00FF7F69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060" w:type="dxa"/>
          </w:tcPr>
          <w:p w14:paraId="0F3F917C" w14:textId="515AC380" w:rsidR="00FF7F69" w:rsidRPr="00FA0A13" w:rsidRDefault="00FF7F69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</w:t>
            </w:r>
            <w:r w:rsidR="00A8406B" w:rsidRPr="00FA0A13">
              <w:rPr>
                <w:rFonts w:ascii="Sylfaen" w:hAnsi="Sylfaen"/>
                <w:lang w:val="ka-GE"/>
              </w:rPr>
              <w:t>5</w:t>
            </w:r>
            <w:r w:rsidRPr="00FA0A13">
              <w:rPr>
                <w:rFonts w:ascii="Sylfaen" w:hAnsi="Sylfaen"/>
                <w:lang w:val="ka-GE"/>
              </w:rPr>
              <w:t xml:space="preserve"> წლის </w:t>
            </w:r>
            <w:r w:rsidR="00A8406B" w:rsidRPr="00FA0A13">
              <w:rPr>
                <w:rFonts w:ascii="Sylfaen" w:hAnsi="Sylfaen"/>
                <w:lang w:val="ka-GE"/>
              </w:rPr>
              <w:t>სექტემბერი</w:t>
            </w:r>
          </w:p>
        </w:tc>
        <w:tc>
          <w:tcPr>
            <w:tcW w:w="6457" w:type="dxa"/>
          </w:tcPr>
          <w:p w14:paraId="14BD0AA8" w14:textId="71FB8B87" w:rsidR="00FF7F69" w:rsidRPr="00FA0A13" w:rsidRDefault="00A8406B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 w:cs="DejaVuSerif"/>
                <w:color w:val="000000"/>
                <w:lang w:val="ka-GE"/>
              </w:rPr>
              <w:t xml:space="preserve">სერვისის ამოქმედებიდან </w:t>
            </w:r>
            <w:r w:rsidRPr="00FA0A13">
              <w:rPr>
                <w:rFonts w:ascii="Sylfaen" w:hAnsi="Sylfaen" w:cstheme="minorHAnsi"/>
                <w:lang w:val="ka-GE"/>
              </w:rPr>
              <w:t xml:space="preserve">01 ივნისიდან 01 სექტემბრამდე  3 თვიან პერიოდში მომზადდა ანგარიში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ამბროლაურის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მუნიციპალიტეტის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მერიაში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სერვისების</w:t>
            </w:r>
            <w:proofErr w:type="spellEnd"/>
            <w:r w:rsidRPr="00FA0A13">
              <w:rPr>
                <w:rFonts w:ascii="Sylfaen" w:hAnsi="Sylfaen" w:cs="DejaVuSerif"/>
                <w:color w:val="161616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მომხმარებელთა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უკუკავშირის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მართვის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en-GB"/>
              </w:rPr>
              <w:t xml:space="preserve"> </w:t>
            </w:r>
            <w:proofErr w:type="spellStart"/>
            <w:r w:rsidRPr="00FA0A13">
              <w:rPr>
                <w:rFonts w:ascii="Sylfaen" w:hAnsi="Sylfaen" w:cs="DejaVuSerif"/>
                <w:color w:val="000000"/>
                <w:lang w:val="en-GB"/>
              </w:rPr>
              <w:t>ფარგლებში</w:t>
            </w:r>
            <w:proofErr w:type="spellEnd"/>
            <w:r w:rsidRPr="00FA0A13">
              <w:rPr>
                <w:rFonts w:ascii="Sylfaen" w:hAnsi="Sylfaen" w:cs="DejaVuSerif"/>
                <w:color w:val="000000"/>
                <w:lang w:val="ka-GE"/>
              </w:rPr>
              <w:t>.</w:t>
            </w:r>
          </w:p>
        </w:tc>
      </w:tr>
      <w:tr w:rsidR="005563B0" w:rsidRPr="00FA0A13" w14:paraId="2A7C221C" w14:textId="77777777" w:rsidTr="00AB04DB">
        <w:trPr>
          <w:trHeight w:val="825"/>
        </w:trPr>
        <w:tc>
          <w:tcPr>
            <w:tcW w:w="720" w:type="dxa"/>
          </w:tcPr>
          <w:p w14:paraId="78AB2A27" w14:textId="75D16F0F" w:rsidR="005563B0" w:rsidRPr="00FA0A13" w:rsidRDefault="00FF7F69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3060" w:type="dxa"/>
          </w:tcPr>
          <w:p w14:paraId="597D22D6" w14:textId="02FC002A" w:rsidR="005563B0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</w:t>
            </w:r>
            <w:r w:rsidR="00C60D76" w:rsidRPr="00FA0A13">
              <w:rPr>
                <w:rFonts w:ascii="Sylfaen" w:hAnsi="Sylfaen"/>
                <w:lang w:val="ka-GE"/>
              </w:rPr>
              <w:t>5</w:t>
            </w:r>
            <w:r w:rsidRPr="00FA0A13">
              <w:rPr>
                <w:rFonts w:ascii="Sylfaen" w:hAnsi="Sylfaen"/>
                <w:lang w:val="ka-GE"/>
              </w:rPr>
              <w:t xml:space="preserve"> წლის </w:t>
            </w:r>
            <w:r w:rsidR="00C60D76" w:rsidRPr="00FA0A13">
              <w:rPr>
                <w:rFonts w:ascii="Sylfaen" w:hAnsi="Sylfaen"/>
                <w:lang w:val="ka-GE"/>
              </w:rPr>
              <w:t xml:space="preserve">ოქტომბერი </w:t>
            </w:r>
          </w:p>
        </w:tc>
        <w:tc>
          <w:tcPr>
            <w:tcW w:w="6457" w:type="dxa"/>
          </w:tcPr>
          <w:p w14:paraId="0A0FC890" w14:textId="77777777" w:rsidR="00C60D76" w:rsidRPr="00FA0A13" w:rsidRDefault="00C60D76" w:rsidP="00C60D76">
            <w:pPr>
              <w:spacing w:line="276" w:lineRule="auto"/>
              <w:jc w:val="both"/>
              <w:rPr>
                <w:rFonts w:ascii="Sylfaen" w:hAnsi="Sylfaen" w:cstheme="minorHAnsi"/>
                <w:noProof/>
                <w:color w:val="161616"/>
                <w:shd w:val="clear" w:color="auto" w:fill="FFFFFF"/>
                <w:lang w:val="ka-GE"/>
              </w:rPr>
            </w:pPr>
            <w:r w:rsidRPr="00FA0A13">
              <w:rPr>
                <w:rFonts w:ascii="Sylfaen" w:hAnsi="Sylfaen" w:cstheme="minorHAnsi"/>
                <w:lang w:val="ka-GE"/>
              </w:rPr>
              <w:t xml:space="preserve">უკუკავშირის ანალიზის შედეგებზე მსჯელობისა  და შესაძლო გადაწყვეტების იდენტიფიცირებასთან დაკავშირებით ანგარიში განხილული იქნა სამუშაო შეხვედრაზე .   </w:t>
            </w:r>
          </w:p>
          <w:p w14:paraId="30AE5192" w14:textId="51677C13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</w:p>
        </w:tc>
      </w:tr>
      <w:tr w:rsidR="005563B0" w:rsidRPr="00FA0A13" w14:paraId="72B212C8" w14:textId="77777777" w:rsidTr="00AB04DB">
        <w:trPr>
          <w:trHeight w:val="825"/>
        </w:trPr>
        <w:tc>
          <w:tcPr>
            <w:tcW w:w="720" w:type="dxa"/>
          </w:tcPr>
          <w:p w14:paraId="3E2EAC67" w14:textId="78794FB4" w:rsidR="005563B0" w:rsidRPr="00FA0A13" w:rsidRDefault="00FF7F69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3060" w:type="dxa"/>
          </w:tcPr>
          <w:p w14:paraId="1F98BAEB" w14:textId="4C115D48" w:rsidR="005563B0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</w:t>
            </w:r>
            <w:r w:rsidR="00C60D76" w:rsidRPr="00FA0A13">
              <w:rPr>
                <w:rFonts w:ascii="Sylfaen" w:hAnsi="Sylfaen"/>
                <w:lang w:val="ka-GE"/>
              </w:rPr>
              <w:t xml:space="preserve">5 </w:t>
            </w:r>
            <w:r w:rsidRPr="00FA0A13">
              <w:rPr>
                <w:rFonts w:ascii="Sylfaen" w:hAnsi="Sylfaen"/>
                <w:lang w:val="ka-GE"/>
              </w:rPr>
              <w:t xml:space="preserve">წლის </w:t>
            </w:r>
            <w:r w:rsidR="00C60D76" w:rsidRPr="00FA0A13">
              <w:rPr>
                <w:rFonts w:ascii="Sylfaen" w:hAnsi="Sylfaen"/>
                <w:lang w:val="ka-GE"/>
              </w:rPr>
              <w:t>ნოემბერი</w:t>
            </w:r>
          </w:p>
        </w:tc>
        <w:tc>
          <w:tcPr>
            <w:tcW w:w="6457" w:type="dxa"/>
          </w:tcPr>
          <w:p w14:paraId="3866523C" w14:textId="77777777" w:rsidR="005C2C04" w:rsidRPr="00FA0A13" w:rsidRDefault="00C60D76" w:rsidP="00C60D76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FA0A13">
              <w:rPr>
                <w:rFonts w:ascii="Sylfaen" w:hAnsi="Sylfaen" w:cstheme="minorHAnsi"/>
                <w:lang w:val="ka-GE"/>
              </w:rPr>
              <w:t xml:space="preserve">უფლებამოსილი პირების მიერ მოხდა სერვისთან დაკავშირებული ცვლილებების ინიცირება კერძოდ </w:t>
            </w:r>
          </w:p>
          <w:p w14:paraId="585BB046" w14:textId="0663C63E" w:rsidR="00C60D76" w:rsidRPr="00FA0A13" w:rsidRDefault="005C2C04" w:rsidP="005C2C04">
            <w:pPr>
              <w:jc w:val="both"/>
              <w:rPr>
                <w:rFonts w:ascii="Sylfaen" w:eastAsia="Times New Roman" w:hAnsi="Sylfaen"/>
                <w:lang w:val="ka-GE"/>
              </w:rPr>
            </w:pPr>
            <w:r w:rsidRPr="00FA0A13">
              <w:rPr>
                <w:rFonts w:ascii="Sylfaen" w:eastAsia="Times New Roman" w:hAnsi="Sylfaen" w:cs="Sylfaen"/>
                <w:lang w:val="ka-GE"/>
              </w:rPr>
              <w:t>,,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ამბროლაურის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მუნიციპალიტეტში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რეგისტრირებული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მუდმივად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მცხოვრები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პირის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სტატუსის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მქონე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მოქალაქეთა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პროგრამისა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ბენეფიტის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გაცემის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წესის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FA0A1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FA0A13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FA0A13">
              <w:rPr>
                <w:rFonts w:ascii="Sylfaen" w:eastAsia="Times New Roman" w:hAnsi="Sylfaen" w:cs="Sylfaen"/>
                <w:lang w:val="ka-GE"/>
              </w:rPr>
              <w:t>’’</w:t>
            </w:r>
            <w:r w:rsidR="00616B0B" w:rsidRPr="00FA0A13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C60D76" w:rsidRPr="00FA0A13">
              <w:rPr>
                <w:rFonts w:ascii="Sylfaen" w:hAnsi="Sylfaen" w:cstheme="minorHAnsi"/>
                <w:lang w:val="ka-GE"/>
              </w:rPr>
              <w:t>მუნიციპალიტეტის</w:t>
            </w:r>
            <w:r w:rsidR="00C60D76" w:rsidRPr="00FA0A13">
              <w:rPr>
                <w:rFonts w:ascii="Sylfaen" w:hAnsi="Sylfaen" w:cstheme="minorHAnsi"/>
              </w:rPr>
              <w:t xml:space="preserve"> </w:t>
            </w:r>
            <w:r w:rsidR="00C60D76" w:rsidRPr="00FA0A13">
              <w:rPr>
                <w:rFonts w:ascii="Sylfaen" w:hAnsi="Sylfaen" w:cstheme="minorHAnsi"/>
                <w:lang w:val="ka-GE"/>
              </w:rPr>
              <w:t xml:space="preserve">2026 წელს </w:t>
            </w:r>
            <w:proofErr w:type="spellStart"/>
            <w:r w:rsidR="00C60D76" w:rsidRPr="00FA0A13">
              <w:rPr>
                <w:rFonts w:ascii="Sylfaen" w:hAnsi="Sylfaen" w:cstheme="minorHAnsi"/>
              </w:rPr>
              <w:t>განსახორციელებელი</w:t>
            </w:r>
            <w:proofErr w:type="spellEnd"/>
            <w:r w:rsidRPr="00FA0A13">
              <w:rPr>
                <w:rFonts w:ascii="Sylfaen" w:hAnsi="Sylfaen" w:cstheme="minorHAnsi"/>
                <w:lang w:val="ka-GE"/>
              </w:rPr>
              <w:t xml:space="preserve"> დადგენილების პროექტში</w:t>
            </w:r>
            <w:r w:rsidR="00C60D76" w:rsidRPr="00FA0A13">
              <w:rPr>
                <w:rFonts w:ascii="Sylfaen" w:hAnsi="Sylfaen" w:cstheme="minorHAnsi"/>
                <w:lang w:val="ka-GE"/>
              </w:rPr>
              <w:t>.</w:t>
            </w:r>
            <w:r w:rsidR="006C6FE8" w:rsidRPr="00FA0A13">
              <w:rPr>
                <w:rFonts w:ascii="Sylfaen" w:hAnsi="Sylfaen" w:cstheme="minorHAnsi"/>
                <w:lang w:val="ka-GE"/>
              </w:rPr>
              <w:t xml:space="preserve"> </w:t>
            </w:r>
          </w:p>
          <w:p w14:paraId="4147987F" w14:textId="28CCEAE2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</w:p>
        </w:tc>
      </w:tr>
      <w:tr w:rsidR="005563B0" w:rsidRPr="00FA0A13" w14:paraId="1AA52FC0" w14:textId="77777777" w:rsidTr="00AB04DB">
        <w:trPr>
          <w:trHeight w:val="825"/>
        </w:trPr>
        <w:tc>
          <w:tcPr>
            <w:tcW w:w="720" w:type="dxa"/>
          </w:tcPr>
          <w:p w14:paraId="267A71AD" w14:textId="4A21C7F2" w:rsidR="005563B0" w:rsidRPr="00FA0A13" w:rsidRDefault="00FF7F69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lastRenderedPageBreak/>
              <w:t>13</w:t>
            </w:r>
          </w:p>
        </w:tc>
        <w:tc>
          <w:tcPr>
            <w:tcW w:w="3060" w:type="dxa"/>
          </w:tcPr>
          <w:p w14:paraId="4267CFCA" w14:textId="55193431" w:rsidR="005563B0" w:rsidRPr="00FA0A13" w:rsidRDefault="00105EB5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  <w:r w:rsidRPr="00FA0A13">
              <w:rPr>
                <w:rFonts w:ascii="Sylfaen" w:hAnsi="Sylfaen"/>
                <w:lang w:val="ka-GE"/>
              </w:rPr>
              <w:t>202</w:t>
            </w:r>
            <w:r w:rsidR="0066748A" w:rsidRPr="00FA0A13">
              <w:rPr>
                <w:rFonts w:ascii="Sylfaen" w:hAnsi="Sylfaen"/>
                <w:lang w:val="ka-GE"/>
              </w:rPr>
              <w:t>5</w:t>
            </w:r>
            <w:r w:rsidRPr="00FA0A13">
              <w:rPr>
                <w:rFonts w:ascii="Sylfaen" w:hAnsi="Sylfaen"/>
                <w:lang w:val="ka-GE"/>
              </w:rPr>
              <w:t xml:space="preserve"> წლის ნოემბერი</w:t>
            </w:r>
          </w:p>
        </w:tc>
        <w:tc>
          <w:tcPr>
            <w:tcW w:w="6457" w:type="dxa"/>
          </w:tcPr>
          <w:p w14:paraId="6E528E52" w14:textId="77777777" w:rsidR="0066748A" w:rsidRPr="00FA0A13" w:rsidRDefault="0066748A" w:rsidP="0066748A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FA0A13">
              <w:rPr>
                <w:rFonts w:ascii="Sylfaen" w:hAnsi="Sylfaen" w:cstheme="minorHAnsi"/>
                <w:lang w:val="ka-GE"/>
              </w:rPr>
              <w:t>ამბროლაურის მუნიციპალიტეტის მერიის ვებგვერდზე, ასევე სოციალურ ქსელში მომხმარებელთა უკუკავშირის ანალიზის შედეგებისა და გადაწყვეტების (სერვისში განხორციელებული ან დაგეგმილი ცვლილებების)</w:t>
            </w:r>
            <w:r w:rsidRPr="00FA0A13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FA0A13">
              <w:rPr>
                <w:rFonts w:ascii="Sylfaen" w:hAnsi="Sylfaen" w:cstheme="minorHAnsi"/>
                <w:lang w:val="ka-GE"/>
              </w:rPr>
              <w:t xml:space="preserve">ამსახველი ანგარიში განთავსდა, მომხმარებელთა ინფორმირების მიზნით. </w:t>
            </w:r>
          </w:p>
          <w:p w14:paraId="239B5F56" w14:textId="4807A3A8" w:rsidR="005563B0" w:rsidRPr="00FA0A13" w:rsidRDefault="005563B0" w:rsidP="005563B0">
            <w:pPr>
              <w:pStyle w:val="ListParagraph"/>
              <w:ind w:left="45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3A1E9A7D" w14:textId="77777777" w:rsidR="005563B0" w:rsidRPr="00FA0A13" w:rsidRDefault="005563B0" w:rsidP="005563B0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5A0DACB6" w14:textId="723E7B60" w:rsidR="00934348" w:rsidRPr="00FA0A13" w:rsidRDefault="00FE7911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FA0A13">
        <w:rPr>
          <w:rFonts w:ascii="Sylfaen" w:hAnsi="Sylfaen"/>
          <w:b/>
          <w:lang w:val="ka-GE"/>
        </w:rPr>
        <w:t xml:space="preserve">პროექტის </w:t>
      </w:r>
      <w:r w:rsidR="005A0708" w:rsidRPr="00FA0A13">
        <w:rPr>
          <w:rFonts w:ascii="Sylfaen" w:hAnsi="Sylfaen"/>
          <w:b/>
          <w:lang w:val="ka-GE"/>
        </w:rPr>
        <w:t>განხორციელებისათვის მიღებულ</w:t>
      </w:r>
      <w:r w:rsidR="00A26391" w:rsidRPr="00FA0A13">
        <w:rPr>
          <w:rFonts w:ascii="Sylfaen" w:hAnsi="Sylfaen"/>
          <w:b/>
          <w:lang w:val="ka-GE"/>
        </w:rPr>
        <w:t>ი/</w:t>
      </w:r>
      <w:r w:rsidR="005A0708" w:rsidRPr="00FA0A13">
        <w:rPr>
          <w:rFonts w:ascii="Sylfaen" w:hAnsi="Sylfaen"/>
          <w:b/>
          <w:lang w:val="ka-GE"/>
        </w:rPr>
        <w:t>გაფორმებული</w:t>
      </w:r>
      <w:r w:rsidR="00A26391" w:rsidRPr="00FA0A13">
        <w:rPr>
          <w:rFonts w:ascii="Sylfaen" w:hAnsi="Sylfaen"/>
          <w:b/>
          <w:lang w:val="ka-GE"/>
        </w:rPr>
        <w:t xml:space="preserve"> გადაწყვეტილებების, ან პროექტთან დაკავშირებული დოკუმენტების </w:t>
      </w:r>
      <w:r w:rsidR="005A0708" w:rsidRPr="00FA0A13">
        <w:rPr>
          <w:rFonts w:ascii="Sylfaen" w:hAnsi="Sylfaen"/>
          <w:b/>
          <w:lang w:val="ka-GE"/>
        </w:rPr>
        <w:t>ჩამონათვალი</w:t>
      </w:r>
      <w:r w:rsidR="005A0708" w:rsidRPr="00FA0A13">
        <w:rPr>
          <w:rFonts w:ascii="Sylfaen" w:hAnsi="Sylfaen"/>
          <w:lang w:val="ka-GE"/>
        </w:rPr>
        <w:t xml:space="preserve"> (</w:t>
      </w:r>
      <w:r w:rsidR="00A26391" w:rsidRPr="00FA0A13">
        <w:rPr>
          <w:rFonts w:ascii="Sylfaen" w:hAnsi="Sylfaen"/>
          <w:lang w:val="ka-GE"/>
        </w:rPr>
        <w:t xml:space="preserve">მუნიციპალიტეტის რელევანტური სტრატეგიული დოკუმენტები, განვითარების გეგმა, </w:t>
      </w:r>
      <w:r w:rsidR="005A0708" w:rsidRPr="00FA0A13">
        <w:rPr>
          <w:rFonts w:ascii="Sylfaen" w:hAnsi="Sylfaen"/>
          <w:lang w:val="ka-GE"/>
        </w:rPr>
        <w:t xml:space="preserve">ბრძანებები, განკარგულებები, დადგენილებები, რეზოლუციები, </w:t>
      </w:r>
      <w:r w:rsidRPr="00FA0A13">
        <w:rPr>
          <w:rFonts w:ascii="Sylfaen" w:hAnsi="Sylfaen"/>
          <w:lang w:val="ka-GE"/>
        </w:rPr>
        <w:t xml:space="preserve">შეხვედრის ოქმები, </w:t>
      </w:r>
      <w:r w:rsidR="005A0708" w:rsidRPr="00FA0A13">
        <w:rPr>
          <w:rFonts w:ascii="Sylfaen" w:hAnsi="Sylfaen"/>
          <w:lang w:val="ka-GE"/>
        </w:rPr>
        <w:t>ინსტრუქციები</w:t>
      </w:r>
      <w:r w:rsidR="00243D5A" w:rsidRPr="00FA0A13">
        <w:rPr>
          <w:rFonts w:ascii="Sylfaen" w:hAnsi="Sylfaen"/>
          <w:lang w:val="ka-GE"/>
        </w:rPr>
        <w:t xml:space="preserve"> და ა.შ.</w:t>
      </w:r>
      <w:r w:rsidR="005A0708" w:rsidRPr="00FA0A13">
        <w:rPr>
          <w:rFonts w:ascii="Sylfaen" w:hAnsi="Sylfaen"/>
          <w:lang w:val="ka-GE"/>
        </w:rPr>
        <w:t xml:space="preserve">). </w:t>
      </w:r>
      <w:r w:rsidR="005A0708" w:rsidRPr="00FA0A13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620FF394" w14:textId="6C685025" w:rsidR="008E2974" w:rsidRPr="00775FA5" w:rsidRDefault="008E2974" w:rsidP="00A52A74">
      <w:pPr>
        <w:ind w:left="1080"/>
        <w:jc w:val="both"/>
        <w:rPr>
          <w:rFonts w:ascii="Sylfaen" w:hAnsi="Sylfaen"/>
          <w:bCs/>
          <w:lang w:val="ka-GE"/>
        </w:rPr>
      </w:pPr>
      <w:r w:rsidRPr="00775FA5">
        <w:rPr>
          <w:rFonts w:ascii="Sylfaen" w:hAnsi="Sylfaen"/>
          <w:bCs/>
          <w:lang w:val="ka-GE"/>
        </w:rPr>
        <w:t xml:space="preserve">მერის ბრძანებები, უკუკავშირის სახელმძღვანელო, სამოქმედო გეგმა, დღის წესრიგი, მოხსენებითი ბარათები, მიღება-ჩაბარების აქტი, </w:t>
      </w:r>
      <w:r w:rsidR="00DC1A34" w:rsidRPr="00775FA5">
        <w:rPr>
          <w:rFonts w:ascii="Sylfaen" w:hAnsi="Sylfaen"/>
          <w:bCs/>
          <w:lang w:val="ka-GE"/>
        </w:rPr>
        <w:t xml:space="preserve"> ანგარიში,   პრეზენტაცია, დადგენილების პროექტი. </w:t>
      </w:r>
      <w:r w:rsidR="00A52A74" w:rsidRPr="00775FA5">
        <w:rPr>
          <w:rFonts w:ascii="Sylfaen" w:hAnsi="Sylfaen"/>
          <w:bCs/>
          <w:lang w:val="ka-GE"/>
        </w:rPr>
        <w:t xml:space="preserve"> ცხრილები,</w:t>
      </w:r>
    </w:p>
    <w:p w14:paraId="146B44E3" w14:textId="77777777" w:rsidR="008E2974" w:rsidRPr="00FA0A13" w:rsidRDefault="008E2974" w:rsidP="00FF7F69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4C22147" w14:textId="2AA93210" w:rsidR="005F5925" w:rsidRPr="00FA0A13" w:rsidRDefault="005A0708" w:rsidP="00C021B1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FA0A13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</w:t>
      </w:r>
      <w:r w:rsidR="00872462" w:rsidRPr="00FA0A13">
        <w:rPr>
          <w:rFonts w:ascii="Sylfaen" w:hAnsi="Sylfaen"/>
          <w:b/>
          <w:lang w:val="ka-GE"/>
        </w:rPr>
        <w:t xml:space="preserve"> </w:t>
      </w:r>
      <w:r w:rsidR="00872462" w:rsidRPr="00FA0A13">
        <w:rPr>
          <w:rFonts w:ascii="Sylfaen" w:hAnsi="Sylfaen"/>
          <w:bCs/>
          <w:lang w:val="ka-GE"/>
        </w:rPr>
        <w:t>(მ.შ.მიზნობრივი და მოწყვლადი ჯგუფების, უმცირესობების, ქალების, ახალგაზრდების, ადგილობრივი სათემო ორგანიზაც</w:t>
      </w:r>
      <w:r w:rsidR="004571C4" w:rsidRPr="00FA0A13">
        <w:rPr>
          <w:rFonts w:ascii="Sylfaen" w:hAnsi="Sylfaen"/>
          <w:bCs/>
          <w:lang w:val="ka-GE"/>
        </w:rPr>
        <w:t>ი</w:t>
      </w:r>
      <w:r w:rsidR="00872462" w:rsidRPr="00FA0A13">
        <w:rPr>
          <w:rFonts w:ascii="Sylfaen" w:hAnsi="Sylfaen"/>
          <w:bCs/>
          <w:lang w:val="ka-GE"/>
        </w:rPr>
        <w:t>ების, არას</w:t>
      </w:r>
      <w:r w:rsidR="00B04A6F" w:rsidRPr="00FA0A13">
        <w:rPr>
          <w:rFonts w:ascii="Sylfaen" w:hAnsi="Sylfaen"/>
          <w:bCs/>
          <w:lang w:val="ka-GE"/>
        </w:rPr>
        <w:t>ა</w:t>
      </w:r>
      <w:r w:rsidR="00872462" w:rsidRPr="00FA0A13">
        <w:rPr>
          <w:rFonts w:ascii="Sylfaen" w:hAnsi="Sylfaen"/>
          <w:bCs/>
          <w:lang w:val="ka-GE"/>
        </w:rPr>
        <w:t>მათავრობო სექტორის წარმომადგენლების,</w:t>
      </w:r>
      <w:r w:rsidR="00125286" w:rsidRPr="00FA0A13">
        <w:rPr>
          <w:rFonts w:ascii="Sylfaen" w:hAnsi="Sylfaen"/>
          <w:bCs/>
          <w:lang w:val="ka-GE"/>
        </w:rPr>
        <w:t xml:space="preserve"> დასახლების საერთო კრებისა და მერის მრჩეველთა საბჭოს,</w:t>
      </w:r>
      <w:r w:rsidR="00872462" w:rsidRPr="00FA0A13">
        <w:rPr>
          <w:rFonts w:ascii="Sylfaen" w:hAnsi="Sylfaen"/>
          <w:bCs/>
          <w:lang w:val="ka-GE"/>
        </w:rPr>
        <w:t xml:space="preserve"> კერძო სექტორის წარმომადგენლების, საჯარო დაწესებულებების</w:t>
      </w:r>
      <w:r w:rsidR="00FE7911" w:rsidRPr="00FA0A13">
        <w:rPr>
          <w:rFonts w:ascii="Sylfaen" w:hAnsi="Sylfaen"/>
          <w:bCs/>
          <w:lang w:val="ka-GE"/>
        </w:rPr>
        <w:t xml:space="preserve"> და სხვა</w:t>
      </w:r>
      <w:r w:rsidR="00872462" w:rsidRPr="00FA0A13">
        <w:rPr>
          <w:rFonts w:ascii="Sylfaen" w:hAnsi="Sylfaen"/>
          <w:bCs/>
          <w:lang w:val="ka-GE"/>
        </w:rPr>
        <w:t xml:space="preserve">) </w:t>
      </w:r>
      <w:r w:rsidR="00C021B1" w:rsidRPr="00FA0A13">
        <w:rPr>
          <w:rFonts w:ascii="Sylfaen" w:hAnsi="Sylfaen"/>
          <w:bCs/>
          <w:lang w:val="ka-GE"/>
        </w:rPr>
        <w:t xml:space="preserve"> </w:t>
      </w:r>
      <w:r w:rsidR="00872462" w:rsidRPr="00FA0A13">
        <w:rPr>
          <w:rFonts w:ascii="Sylfaen" w:hAnsi="Sylfaen"/>
          <w:b/>
          <w:lang w:val="ka-GE"/>
        </w:rPr>
        <w:t>ჩართულობის</w:t>
      </w:r>
      <w:r w:rsidR="00872462" w:rsidRPr="00FA0A13">
        <w:rPr>
          <w:rFonts w:ascii="Sylfaen" w:hAnsi="Sylfaen"/>
          <w:bCs/>
          <w:lang w:val="ka-GE"/>
        </w:rPr>
        <w:t xml:space="preserve"> </w:t>
      </w:r>
      <w:r w:rsidR="00872462" w:rsidRPr="00FA0A13">
        <w:rPr>
          <w:rFonts w:ascii="Sylfaen" w:hAnsi="Sylfaen"/>
          <w:b/>
          <w:lang w:val="ka-GE"/>
        </w:rPr>
        <w:t>შესახებ;</w:t>
      </w:r>
      <w:r w:rsidR="005F5925" w:rsidRPr="00FA0A13">
        <w:rPr>
          <w:rFonts w:ascii="Sylfaen" w:hAnsi="Sylfaen"/>
          <w:b/>
          <w:lang w:val="ka-GE"/>
        </w:rPr>
        <w:t xml:space="preserve"> </w:t>
      </w:r>
    </w:p>
    <w:p w14:paraId="75686D7D" w14:textId="523959A1" w:rsidR="0096690B" w:rsidRPr="00FA0A13" w:rsidRDefault="0096690B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bookmarkStart w:id="0" w:name="_Hlk215154594"/>
      <w:r w:rsidRPr="00FA0A13">
        <w:rPr>
          <w:rFonts w:ascii="Sylfaen" w:hAnsi="Sylfaen"/>
          <w:shd w:val="clear" w:color="auto" w:fill="FFFFFF"/>
        </w:rPr>
        <w:t xml:space="preserve">NALAG - </w:t>
      </w:r>
      <w:proofErr w:type="spellStart"/>
      <w:r w:rsidRPr="00FA0A13">
        <w:rPr>
          <w:rFonts w:ascii="Sylfaen" w:hAnsi="Sylfaen"/>
          <w:shd w:val="clear" w:color="auto" w:fill="FFFFFF"/>
        </w:rPr>
        <w:t>საქართველოს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ადგილობრივ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თვითმმართველობათა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ეროვნული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ასოციაცია</w:t>
      </w:r>
      <w:proofErr w:type="spellEnd"/>
      <w:r w:rsidR="00AF27A9" w:rsidRPr="00FA0A13">
        <w:rPr>
          <w:rFonts w:ascii="Sylfaen" w:hAnsi="Sylfaen"/>
          <w:shd w:val="clear" w:color="auto" w:fill="FFFFFF"/>
          <w:lang w:val="ka-GE"/>
        </w:rPr>
        <w:t>,</w:t>
      </w:r>
      <w:r w:rsidRPr="00FA0A13">
        <w:rPr>
          <w:rFonts w:ascii="Sylfaen" w:hAnsi="Sylfaen"/>
          <w:shd w:val="clear" w:color="auto" w:fill="FFFFFF"/>
          <w:lang w:val="ka-GE"/>
        </w:rPr>
        <w:t xml:space="preserve"> </w:t>
      </w:r>
      <w:bookmarkEnd w:id="0"/>
      <w:r w:rsidRPr="00FA0A13">
        <w:rPr>
          <w:rFonts w:ascii="Sylfaen" w:hAnsi="Sylfaen"/>
          <w:shd w:val="clear" w:color="auto" w:fill="FFFFFF"/>
          <w:lang w:val="ka-GE"/>
        </w:rPr>
        <w:t>სერვისით მოსარგებლე</w:t>
      </w:r>
      <w:r w:rsidR="00AF27A9" w:rsidRPr="00FA0A13">
        <w:rPr>
          <w:rFonts w:ascii="Sylfaen" w:hAnsi="Sylfaen"/>
          <w:shd w:val="clear" w:color="auto" w:fill="FFFFFF"/>
          <w:lang w:val="ka-GE"/>
        </w:rPr>
        <w:t xml:space="preserve"> </w:t>
      </w:r>
      <w:r w:rsidR="004D3E80" w:rsidRPr="00FA0A13">
        <w:rPr>
          <w:rFonts w:ascii="Sylfaen" w:hAnsi="Sylfaen"/>
          <w:shd w:val="clear" w:color="auto" w:fill="FFFFFF"/>
          <w:lang w:val="ka-GE"/>
        </w:rPr>
        <w:t>ბენეფიციარები.</w:t>
      </w:r>
    </w:p>
    <w:p w14:paraId="15961B33" w14:textId="3AA8B65A" w:rsidR="00872462" w:rsidRPr="00FA0A13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FA0A13">
        <w:rPr>
          <w:rFonts w:ascii="Sylfaen" w:hAnsi="Sylfaen"/>
          <w:b/>
          <w:lang w:val="ka-GE"/>
        </w:rPr>
        <w:t xml:space="preserve">ინფორმაცია </w:t>
      </w:r>
      <w:r w:rsidR="00FE7911" w:rsidRPr="00FA0A13">
        <w:rPr>
          <w:rFonts w:ascii="Sylfaen" w:hAnsi="Sylfaen"/>
          <w:b/>
          <w:lang w:val="ka-GE"/>
        </w:rPr>
        <w:t xml:space="preserve">პროექტისთვის </w:t>
      </w:r>
      <w:r w:rsidRPr="00FA0A13">
        <w:rPr>
          <w:rFonts w:ascii="Sylfaen" w:hAnsi="Sylfaen"/>
          <w:b/>
          <w:lang w:val="ka-GE"/>
        </w:rPr>
        <w:t xml:space="preserve">გამოყენებული რესურსის </w:t>
      </w:r>
      <w:r w:rsidR="00872462" w:rsidRPr="00FA0A13">
        <w:rPr>
          <w:rFonts w:ascii="Sylfaen" w:hAnsi="Sylfaen"/>
          <w:b/>
          <w:lang w:val="ka-GE"/>
        </w:rPr>
        <w:t>შესახებ. მ.შ.:</w:t>
      </w:r>
      <w:r w:rsidR="00872462" w:rsidRPr="00FA0A13">
        <w:rPr>
          <w:rFonts w:ascii="Sylfaen" w:hAnsi="Sylfaen"/>
          <w:lang w:val="ka-GE"/>
        </w:rPr>
        <w:t xml:space="preserve"> </w:t>
      </w:r>
    </w:p>
    <w:p w14:paraId="5446DAD9" w14:textId="77777777" w:rsidR="005F5925" w:rsidRPr="00FA0A13" w:rsidRDefault="005F5925" w:rsidP="005F592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>ა) ადამიანური რესურსი - საკუთარი/არასაკუთარი;</w:t>
      </w:r>
    </w:p>
    <w:p w14:paraId="3D469BFC" w14:textId="26107750" w:rsidR="005F5925" w:rsidRPr="00FA0A13" w:rsidRDefault="005F5925" w:rsidP="005F592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>პროექტის განხორციელებაში მონაწილეობდნენ  მუნიციპალიტეტის თანამშრომლები.</w:t>
      </w:r>
      <w:r w:rsidR="00AF27A9" w:rsidRPr="00FA0A13">
        <w:rPr>
          <w:rFonts w:ascii="Sylfaen" w:hAnsi="Sylfaen"/>
          <w:shd w:val="clear" w:color="auto" w:fill="FFFFFF"/>
        </w:rPr>
        <w:t xml:space="preserve"> NALAG -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საქართველოს</w:t>
      </w:r>
      <w:proofErr w:type="spellEnd"/>
      <w:r w:rsidR="00AF27A9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ადგილობრივ</w:t>
      </w:r>
      <w:proofErr w:type="spellEnd"/>
      <w:r w:rsidR="00AF27A9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თვითმმართველობათა</w:t>
      </w:r>
      <w:proofErr w:type="spellEnd"/>
      <w:r w:rsidR="00AF27A9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ეროვნული</w:t>
      </w:r>
      <w:proofErr w:type="spellEnd"/>
      <w:r w:rsidR="00AF27A9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ასოციაცია</w:t>
      </w:r>
      <w:proofErr w:type="spellEnd"/>
      <w:r w:rsidR="00AF27A9" w:rsidRPr="00FA0A13">
        <w:rPr>
          <w:rFonts w:ascii="Sylfaen" w:hAnsi="Sylfaen"/>
          <w:shd w:val="clear" w:color="auto" w:fill="FFFFFF"/>
          <w:lang w:val="ka-GE"/>
        </w:rPr>
        <w:t xml:space="preserve"> ექსპერტები. </w:t>
      </w:r>
    </w:p>
    <w:p w14:paraId="58DAF4A0" w14:textId="77777777" w:rsidR="005F5925" w:rsidRPr="00FA0A13" w:rsidRDefault="005F5925" w:rsidP="005F592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>ბ) ფინანსური - მუნიციპალიტეტის ბიუჯეტი/დონორის დახმარება;</w:t>
      </w:r>
    </w:p>
    <w:p w14:paraId="62E79569" w14:textId="207EFE2E" w:rsidR="005F5925" w:rsidRPr="00FA0A13" w:rsidRDefault="005F5925" w:rsidP="005F592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>პროექტისა და პროგრამის განხორციელებაში გამოყენებული იყო მუნიციპალიტეტის ფინანსური სახსრები.</w:t>
      </w:r>
      <w:r w:rsidR="00AF27A9" w:rsidRPr="00FA0A13">
        <w:rPr>
          <w:rFonts w:ascii="Sylfaen" w:hAnsi="Sylfaen"/>
          <w:lang w:val="ka-GE"/>
        </w:rPr>
        <w:t xml:space="preserve"> </w:t>
      </w:r>
      <w:r w:rsidR="00AF27A9" w:rsidRPr="00FA0A13">
        <w:rPr>
          <w:rFonts w:ascii="Sylfaen" w:hAnsi="Sylfaen"/>
          <w:shd w:val="clear" w:color="auto" w:fill="FFFFFF"/>
        </w:rPr>
        <w:t xml:space="preserve">NALAG -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საქართველოს</w:t>
      </w:r>
      <w:proofErr w:type="spellEnd"/>
      <w:r w:rsidR="00AF27A9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ადგილობრივ</w:t>
      </w:r>
      <w:proofErr w:type="spellEnd"/>
      <w:r w:rsidR="00AF27A9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თვითმმართველობათა</w:t>
      </w:r>
      <w:proofErr w:type="spellEnd"/>
      <w:r w:rsidR="00AF27A9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ეროვნული</w:t>
      </w:r>
      <w:proofErr w:type="spellEnd"/>
      <w:r w:rsidR="00AF27A9"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="00AF27A9" w:rsidRPr="00FA0A13">
        <w:rPr>
          <w:rFonts w:ascii="Sylfaen" w:hAnsi="Sylfaen"/>
          <w:shd w:val="clear" w:color="auto" w:fill="FFFFFF"/>
        </w:rPr>
        <w:t>ასოციაცია</w:t>
      </w:r>
      <w:proofErr w:type="spellEnd"/>
      <w:r w:rsidR="00AF27A9" w:rsidRPr="00FA0A13">
        <w:rPr>
          <w:rFonts w:ascii="Sylfaen" w:hAnsi="Sylfaen"/>
          <w:shd w:val="clear" w:color="auto" w:fill="FFFFFF"/>
          <w:lang w:val="ka-GE"/>
        </w:rPr>
        <w:t xml:space="preserve">. </w:t>
      </w:r>
    </w:p>
    <w:p w14:paraId="695BBD93" w14:textId="77777777" w:rsidR="005F5925" w:rsidRPr="00FA0A13" w:rsidRDefault="005F5925" w:rsidP="005F592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>გ) გამოყენებული მატერიალურ-ტექნიკური რესურსი;</w:t>
      </w:r>
    </w:p>
    <w:p w14:paraId="25F0EC97" w14:textId="61DA125E" w:rsidR="005F5925" w:rsidRPr="00FA0A13" w:rsidRDefault="005F5925" w:rsidP="005F592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>გამოყენებული იქნა მუნიციპალიტეტის მატერიალურ-ტექნიკური რესურსი.</w:t>
      </w:r>
    </w:p>
    <w:p w14:paraId="413A22C1" w14:textId="77777777" w:rsidR="005F5925" w:rsidRPr="00FA0A13" w:rsidRDefault="005F5925" w:rsidP="005F5925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55F81724" w14:textId="45F0C81F" w:rsidR="005A0708" w:rsidRPr="00FA0A13" w:rsidRDefault="00B04A6F" w:rsidP="005F592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b/>
          <w:lang w:val="ka-GE"/>
        </w:rPr>
        <w:t xml:space="preserve">პროექტის </w:t>
      </w:r>
      <w:r w:rsidR="005A0708" w:rsidRPr="00FA0A13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766055BE" w14:textId="5BDF7B91" w:rsidR="00073F93" w:rsidRPr="00FA0A13" w:rsidRDefault="00F55447" w:rsidP="00073F93">
      <w:pPr>
        <w:pStyle w:val="ListParagraph"/>
        <w:ind w:left="1440"/>
        <w:jc w:val="both"/>
        <w:rPr>
          <w:rFonts w:ascii="Sylfaen" w:hAnsi="Sylfaen" w:cs="Arial"/>
          <w:iCs/>
          <w:color w:val="202124"/>
          <w:spacing w:val="3"/>
          <w:lang w:val="ka-GE"/>
        </w:rPr>
      </w:pPr>
      <w:r w:rsidRPr="00FA0A13">
        <w:rPr>
          <w:rFonts w:ascii="Sylfaen" w:hAnsi="Sylfaen"/>
          <w:iCs/>
          <w:lang w:val="ka-GE"/>
        </w:rPr>
        <w:t>ყველაზე მნიშვნელოვანი საკითხი რომელიც</w:t>
      </w:r>
      <w:r w:rsidR="00A52A74" w:rsidRPr="00FA0A13">
        <w:rPr>
          <w:rFonts w:ascii="Sylfaen" w:hAnsi="Sylfaen"/>
          <w:iCs/>
          <w:lang w:val="ka-GE"/>
        </w:rPr>
        <w:t xml:space="preserve"> </w:t>
      </w:r>
      <w:r w:rsidR="003E1562" w:rsidRPr="00FA0A13">
        <w:rPr>
          <w:rFonts w:ascii="Sylfaen" w:hAnsi="Sylfaen"/>
          <w:iCs/>
          <w:lang w:val="ka-GE"/>
        </w:rPr>
        <w:t xml:space="preserve">მუშაობისას გამოიკვეთა არის </w:t>
      </w:r>
      <w:r w:rsidR="00AF27A9" w:rsidRPr="00FA0A13">
        <w:rPr>
          <w:rFonts w:ascii="Sylfaen" w:hAnsi="Sylfaen"/>
          <w:iCs/>
          <w:lang w:val="ka-GE"/>
        </w:rPr>
        <w:t xml:space="preserve"> ის რომ ბენეფიციართა მხრიდან კმაყოფილების ხარისხი არის  პროცენტულად მაღალი, </w:t>
      </w:r>
      <w:r w:rsidR="00EA45BA" w:rsidRPr="00FA0A13">
        <w:rPr>
          <w:rFonts w:ascii="Sylfaen" w:hAnsi="Sylfaen"/>
          <w:iCs/>
          <w:lang w:val="ka-GE"/>
        </w:rPr>
        <w:t xml:space="preserve">სერვისით სარგებლობისათვის წარსადგენი დოკუმენტაციის შეგროვება არის მარტივი </w:t>
      </w:r>
      <w:r w:rsidR="00EA45BA" w:rsidRPr="00FA0A13">
        <w:rPr>
          <w:rFonts w:ascii="Sylfaen" w:hAnsi="Sylfaen"/>
          <w:iCs/>
          <w:lang w:val="ka-GE"/>
        </w:rPr>
        <w:lastRenderedPageBreak/>
        <w:t>(90 % მეტი)</w:t>
      </w:r>
      <w:r w:rsidR="004B651E" w:rsidRPr="00FA0A13">
        <w:rPr>
          <w:rFonts w:ascii="Sylfaen" w:hAnsi="Sylfaen"/>
          <w:iCs/>
          <w:lang w:val="ka-GE"/>
        </w:rPr>
        <w:t xml:space="preserve">. არსებული სერვისების შესახებ ინფორმირებული იყო </w:t>
      </w:r>
      <w:r w:rsidR="005F1FE4" w:rsidRPr="00FA0A13">
        <w:rPr>
          <w:rFonts w:ascii="Sylfaen" w:hAnsi="Sylfaen"/>
          <w:iCs/>
          <w:lang w:val="en-GB"/>
        </w:rPr>
        <w:t xml:space="preserve"> </w:t>
      </w:r>
      <w:r w:rsidR="005F1FE4" w:rsidRPr="00FA0A13">
        <w:rPr>
          <w:rFonts w:ascii="Sylfaen" w:hAnsi="Sylfaen"/>
          <w:iCs/>
          <w:lang w:val="ka-GE"/>
        </w:rPr>
        <w:t>უკუკავშირის წარმ</w:t>
      </w:r>
      <w:r w:rsidR="00A52A74" w:rsidRPr="00FA0A13">
        <w:rPr>
          <w:rFonts w:ascii="Sylfaen" w:hAnsi="Sylfaen"/>
          <w:iCs/>
          <w:lang w:val="ka-GE"/>
        </w:rPr>
        <w:t>ომ</w:t>
      </w:r>
      <w:r w:rsidR="005F1FE4" w:rsidRPr="00FA0A13">
        <w:rPr>
          <w:rFonts w:ascii="Sylfaen" w:hAnsi="Sylfaen"/>
          <w:iCs/>
          <w:lang w:val="ka-GE"/>
        </w:rPr>
        <w:t xml:space="preserve">დგენი </w:t>
      </w:r>
      <w:r w:rsidR="00A52A74" w:rsidRPr="00FA0A13">
        <w:rPr>
          <w:rFonts w:ascii="Sylfaen" w:hAnsi="Sylfaen"/>
          <w:iCs/>
          <w:lang w:val="ka-GE"/>
        </w:rPr>
        <w:t>ბენეფიციარების</w:t>
      </w:r>
      <w:r w:rsidR="005F1FE4" w:rsidRPr="00FA0A13">
        <w:rPr>
          <w:rFonts w:ascii="Sylfaen" w:hAnsi="Sylfaen"/>
          <w:iCs/>
          <w:lang w:val="ka-GE"/>
        </w:rPr>
        <w:t xml:space="preserve"> თითქმის უმრავლესობა, </w:t>
      </w:r>
      <w:r w:rsidR="00073F93" w:rsidRPr="00FA0A13">
        <w:rPr>
          <w:rFonts w:ascii="Sylfaen" w:hAnsi="Sylfaen"/>
          <w:iCs/>
          <w:lang w:val="ka-GE"/>
        </w:rPr>
        <w:t xml:space="preserve"> მაღალი პროცენტული  შ</w:t>
      </w:r>
      <w:r w:rsidR="00672C02" w:rsidRPr="00FA0A13">
        <w:rPr>
          <w:rFonts w:ascii="Sylfaen" w:hAnsi="Sylfaen"/>
          <w:iCs/>
          <w:lang w:val="ka-GE"/>
        </w:rPr>
        <w:t>ე</w:t>
      </w:r>
      <w:r w:rsidR="00073F93" w:rsidRPr="00FA0A13">
        <w:rPr>
          <w:rFonts w:ascii="Sylfaen" w:hAnsi="Sylfaen"/>
          <w:iCs/>
          <w:lang w:val="ka-GE"/>
        </w:rPr>
        <w:t xml:space="preserve">დეგებით შეფასდა მერიის თანამშრომელთა პროფესიონალიზმი აგრეთვე  ორიენტირებულობა რომ დახმარებოდნენ ბენეფიციარებს.  სოციალური სერვისების  გაუმჯობესების მიზნით  მოსაზრებების ველში  </w:t>
      </w:r>
      <w:r w:rsidR="00073F93" w:rsidRPr="00FA0A13">
        <w:rPr>
          <w:rFonts w:ascii="Sylfaen" w:hAnsi="Sylfaen" w:cs="Arial"/>
          <w:iCs/>
          <w:color w:val="202124"/>
          <w:spacing w:val="3"/>
          <w:lang w:val="ka-GE"/>
        </w:rPr>
        <w:t xml:space="preserve"> გამოკითხულიდან 30 მომხმარებელმა  დააფიქსირა სხვადასხა პოზიცია</w:t>
      </w:r>
      <w:r w:rsidR="00672C02" w:rsidRPr="00FA0A13">
        <w:rPr>
          <w:rFonts w:ascii="Sylfaen" w:hAnsi="Sylfaen" w:cs="Arial"/>
          <w:iCs/>
          <w:color w:val="202124"/>
          <w:spacing w:val="3"/>
          <w:lang w:val="ka-GE"/>
        </w:rPr>
        <w:t>,</w:t>
      </w:r>
      <w:r w:rsidR="00073F93" w:rsidRPr="00FA0A13">
        <w:rPr>
          <w:rFonts w:ascii="Sylfaen" w:hAnsi="Sylfaen" w:cs="Arial"/>
          <w:iCs/>
          <w:color w:val="202124"/>
          <w:spacing w:val="3"/>
          <w:lang w:val="ka-GE"/>
        </w:rPr>
        <w:t xml:space="preserve"> რომლეთა უმრავლესობამ  13 მოქალაქემ მოითხოვა დახმარების მისაღები თანხის გაზრდა, დანარჩენმა 7  მოქალაქემ გამოხატა კმაყოფილება და შენიშვნა არ დააფიქსირა სოციალური პროგრამების მიმართ, 2 მოქალაქემ  ითხოვა მერიის მხრიდან იქნას გამოთხოვილი სოციალურად დაუცველი პირების მონაცემთა ბაზიდან ინფორმაცია/ამონაწერი, სხვა დანარჩენ</w:t>
      </w:r>
      <w:r w:rsidR="00672C02" w:rsidRPr="00FA0A13">
        <w:rPr>
          <w:rFonts w:ascii="Sylfaen" w:hAnsi="Sylfaen" w:cs="Arial"/>
          <w:iCs/>
          <w:color w:val="202124"/>
          <w:spacing w:val="3"/>
          <w:lang w:val="ka-GE"/>
        </w:rPr>
        <w:t>მ</w:t>
      </w:r>
      <w:r w:rsidR="00073F93" w:rsidRPr="00FA0A13">
        <w:rPr>
          <w:rFonts w:ascii="Sylfaen" w:hAnsi="Sylfaen" w:cs="Arial"/>
          <w:iCs/>
          <w:color w:val="202124"/>
          <w:spacing w:val="3"/>
          <w:lang w:val="ka-GE"/>
        </w:rPr>
        <w:t xml:space="preserve">ა დააფიქსირა პენსიის გაზრდის მოთხოვნა და სახელმწიფოს მხრიდან მეტი ყურადღება  შშმ პირების   მიმართ. </w:t>
      </w:r>
    </w:p>
    <w:p w14:paraId="337E3AE5" w14:textId="40D4A028" w:rsidR="00073F93" w:rsidRPr="00FA0A13" w:rsidRDefault="008A2F17" w:rsidP="00270486">
      <w:pPr>
        <w:spacing w:line="276" w:lineRule="auto"/>
        <w:ind w:left="1418" w:firstLine="720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hAnsi="Sylfaen" w:cs="Arial"/>
          <w:iCs/>
          <w:color w:val="202124"/>
          <w:spacing w:val="3"/>
          <w:lang w:val="ka-GE"/>
        </w:rPr>
        <w:t xml:space="preserve"> </w:t>
      </w:r>
      <w:r w:rsidR="003742AF" w:rsidRPr="00FA0A13">
        <w:rPr>
          <w:rFonts w:ascii="Sylfaen" w:hAnsi="Sylfaen" w:cs="Arial"/>
          <w:iCs/>
          <w:color w:val="202124"/>
          <w:spacing w:val="3"/>
          <w:lang w:val="ka-GE"/>
        </w:rPr>
        <w:t xml:space="preserve">სხვადასხვა სოციალურ სერვისებზე </w:t>
      </w:r>
      <w:r w:rsidRPr="00FA0A13">
        <w:rPr>
          <w:rFonts w:ascii="Sylfaen" w:hAnsi="Sylfaen" w:cs="Arial"/>
          <w:iCs/>
          <w:color w:val="202124"/>
          <w:spacing w:val="3"/>
          <w:lang w:val="ka-GE"/>
        </w:rPr>
        <w:t xml:space="preserve">ბიუჯეტის პარამეტრების შესაბამისად </w:t>
      </w:r>
      <w:r w:rsidR="003742AF" w:rsidRPr="00FA0A13">
        <w:rPr>
          <w:rFonts w:ascii="Sylfaen" w:hAnsi="Sylfaen" w:cs="Arial"/>
          <w:iCs/>
          <w:color w:val="202124"/>
          <w:spacing w:val="3"/>
          <w:lang w:val="ka-GE"/>
        </w:rPr>
        <w:t xml:space="preserve">გაიზრდა  თანხა.   ასევე სერვისით სარგებლობისთვის ბენეფიციარის თანხმობისას გამოთხოვილი იქნება ინფორმაცია   </w:t>
      </w:r>
      <w:proofErr w:type="spellStart"/>
      <w:r w:rsidR="00263FAA" w:rsidRPr="00FA0A13">
        <w:rPr>
          <w:rFonts w:ascii="Sylfaen" w:hAnsi="Sylfaen" w:cstheme="minorHAnsi"/>
        </w:rPr>
        <w:t>პირის</w:t>
      </w:r>
      <w:proofErr w:type="spellEnd"/>
      <w:r w:rsidR="00263FAA" w:rsidRPr="00FA0A13">
        <w:rPr>
          <w:rFonts w:ascii="Sylfaen" w:hAnsi="Sylfaen" w:cstheme="minorHAnsi"/>
        </w:rPr>
        <w:t xml:space="preserve"> </w:t>
      </w:r>
      <w:proofErr w:type="spellStart"/>
      <w:r w:rsidR="00263FAA" w:rsidRPr="00FA0A13">
        <w:rPr>
          <w:rFonts w:ascii="Sylfaen" w:hAnsi="Sylfaen" w:cstheme="minorHAnsi"/>
        </w:rPr>
        <w:t>სოციალური</w:t>
      </w:r>
      <w:proofErr w:type="spellEnd"/>
      <w:r w:rsidR="00263FAA" w:rsidRPr="00FA0A13">
        <w:rPr>
          <w:rFonts w:ascii="Sylfaen" w:hAnsi="Sylfaen" w:cstheme="minorHAnsi"/>
        </w:rPr>
        <w:t xml:space="preserve"> </w:t>
      </w:r>
      <w:proofErr w:type="spellStart"/>
      <w:r w:rsidR="00263FAA" w:rsidRPr="00FA0A13">
        <w:rPr>
          <w:rFonts w:ascii="Sylfaen" w:hAnsi="Sylfaen" w:cstheme="minorHAnsi"/>
        </w:rPr>
        <w:t>მდგომარების</w:t>
      </w:r>
      <w:proofErr w:type="spellEnd"/>
      <w:r w:rsidR="00263FAA" w:rsidRPr="00FA0A13">
        <w:rPr>
          <w:rFonts w:ascii="Sylfaen" w:hAnsi="Sylfaen" w:cstheme="minorHAnsi"/>
        </w:rPr>
        <w:t xml:space="preserve"> </w:t>
      </w:r>
      <w:proofErr w:type="spellStart"/>
      <w:r w:rsidR="00263FAA" w:rsidRPr="00FA0A13">
        <w:rPr>
          <w:rFonts w:ascii="Sylfaen" w:hAnsi="Sylfaen" w:cstheme="minorHAnsi"/>
        </w:rPr>
        <w:t>შესახებ</w:t>
      </w:r>
      <w:proofErr w:type="spellEnd"/>
      <w:r w:rsidR="00270486" w:rsidRPr="00FA0A13">
        <w:rPr>
          <w:rFonts w:ascii="Sylfaen" w:hAnsi="Sylfaen" w:cstheme="minorHAnsi"/>
          <w:lang w:val="ka-GE"/>
        </w:rPr>
        <w:t xml:space="preserve"> რომლის დამუშავებაც განხორციელდება არსებული </w:t>
      </w:r>
      <w:proofErr w:type="spellStart"/>
      <w:r w:rsidR="00263FAA" w:rsidRPr="00FA0A13">
        <w:rPr>
          <w:rFonts w:ascii="Sylfaen" w:hAnsi="Sylfaen" w:cstheme="minorHAnsi"/>
        </w:rPr>
        <w:t>მემორანდუმით</w:t>
      </w:r>
      <w:proofErr w:type="spellEnd"/>
      <w:r w:rsidR="00263FAA" w:rsidRPr="00FA0A13">
        <w:rPr>
          <w:rFonts w:ascii="Sylfaen" w:hAnsi="Sylfaen" w:cstheme="minorHAnsi"/>
        </w:rPr>
        <w:t xml:space="preserve"> </w:t>
      </w:r>
      <w:proofErr w:type="spellStart"/>
      <w:r w:rsidR="00263FAA" w:rsidRPr="00FA0A13">
        <w:rPr>
          <w:rFonts w:ascii="Sylfaen" w:hAnsi="Sylfaen" w:cstheme="minorHAnsi"/>
        </w:rPr>
        <w:t>განსაზღვრული</w:t>
      </w:r>
      <w:proofErr w:type="spellEnd"/>
      <w:r w:rsidR="00263FAA" w:rsidRPr="00FA0A13">
        <w:rPr>
          <w:rFonts w:ascii="Sylfaen" w:hAnsi="Sylfaen" w:cstheme="minorHAnsi"/>
        </w:rPr>
        <w:t xml:space="preserve"> </w:t>
      </w:r>
      <w:proofErr w:type="spellStart"/>
      <w:r w:rsidR="00263FAA" w:rsidRPr="00FA0A13">
        <w:rPr>
          <w:rFonts w:ascii="Sylfaen" w:hAnsi="Sylfaen" w:cstheme="minorHAnsi"/>
        </w:rPr>
        <w:t>უფლებამოსილების</w:t>
      </w:r>
      <w:proofErr w:type="spellEnd"/>
      <w:r w:rsidR="00263FAA" w:rsidRPr="00FA0A13">
        <w:rPr>
          <w:rFonts w:ascii="Sylfaen" w:hAnsi="Sylfaen" w:cstheme="minorHAnsi"/>
        </w:rPr>
        <w:t xml:space="preserve"> </w:t>
      </w:r>
      <w:proofErr w:type="spellStart"/>
      <w:r w:rsidR="00263FAA" w:rsidRPr="00FA0A13">
        <w:rPr>
          <w:rFonts w:ascii="Sylfaen" w:hAnsi="Sylfaen" w:cstheme="minorHAnsi"/>
        </w:rPr>
        <w:t>ფარგლებში</w:t>
      </w:r>
      <w:proofErr w:type="spellEnd"/>
      <w:r w:rsidR="00270486" w:rsidRPr="00FA0A13">
        <w:rPr>
          <w:rFonts w:ascii="Sylfaen" w:hAnsi="Sylfaen" w:cstheme="minorHAnsi"/>
          <w:lang w:val="ka-GE"/>
        </w:rPr>
        <w:t xml:space="preserve">. </w:t>
      </w:r>
    </w:p>
    <w:p w14:paraId="6681D150" w14:textId="77777777" w:rsidR="00AF27A9" w:rsidRPr="00FA0A13" w:rsidRDefault="00AF27A9" w:rsidP="005F5925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299C9340" w14:textId="279462C3" w:rsidR="005A0708" w:rsidRPr="00FA0A13" w:rsidRDefault="005A0708" w:rsidP="008A2F17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FE7911" w:rsidRPr="00FA0A13">
        <w:rPr>
          <w:rFonts w:ascii="Sylfaen" w:hAnsi="Sylfaen"/>
          <w:b/>
          <w:lang w:val="ka-GE"/>
        </w:rPr>
        <w:t xml:space="preserve"> </w:t>
      </w:r>
    </w:p>
    <w:p w14:paraId="79020E28" w14:textId="7AED9741" w:rsidR="00672C02" w:rsidRPr="00FA0A13" w:rsidRDefault="00672C02" w:rsidP="00672C02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 xml:space="preserve">პროექტის  პარტნიორი იყო  </w:t>
      </w:r>
      <w:r w:rsidRPr="00FA0A13">
        <w:rPr>
          <w:rFonts w:ascii="Sylfaen" w:hAnsi="Sylfaen"/>
          <w:shd w:val="clear" w:color="auto" w:fill="FFFFFF"/>
        </w:rPr>
        <w:t xml:space="preserve">NALAG - </w:t>
      </w:r>
      <w:proofErr w:type="spellStart"/>
      <w:r w:rsidRPr="00FA0A13">
        <w:rPr>
          <w:rFonts w:ascii="Sylfaen" w:hAnsi="Sylfaen"/>
          <w:shd w:val="clear" w:color="auto" w:fill="FFFFFF"/>
        </w:rPr>
        <w:t>საქართველოს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ადგილობრივ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თვითმმართველობათა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ეროვნული</w:t>
      </w:r>
      <w:proofErr w:type="spellEnd"/>
      <w:r w:rsidRPr="00FA0A13">
        <w:rPr>
          <w:rFonts w:ascii="Sylfaen" w:hAnsi="Sylfaen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/>
          <w:shd w:val="clear" w:color="auto" w:fill="FFFFFF"/>
        </w:rPr>
        <w:t>ასოციაცია</w:t>
      </w:r>
      <w:proofErr w:type="spellEnd"/>
      <w:r w:rsidRPr="00FA0A13">
        <w:rPr>
          <w:rFonts w:ascii="Sylfaen" w:hAnsi="Sylfaen"/>
          <w:shd w:val="clear" w:color="auto" w:fill="FFFFFF"/>
          <w:lang w:val="ka-GE"/>
        </w:rPr>
        <w:t xml:space="preserve">  ექსპერტები. </w:t>
      </w:r>
    </w:p>
    <w:p w14:paraId="029D9AB3" w14:textId="73447FEB" w:rsidR="00672C02" w:rsidRPr="00FA0A13" w:rsidRDefault="00672C02" w:rsidP="008A2F17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25EC51BC" w14:textId="77777777" w:rsidR="00672C02" w:rsidRPr="00FA0A13" w:rsidRDefault="00672C02" w:rsidP="008A2F17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0E8E81E5" w14:textId="6FDC0810" w:rsidR="00934348" w:rsidRPr="00FA0A13" w:rsidRDefault="005A0708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FA0A13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6C271FAA" w14:textId="77777777" w:rsidR="00306C34" w:rsidRPr="00FA0A13" w:rsidRDefault="00306C34" w:rsidP="00306C34">
      <w:pPr>
        <w:jc w:val="both"/>
        <w:rPr>
          <w:rFonts w:ascii="Sylfaen" w:hAnsi="Sylfaen"/>
          <w:i/>
          <w:u w:val="single"/>
          <w:lang w:val="ka-GE"/>
        </w:rPr>
      </w:pPr>
    </w:p>
    <w:p w14:paraId="39A4F325" w14:textId="47C95567" w:rsidR="005A0708" w:rsidRPr="00FA0A13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 w:cs="Sylfaen"/>
          <w:b/>
          <w:lang w:val="ka-GE"/>
        </w:rPr>
        <w:t>მიღწეული</w:t>
      </w:r>
      <w:r w:rsidRPr="00FA0A13">
        <w:rPr>
          <w:rFonts w:ascii="Sylfaen" w:hAnsi="Sylfaen"/>
          <w:b/>
          <w:lang w:val="ka-GE"/>
        </w:rPr>
        <w:t xml:space="preserve"> შედეგი</w:t>
      </w:r>
      <w:r w:rsidR="00B04A6F" w:rsidRPr="00FA0A13">
        <w:rPr>
          <w:rFonts w:ascii="Sylfaen" w:hAnsi="Sylfaen"/>
          <w:b/>
          <w:lang w:val="ka-GE"/>
        </w:rPr>
        <w:t xml:space="preserve"> და დადებითი გავლენა</w:t>
      </w:r>
      <w:r w:rsidRPr="00FA0A13">
        <w:rPr>
          <w:rFonts w:ascii="Sylfaen" w:hAnsi="Sylfaen"/>
          <w:b/>
          <w:lang w:val="ka-GE"/>
        </w:rPr>
        <w:t xml:space="preserve">: </w:t>
      </w:r>
    </w:p>
    <w:p w14:paraId="0810A4B7" w14:textId="72C5BD6A" w:rsidR="005A0708" w:rsidRPr="00FA0A13" w:rsidRDefault="005A0708" w:rsidP="005A0708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FA0A13">
        <w:rPr>
          <w:rFonts w:ascii="Sylfaen" w:hAnsi="Sylfaen" w:cs="Sylfaen"/>
          <w:sz w:val="18"/>
          <w:szCs w:val="18"/>
          <w:lang w:val="ka-GE"/>
        </w:rPr>
        <w:t>(დეტალური</w:t>
      </w:r>
      <w:r w:rsidRPr="00FA0A13">
        <w:rPr>
          <w:rFonts w:ascii="Sylfaen" w:hAnsi="Sylfaen"/>
          <w:sz w:val="18"/>
          <w:szCs w:val="18"/>
          <w:lang w:val="ka-GE"/>
        </w:rPr>
        <w:t>, დოკუმენტირებული ინფორმაცია მიღწეული შედეგების შესახებ)</w:t>
      </w:r>
    </w:p>
    <w:p w14:paraId="5805B901" w14:textId="77777777" w:rsidR="001A282C" w:rsidRPr="00FA0A13" w:rsidRDefault="001A282C" w:rsidP="001A282C">
      <w:pPr>
        <w:spacing w:before="100" w:beforeAutospacing="1" w:after="100" w:afterAutospacing="1" w:line="360" w:lineRule="atLeast"/>
        <w:jc w:val="both"/>
        <w:rPr>
          <w:rFonts w:ascii="Sylfaen" w:hAnsi="Sylfaen" w:cs="Arial"/>
          <w:b/>
          <w:bCs/>
          <w:color w:val="202124"/>
          <w:spacing w:val="3"/>
          <w:sz w:val="24"/>
          <w:szCs w:val="24"/>
          <w:lang w:val="ka-GE"/>
        </w:rPr>
      </w:pP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სოციალური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სერვის</w:t>
      </w:r>
      <w:proofErr w:type="spellEnd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ების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გაუმჯობესების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მიზნით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  <w:lang w:val="ka-GE"/>
        </w:rPr>
        <w:t xml:space="preserve"> </w:t>
      </w:r>
      <w:proofErr w:type="spellStart"/>
      <w:proofErr w:type="gramStart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უკუკავშირის</w:t>
      </w:r>
      <w:proofErr w:type="spellEnd"/>
      <w:r w:rsidRPr="00FA0A13">
        <w:rPr>
          <w:rFonts w:ascii="Sylfaen" w:hAnsi="Sylfaen" w:cs="Segoe UI Historic"/>
          <w:color w:val="080809"/>
          <w:sz w:val="23"/>
          <w:szCs w:val="23"/>
          <w:shd w:val="clear" w:color="auto" w:fill="FFFFFF"/>
        </w:rPr>
        <w:t xml:space="preserve"> </w:t>
      </w:r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 მექანიზმის</w:t>
      </w:r>
      <w:proofErr w:type="gramEnd"/>
      <w:r w:rsidRPr="00FA0A13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 დანერგვის შემდგომ</w:t>
      </w:r>
      <w:r w:rsidRPr="00FA0A13">
        <w:rPr>
          <w:rFonts w:ascii="Sylfaen" w:hAnsi="Sylfaen"/>
          <w:lang w:val="ka-GE"/>
        </w:rPr>
        <w:t xml:space="preserve">  განხორციელდა სერვისით მომხმარებელთა მიერ უკუკავშირის წარმოდგენა, გამოიკვეთა მომხმარებეთა სერვისით სარგებლობისას  დამატებითი საჭიროებები,   შემოწმდა მათი კმაყოფილება მიღებული სერვისით, ასევე დოკუმენტაციის შეგროვებისა და სერვისით სარგებლობისას მერიის თანამშროლების მომსახურების ხარისხი.</w:t>
      </w:r>
      <w:r w:rsidRPr="00FA0A13">
        <w:rPr>
          <w:rFonts w:ascii="Sylfaen" w:hAnsi="Sylfaen" w:cs="Sylfaen"/>
          <w:b/>
          <w:bCs/>
          <w:color w:val="202124"/>
          <w:spacing w:val="3"/>
          <w:sz w:val="24"/>
          <w:szCs w:val="24"/>
          <w:lang w:val="ka-GE"/>
        </w:rPr>
        <w:t xml:space="preserve"> </w:t>
      </w:r>
      <w:r w:rsidRPr="00FA0A13">
        <w:rPr>
          <w:rFonts w:ascii="Sylfaen" w:hAnsi="Sylfaen" w:cs="Sylfaen"/>
          <w:color w:val="202124"/>
          <w:spacing w:val="3"/>
          <w:sz w:val="24"/>
          <w:szCs w:val="24"/>
          <w:lang w:val="ka-GE"/>
        </w:rPr>
        <w:t xml:space="preserve">მათი მხრიდან გაზიარდა </w:t>
      </w:r>
      <w:r w:rsidRPr="00FA0A13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Pr="00FA0A13">
        <w:rPr>
          <w:rFonts w:ascii="Sylfaen" w:hAnsi="Sylfaen" w:cs="Sylfaen"/>
          <w:color w:val="202124"/>
          <w:spacing w:val="3"/>
          <w:sz w:val="24"/>
          <w:szCs w:val="24"/>
        </w:rPr>
        <w:t>შეთავაზებები</w:t>
      </w:r>
      <w:proofErr w:type="spellEnd"/>
      <w:r w:rsidRPr="00FA0A13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Pr="00FA0A13">
        <w:rPr>
          <w:rFonts w:ascii="Sylfaen" w:hAnsi="Sylfaen" w:cs="Sylfaen"/>
          <w:color w:val="202124"/>
          <w:spacing w:val="3"/>
          <w:sz w:val="24"/>
          <w:szCs w:val="24"/>
        </w:rPr>
        <w:t>თუ</w:t>
      </w:r>
      <w:proofErr w:type="spellEnd"/>
      <w:r w:rsidRPr="00FA0A13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Pr="00FA0A13">
        <w:rPr>
          <w:rFonts w:ascii="Sylfaen" w:hAnsi="Sylfaen" w:cs="Sylfaen"/>
          <w:color w:val="202124"/>
          <w:spacing w:val="3"/>
          <w:sz w:val="24"/>
          <w:szCs w:val="24"/>
        </w:rPr>
        <w:t>რა</w:t>
      </w:r>
      <w:proofErr w:type="spellEnd"/>
      <w:r w:rsidRPr="00FA0A13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Pr="00FA0A13">
        <w:rPr>
          <w:rFonts w:ascii="Sylfaen" w:hAnsi="Sylfaen" w:cs="Sylfaen"/>
          <w:color w:val="202124"/>
          <w:spacing w:val="3"/>
          <w:sz w:val="24"/>
          <w:szCs w:val="24"/>
        </w:rPr>
        <w:t>გახდიდა</w:t>
      </w:r>
      <w:proofErr w:type="spellEnd"/>
      <w:r w:rsidRPr="00FA0A13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Pr="00FA0A13">
        <w:rPr>
          <w:rFonts w:ascii="Sylfaen" w:hAnsi="Sylfaen" w:cs="Sylfaen"/>
          <w:color w:val="202124"/>
          <w:spacing w:val="3"/>
          <w:sz w:val="24"/>
          <w:szCs w:val="24"/>
        </w:rPr>
        <w:t>სოციალურ</w:t>
      </w:r>
      <w:proofErr w:type="spellEnd"/>
      <w:r w:rsidRPr="00FA0A13">
        <w:rPr>
          <w:rFonts w:ascii="Sylfaen" w:hAnsi="Sylfaen" w:cs="Arial"/>
          <w:color w:val="202124"/>
          <w:spacing w:val="3"/>
          <w:sz w:val="24"/>
          <w:szCs w:val="24"/>
        </w:rPr>
        <w:t xml:space="preserve"> </w:t>
      </w:r>
      <w:proofErr w:type="spellStart"/>
      <w:r w:rsidRPr="00FA0A13">
        <w:rPr>
          <w:rFonts w:ascii="Sylfaen" w:hAnsi="Sylfaen" w:cs="Sylfaen"/>
          <w:color w:val="202124"/>
          <w:spacing w:val="3"/>
          <w:sz w:val="24"/>
          <w:szCs w:val="24"/>
        </w:rPr>
        <w:t>პროგრამას</w:t>
      </w:r>
      <w:proofErr w:type="spellEnd"/>
      <w:r w:rsidRPr="00FA0A13">
        <w:rPr>
          <w:rFonts w:ascii="Sylfaen" w:hAnsi="Sylfaen" w:cs="Arial"/>
          <w:color w:val="202124"/>
          <w:spacing w:val="3"/>
          <w:sz w:val="24"/>
          <w:szCs w:val="24"/>
          <w:lang w:val="ka-GE"/>
        </w:rPr>
        <w:t xml:space="preserve"> უფრო მოქნილს.  შეგროვილი ინფორმაციის დამუშვების გაანალიზებისა და განხილვის შემდგომ  </w:t>
      </w:r>
      <w:r w:rsidRPr="00FA0A13">
        <w:rPr>
          <w:rFonts w:ascii="Sylfaen" w:hAnsi="Sylfaen"/>
          <w:lang w:val="ka-GE"/>
        </w:rPr>
        <w:t xml:space="preserve">მუნიციპალიტეტი შეეცადა ყველა იმ საჭიროებაზე გაეკეთებინა აქცენტი რომელიც გამოიკვეთა. სამუშაო პროცესმა ხელი შეუწყო მოსახლეობასა და ადგილობრივ ხელისუფლებას შორის ნდობის ფაქტორის გაღრმავებას. </w:t>
      </w:r>
    </w:p>
    <w:p w14:paraId="6E974981" w14:textId="77777777" w:rsidR="001A282C" w:rsidRPr="00FA0A13" w:rsidRDefault="001A282C" w:rsidP="001A282C">
      <w:pPr>
        <w:spacing w:line="276" w:lineRule="auto"/>
        <w:ind w:right="-20"/>
        <w:jc w:val="both"/>
        <w:rPr>
          <w:rFonts w:ascii="Sylfaen" w:hAnsi="Sylfaen" w:cstheme="minorHAnsi"/>
          <w:lang w:val="ka-GE"/>
        </w:rPr>
      </w:pPr>
    </w:p>
    <w:p w14:paraId="270077EE" w14:textId="77777777" w:rsidR="001A282C" w:rsidRPr="00FA0A13" w:rsidRDefault="001A282C" w:rsidP="005A0708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4A42D429" w14:textId="6EF2131B" w:rsidR="009D52F7" w:rsidRPr="00FA0A13" w:rsidRDefault="001A282C" w:rsidP="005A0708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en-GB"/>
        </w:rPr>
      </w:pPr>
      <w:r w:rsidRPr="00FA0A13">
        <w:rPr>
          <w:rFonts w:ascii="Sylfaen" w:hAnsi="Sylfaen"/>
          <w:lang w:val="en-GB"/>
        </w:rPr>
        <w:t xml:space="preserve"> </w:t>
      </w:r>
    </w:p>
    <w:p w14:paraId="6A0D3272" w14:textId="3D42CCC4" w:rsidR="005A0708" w:rsidRPr="00FA0A13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FA0A13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17553488" w14:textId="77777777" w:rsidR="005A0708" w:rsidRPr="00FA0A13" w:rsidRDefault="005A0708" w:rsidP="005A0708">
      <w:pPr>
        <w:spacing w:after="0"/>
        <w:ind w:left="360"/>
        <w:jc w:val="both"/>
        <w:rPr>
          <w:rFonts w:ascii="Sylfaen" w:hAnsi="Sylfaen"/>
          <w:i/>
          <w:u w:val="single"/>
          <w:lang w:val="ka-GE"/>
        </w:rPr>
      </w:pPr>
      <w:r w:rsidRPr="00FA0A13">
        <w:rPr>
          <w:rFonts w:ascii="Sylfaen" w:hAnsi="Sylfaen" w:cs="Sylfaen"/>
          <w:b/>
          <w:sz w:val="18"/>
          <w:szCs w:val="18"/>
          <w:lang w:val="ka-GE"/>
        </w:rPr>
        <w:t>(</w:t>
      </w:r>
      <w:r w:rsidRPr="00FA0A13">
        <w:rPr>
          <w:rFonts w:ascii="Sylfaen" w:hAnsi="Sylfaen" w:cs="Sylfaen"/>
          <w:sz w:val="18"/>
          <w:szCs w:val="18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მუნიციპალიეტეტში)</w:t>
      </w:r>
    </w:p>
    <w:p w14:paraId="380A2E54" w14:textId="77777777" w:rsidR="00DF019D" w:rsidRPr="00FA0A13" w:rsidRDefault="00DF019D" w:rsidP="00AD78F7">
      <w:pPr>
        <w:pStyle w:val="ListParagraph"/>
        <w:jc w:val="both"/>
        <w:rPr>
          <w:rFonts w:ascii="Sylfaen" w:hAnsi="Sylfaen"/>
          <w:i/>
          <w:lang w:val="ka-GE"/>
        </w:rPr>
      </w:pPr>
    </w:p>
    <w:p w14:paraId="3ACD00AD" w14:textId="58C62C70" w:rsidR="005A0708" w:rsidRPr="00FA0A13" w:rsidRDefault="00DF019D" w:rsidP="00AD78F7">
      <w:pPr>
        <w:pStyle w:val="ListParagraph"/>
        <w:jc w:val="both"/>
        <w:rPr>
          <w:rFonts w:ascii="Sylfaen" w:hAnsi="Sylfaen"/>
          <w:iCs/>
          <w:lang w:val="ka-GE"/>
        </w:rPr>
      </w:pPr>
      <w:r w:rsidRPr="00FA0A13">
        <w:rPr>
          <w:rFonts w:ascii="Sylfaen" w:hAnsi="Sylfaen"/>
          <w:iCs/>
          <w:lang w:val="ka-GE"/>
        </w:rPr>
        <w:t xml:space="preserve">ვინაიდან </w:t>
      </w:r>
      <w:r w:rsidR="00AD78F7" w:rsidRPr="00FA0A13">
        <w:rPr>
          <w:rFonts w:ascii="Sylfaen" w:hAnsi="Sylfaen"/>
          <w:iCs/>
          <w:lang w:val="ka-GE"/>
        </w:rPr>
        <w:t xml:space="preserve">მუნიციპალიტეტის მერიაში </w:t>
      </w:r>
      <w:r w:rsidR="006470CB" w:rsidRPr="00FA0A13">
        <w:rPr>
          <w:rFonts w:ascii="Sylfaen" w:hAnsi="Sylfaen"/>
          <w:iCs/>
          <w:lang w:val="ka-GE"/>
        </w:rPr>
        <w:t>სერვისების მომხმარებელთა</w:t>
      </w:r>
      <w:r w:rsidRPr="00FA0A13">
        <w:rPr>
          <w:rFonts w:ascii="Sylfaen" w:hAnsi="Sylfaen"/>
          <w:iCs/>
          <w:lang w:val="ka-GE"/>
        </w:rPr>
        <w:t xml:space="preserve"> </w:t>
      </w:r>
      <w:r w:rsidR="006470CB" w:rsidRPr="00FA0A13">
        <w:rPr>
          <w:rFonts w:ascii="Sylfaen" w:hAnsi="Sylfaen"/>
          <w:iCs/>
          <w:lang w:val="ka-GE"/>
        </w:rPr>
        <w:t xml:space="preserve"> უკუკავშირის </w:t>
      </w:r>
      <w:r w:rsidRPr="00FA0A13">
        <w:rPr>
          <w:rFonts w:ascii="Sylfaen" w:hAnsi="Sylfaen"/>
          <w:iCs/>
          <w:lang w:val="ka-GE"/>
        </w:rPr>
        <w:t xml:space="preserve"> დანერგვა წარმატებით განხორციელდა,  შესაძლებელია </w:t>
      </w:r>
      <w:r w:rsidR="00AD78F7" w:rsidRPr="00FA0A13">
        <w:rPr>
          <w:rFonts w:ascii="Sylfaen" w:hAnsi="Sylfaen"/>
          <w:iCs/>
          <w:lang w:val="ka-GE"/>
        </w:rPr>
        <w:t xml:space="preserve">დაიწყოს </w:t>
      </w:r>
      <w:r w:rsidR="006470CB" w:rsidRPr="00FA0A13">
        <w:rPr>
          <w:rFonts w:ascii="Sylfaen" w:hAnsi="Sylfaen"/>
          <w:iCs/>
          <w:lang w:val="ka-GE"/>
        </w:rPr>
        <w:t xml:space="preserve"> სხვა მუნიციპალურ სერვისებ</w:t>
      </w:r>
      <w:r w:rsidR="00AD78F7" w:rsidRPr="00FA0A13">
        <w:rPr>
          <w:rFonts w:ascii="Sylfaen" w:hAnsi="Sylfaen"/>
          <w:iCs/>
          <w:lang w:val="ka-GE"/>
        </w:rPr>
        <w:t xml:space="preserve">თან </w:t>
      </w:r>
      <w:r w:rsidR="006470CB" w:rsidRPr="00FA0A13">
        <w:rPr>
          <w:rFonts w:ascii="Sylfaen" w:hAnsi="Sylfaen"/>
          <w:iCs/>
          <w:lang w:val="ka-GE"/>
        </w:rPr>
        <w:t>დაკავშირებით</w:t>
      </w:r>
      <w:r w:rsidRPr="00FA0A13">
        <w:rPr>
          <w:rFonts w:ascii="Sylfaen" w:hAnsi="Sylfaen"/>
          <w:iCs/>
          <w:lang w:val="ka-GE"/>
        </w:rPr>
        <w:t xml:space="preserve"> </w:t>
      </w:r>
      <w:r w:rsidR="00C73D75" w:rsidRPr="00FA0A13">
        <w:rPr>
          <w:rFonts w:ascii="Sylfaen" w:hAnsi="Sylfaen"/>
          <w:iCs/>
          <w:lang w:val="ka-GE"/>
        </w:rPr>
        <w:t xml:space="preserve">მსგავსი </w:t>
      </w:r>
      <w:r w:rsidRPr="00FA0A13">
        <w:rPr>
          <w:rFonts w:ascii="Sylfaen" w:hAnsi="Sylfaen"/>
          <w:iCs/>
          <w:lang w:val="ka-GE"/>
        </w:rPr>
        <w:t xml:space="preserve"> მექანიზმის დანერგვა. </w:t>
      </w:r>
    </w:p>
    <w:p w14:paraId="184D745E" w14:textId="77777777" w:rsidR="006470CB" w:rsidRPr="00FA0A13" w:rsidRDefault="006470CB" w:rsidP="00AD78F7">
      <w:pPr>
        <w:pStyle w:val="ListParagraph"/>
        <w:jc w:val="both"/>
        <w:rPr>
          <w:rFonts w:ascii="Sylfaen" w:hAnsi="Sylfaen"/>
          <w:iCs/>
          <w:lang w:val="ka-GE"/>
        </w:rPr>
      </w:pPr>
    </w:p>
    <w:p w14:paraId="659FBA52" w14:textId="3FEC570B" w:rsidR="005A0708" w:rsidRPr="00FA0A13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i/>
          <w:u w:val="single"/>
          <w:lang w:val="ka-GE"/>
        </w:rPr>
      </w:pPr>
      <w:r w:rsidRPr="00FA0A13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FA0A13">
        <w:rPr>
          <w:rFonts w:ascii="Sylfaen" w:hAnsi="Sylfaen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14:paraId="076EE08A" w14:textId="0BB83DAB" w:rsidR="00FF6E8E" w:rsidRPr="00FA0A13" w:rsidRDefault="0057159A" w:rsidP="00FF6E8E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 xml:space="preserve">წარმატების განმაპირობებელი მნიშვნელოვანი გარემოება </w:t>
      </w:r>
      <w:r w:rsidR="00FF6E8E" w:rsidRPr="00FA0A13">
        <w:rPr>
          <w:rFonts w:ascii="Sylfaen" w:hAnsi="Sylfaen"/>
          <w:lang w:val="ka-GE"/>
        </w:rPr>
        <w:t xml:space="preserve">იყო ბენეფიციარების მზაობა უკუკავშირის დამყარებაზე. </w:t>
      </w:r>
    </w:p>
    <w:p w14:paraId="6C4FAF67" w14:textId="323C1B92" w:rsidR="00FE7911" w:rsidRDefault="00FF6E8E" w:rsidP="00FF6E8E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FA0A13">
        <w:rPr>
          <w:rFonts w:ascii="Sylfaen" w:hAnsi="Sylfaen"/>
          <w:lang w:val="ka-GE"/>
        </w:rPr>
        <w:t xml:space="preserve"> </w:t>
      </w:r>
      <w:r w:rsidR="005A0708" w:rsidRPr="00FA0A13">
        <w:rPr>
          <w:rFonts w:ascii="Sylfaen" w:hAnsi="Sylfaen"/>
          <w:b/>
          <w:lang w:val="ka-GE"/>
        </w:rPr>
        <w:t xml:space="preserve">ინფორმაცია </w:t>
      </w:r>
      <w:r w:rsidR="00E420EC" w:rsidRPr="00FA0A13">
        <w:rPr>
          <w:rFonts w:ascii="Sylfaen" w:hAnsi="Sylfaen"/>
          <w:b/>
          <w:lang w:val="ka-GE"/>
        </w:rPr>
        <w:t xml:space="preserve">პრატიკის/ინიციატივის </w:t>
      </w:r>
      <w:r w:rsidR="005A0708" w:rsidRPr="00FA0A13">
        <w:rPr>
          <w:rFonts w:ascii="Sylfaen" w:hAnsi="Sylfaen"/>
          <w:b/>
          <w:lang w:val="ka-GE"/>
        </w:rPr>
        <w:t>მდგრადობის შესახებ</w:t>
      </w:r>
      <w:r w:rsidR="00FE7911" w:rsidRPr="00FA0A13">
        <w:rPr>
          <w:rFonts w:ascii="Sylfaen" w:hAnsi="Sylfaen"/>
          <w:b/>
          <w:lang w:val="ka-GE"/>
        </w:rPr>
        <w:t xml:space="preserve"> </w:t>
      </w:r>
      <w:r w:rsidR="00FE7911" w:rsidRPr="00FA0A13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0E0733E5" w14:textId="77777777" w:rsidR="003C610E" w:rsidRDefault="003C610E" w:rsidP="003C610E">
      <w:pPr>
        <w:pStyle w:val="ListParagraph"/>
        <w:ind w:left="1440" w:hanging="22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>ა)</w:t>
      </w:r>
      <w:r>
        <w:rPr>
          <w:rFonts w:ascii="Sylfaen" w:hAnsi="Sylfaen"/>
          <w:bCs/>
          <w:lang w:val="ka-GE"/>
        </w:rPr>
        <w:t xml:space="preserve"> </w:t>
      </w:r>
      <w:r w:rsidRPr="00A26391">
        <w:rPr>
          <w:rFonts w:ascii="Sylfaen" w:hAnsi="Sylfaen"/>
          <w:bCs/>
          <w:lang w:val="ka-GE"/>
        </w:rPr>
        <w:t>პროექტის შედეგად მუნიციპალური სერვისის მიწოდებაში ასახული ცვლილება;</w:t>
      </w:r>
    </w:p>
    <w:p w14:paraId="43C9B807" w14:textId="77777777" w:rsidR="003C610E" w:rsidRPr="00FA0A13" w:rsidRDefault="003C610E" w:rsidP="003C610E">
      <w:pPr>
        <w:ind w:left="1418" w:firstLine="22"/>
        <w:jc w:val="both"/>
        <w:rPr>
          <w:rFonts w:ascii="Sylfaen" w:eastAsia="Times New Roman" w:hAnsi="Sylfaen"/>
          <w:lang w:val="ka-GE"/>
        </w:rPr>
      </w:pPr>
      <w:r w:rsidRPr="00FA0A13">
        <w:rPr>
          <w:rFonts w:ascii="Sylfaen" w:eastAsia="Times New Roman" w:hAnsi="Sylfaen" w:cs="Sylfaen"/>
          <w:lang w:val="ka-GE"/>
        </w:rPr>
        <w:t>,,</w:t>
      </w:r>
      <w:proofErr w:type="spellStart"/>
      <w:r w:rsidRPr="00FA0A13">
        <w:rPr>
          <w:rFonts w:ascii="Sylfaen" w:eastAsia="Times New Roman" w:hAnsi="Sylfaen" w:cs="Sylfaen"/>
        </w:rPr>
        <w:t>ამბროლაურის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მუნიციპალიტეტში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რეგისტრირებული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და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მუდმივად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მცხოვრები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პირის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სტატუსის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მქონე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მოქალაქეთა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სოციალური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დაცვის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პროგრამისა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და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ბენეფიტის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გაცემის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წესის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დამტკიცების</w:t>
      </w:r>
      <w:proofErr w:type="spellEnd"/>
      <w:r w:rsidRPr="00FA0A13">
        <w:rPr>
          <w:rFonts w:ascii="Sylfaen" w:eastAsia="Times New Roman" w:hAnsi="Sylfaen"/>
        </w:rPr>
        <w:t xml:space="preserve"> </w:t>
      </w:r>
      <w:proofErr w:type="spellStart"/>
      <w:r w:rsidRPr="00FA0A13">
        <w:rPr>
          <w:rFonts w:ascii="Sylfaen" w:eastAsia="Times New Roman" w:hAnsi="Sylfaen" w:cs="Sylfaen"/>
        </w:rPr>
        <w:t>შესახებ</w:t>
      </w:r>
      <w:proofErr w:type="spellEnd"/>
      <w:r w:rsidRPr="00FA0A13">
        <w:rPr>
          <w:rFonts w:ascii="Sylfaen" w:eastAsia="Times New Roman" w:hAnsi="Sylfaen" w:cs="Sylfaen"/>
          <w:lang w:val="ka-GE"/>
        </w:rPr>
        <w:t xml:space="preserve">’’ </w:t>
      </w:r>
      <w:r w:rsidRPr="00FA0A13">
        <w:rPr>
          <w:rFonts w:ascii="Sylfaen" w:hAnsi="Sylfaen" w:cstheme="minorHAnsi"/>
          <w:lang w:val="ka-GE"/>
        </w:rPr>
        <w:t>მუნიციპალიტეტის</w:t>
      </w:r>
      <w:r w:rsidRPr="00FA0A13">
        <w:rPr>
          <w:rFonts w:ascii="Sylfaen" w:hAnsi="Sylfaen" w:cstheme="minorHAnsi"/>
        </w:rPr>
        <w:t xml:space="preserve"> </w:t>
      </w:r>
      <w:r w:rsidRPr="00FA0A13">
        <w:rPr>
          <w:rFonts w:ascii="Sylfaen" w:hAnsi="Sylfaen" w:cstheme="minorHAnsi"/>
          <w:lang w:val="ka-GE"/>
        </w:rPr>
        <w:t xml:space="preserve">2026 წელს </w:t>
      </w:r>
      <w:proofErr w:type="spellStart"/>
      <w:r w:rsidRPr="00FA0A13">
        <w:rPr>
          <w:rFonts w:ascii="Sylfaen" w:hAnsi="Sylfaen" w:cstheme="minorHAnsi"/>
        </w:rPr>
        <w:t>განსახორციელებელი</w:t>
      </w:r>
      <w:proofErr w:type="spellEnd"/>
      <w:r w:rsidRPr="00FA0A13">
        <w:rPr>
          <w:rFonts w:ascii="Sylfaen" w:hAnsi="Sylfaen" w:cstheme="minorHAnsi"/>
          <w:lang w:val="ka-GE"/>
        </w:rPr>
        <w:t xml:space="preserve"> დადგენილების პროექტში. </w:t>
      </w:r>
    </w:p>
    <w:p w14:paraId="553846C7" w14:textId="77777777" w:rsidR="003C610E" w:rsidRDefault="003C610E" w:rsidP="003C610E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>ბ) პროექტის შედეგად ადგილობრივ ბუჯეტში ასახული ცვლილება;</w:t>
      </w:r>
    </w:p>
    <w:p w14:paraId="6B0023B8" w14:textId="78EA4643" w:rsidR="003C610E" w:rsidRPr="00965FF6" w:rsidRDefault="003C610E" w:rsidP="003C610E">
      <w:pPr>
        <w:pStyle w:val="ListParagraph"/>
        <w:ind w:left="1440"/>
        <w:jc w:val="both"/>
        <w:rPr>
          <w:rFonts w:ascii="Sylfaen" w:hAnsi="Sylfaen"/>
          <w:bCs/>
          <w:color w:val="000000" w:themeColor="text1"/>
          <w:lang w:val="ka-GE"/>
        </w:rPr>
      </w:pPr>
      <w:r w:rsidRPr="00965FF6">
        <w:rPr>
          <w:rFonts w:ascii="Sylfaen" w:hAnsi="Sylfaen"/>
          <w:bCs/>
          <w:color w:val="000000" w:themeColor="text1"/>
          <w:lang w:val="ka-GE"/>
        </w:rPr>
        <w:t>20</w:t>
      </w:r>
      <w:r>
        <w:rPr>
          <w:rFonts w:ascii="Sylfaen" w:hAnsi="Sylfaen"/>
          <w:bCs/>
          <w:color w:val="000000" w:themeColor="text1"/>
          <w:lang w:val="ka-GE"/>
        </w:rPr>
        <w:t xml:space="preserve">26 </w:t>
      </w:r>
      <w:r w:rsidRPr="00965FF6">
        <w:rPr>
          <w:rFonts w:ascii="Sylfaen" w:hAnsi="Sylfaen"/>
          <w:bCs/>
          <w:color w:val="000000" w:themeColor="text1"/>
          <w:lang w:val="ka-GE"/>
        </w:rPr>
        <w:t xml:space="preserve"> წელს ადგილობრივი ბიუჯეტი</w:t>
      </w:r>
      <w:r>
        <w:rPr>
          <w:rFonts w:ascii="Sylfaen" w:hAnsi="Sylfaen"/>
          <w:bCs/>
          <w:color w:val="000000" w:themeColor="text1"/>
          <w:lang w:val="ka-GE"/>
        </w:rPr>
        <w:t xml:space="preserve">ს  პროექტში გათვალისწინებულია ზოგიერთი სოციალური  სერვისით  მოსარგებლეთათვის თანხის გაზრდა. </w:t>
      </w:r>
    </w:p>
    <w:p w14:paraId="7F674B77" w14:textId="77777777" w:rsidR="003C610E" w:rsidRPr="00965FF6" w:rsidRDefault="003C610E" w:rsidP="003C610E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965FF6">
        <w:rPr>
          <w:rFonts w:ascii="Sylfaen" w:hAnsi="Sylfaen"/>
          <w:bCs/>
          <w:lang w:val="ka-GE"/>
        </w:rPr>
        <w:t>გ) მოსახლეობის მხარდაჭერა;</w:t>
      </w:r>
    </w:p>
    <w:p w14:paraId="38C71DBA" w14:textId="4883A34A" w:rsidR="003C610E" w:rsidRPr="00A26391" w:rsidRDefault="003C610E" w:rsidP="003C610E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მოსახლეობა გამოთქვამს მხარდაჭერას </w:t>
      </w:r>
      <w:r w:rsidR="00203F3A">
        <w:rPr>
          <w:rFonts w:ascii="Sylfaen" w:hAnsi="Sylfaen"/>
          <w:bCs/>
          <w:lang w:val="ka-GE"/>
        </w:rPr>
        <w:t>უკუკავშირის განხორციელებაზე.</w:t>
      </w:r>
    </w:p>
    <w:p w14:paraId="49CC2809" w14:textId="77777777" w:rsidR="003C610E" w:rsidRDefault="003C610E" w:rsidP="003C610E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>დ) შეტანილია თუ არა პროექტი მომავალი წლის ბიუჯეტში;</w:t>
      </w:r>
    </w:p>
    <w:p w14:paraId="3828B557" w14:textId="77777777" w:rsidR="003C610E" w:rsidRPr="00FE7911" w:rsidRDefault="003C610E" w:rsidP="003C610E">
      <w:pPr>
        <w:pStyle w:val="ListParagraph"/>
        <w:ind w:left="1440"/>
        <w:jc w:val="both"/>
        <w:rPr>
          <w:rFonts w:ascii="Sylfaen" w:hAnsi="Sylfaen"/>
          <w:bCs/>
          <w:i/>
          <w:u w:val="single"/>
          <w:lang w:val="ka-GE"/>
        </w:rPr>
      </w:pPr>
      <w:r>
        <w:rPr>
          <w:rFonts w:ascii="Sylfaen" w:hAnsi="Sylfaen"/>
          <w:bCs/>
          <w:lang w:val="ka-GE"/>
        </w:rPr>
        <w:t>დიახ.</w:t>
      </w:r>
    </w:p>
    <w:p w14:paraId="7F9A8B21" w14:textId="24C3FE80" w:rsidR="0057159A" w:rsidRPr="00FA0A13" w:rsidRDefault="0057159A" w:rsidP="00FE7911">
      <w:pPr>
        <w:pStyle w:val="ListParagraph"/>
        <w:ind w:left="1440"/>
        <w:jc w:val="both"/>
        <w:rPr>
          <w:rFonts w:ascii="Sylfaen" w:hAnsi="Sylfaen"/>
          <w:bCs/>
          <w:i/>
          <w:u w:val="single"/>
          <w:lang w:val="ka-GE"/>
        </w:rPr>
      </w:pPr>
    </w:p>
    <w:p w14:paraId="4905AFFE" w14:textId="77777777" w:rsidR="006B2FF5" w:rsidRPr="00FA0A13" w:rsidRDefault="006B2FF5" w:rsidP="006B2FF5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786334F5" w14:textId="587E4644" w:rsidR="006B2FF5" w:rsidRPr="00FA0A13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t>საკრებულოს როლი:</w:t>
      </w:r>
    </w:p>
    <w:p w14:paraId="10F39584" w14:textId="6B3388C4" w:rsidR="006B2FF5" w:rsidRPr="00FA0A13" w:rsidRDefault="006B2FF5" w:rsidP="006B2FF5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1BA5DD8A" w14:textId="1FEB7838" w:rsidR="002B6124" w:rsidRPr="00FA0A13" w:rsidRDefault="005E298B" w:rsidP="002B6124">
      <w:pPr>
        <w:spacing w:line="276" w:lineRule="auto"/>
        <w:jc w:val="both"/>
        <w:rPr>
          <w:rFonts w:ascii="Sylfaen" w:hAnsi="Sylfaen" w:cstheme="minorHAnsi"/>
          <w:lang w:val="ka-GE"/>
        </w:rPr>
      </w:pPr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ka-GE" w:eastAsia="en-GB"/>
        </w:rPr>
        <w:t xml:space="preserve">ამბროლაურის მუნიციპალიტეტის მერიაში </w:t>
      </w:r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en-GB" w:eastAsia="en-GB"/>
        </w:rPr>
        <w:t xml:space="preserve">2026-2029 </w:t>
      </w:r>
      <w:proofErr w:type="spellStart"/>
      <w:r w:rsidRPr="00FA0A13">
        <w:rPr>
          <w:rFonts w:ascii="Sylfaen" w:eastAsia="Times New Roman" w:hAnsi="Sylfaen" w:cs="Sylfaen"/>
          <w:color w:val="080809"/>
          <w:sz w:val="23"/>
          <w:szCs w:val="23"/>
          <w:lang w:val="en-GB" w:eastAsia="en-GB"/>
        </w:rPr>
        <w:t>წლების</w:t>
      </w:r>
      <w:proofErr w:type="spellEnd"/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en-GB" w:eastAsia="en-GB"/>
        </w:rPr>
        <w:t xml:space="preserve"> </w:t>
      </w:r>
      <w:proofErr w:type="spellStart"/>
      <w:r w:rsidRPr="00FA0A13">
        <w:rPr>
          <w:rFonts w:ascii="Sylfaen" w:eastAsia="Times New Roman" w:hAnsi="Sylfaen" w:cs="Sylfaen"/>
          <w:color w:val="080809"/>
          <w:sz w:val="23"/>
          <w:szCs w:val="23"/>
          <w:lang w:val="en-GB" w:eastAsia="en-GB"/>
        </w:rPr>
        <w:t>პრიორიტეტების</w:t>
      </w:r>
      <w:proofErr w:type="spellEnd"/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en-GB" w:eastAsia="en-GB"/>
        </w:rPr>
        <w:t xml:space="preserve"> </w:t>
      </w:r>
      <w:proofErr w:type="spellStart"/>
      <w:r w:rsidRPr="00FA0A13">
        <w:rPr>
          <w:rFonts w:ascii="Sylfaen" w:eastAsia="Times New Roman" w:hAnsi="Sylfaen" w:cs="Sylfaen"/>
          <w:color w:val="080809"/>
          <w:sz w:val="23"/>
          <w:szCs w:val="23"/>
          <w:lang w:val="en-GB" w:eastAsia="en-GB"/>
        </w:rPr>
        <w:t>დოკუმენტის</w:t>
      </w:r>
      <w:proofErr w:type="spellEnd"/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en-GB" w:eastAsia="en-GB"/>
        </w:rPr>
        <w:t xml:space="preserve"> </w:t>
      </w:r>
      <w:proofErr w:type="spellStart"/>
      <w:r w:rsidRPr="00FA0A13">
        <w:rPr>
          <w:rFonts w:ascii="Sylfaen" w:eastAsia="Times New Roman" w:hAnsi="Sylfaen" w:cs="Sylfaen"/>
          <w:color w:val="080809"/>
          <w:sz w:val="23"/>
          <w:szCs w:val="23"/>
          <w:lang w:val="en-GB" w:eastAsia="en-GB"/>
        </w:rPr>
        <w:t>მომზადების</w:t>
      </w:r>
      <w:proofErr w:type="spellEnd"/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en-GB" w:eastAsia="en-GB"/>
        </w:rPr>
        <w:t xml:space="preserve"> </w:t>
      </w:r>
      <w:proofErr w:type="spellStart"/>
      <w:r w:rsidRPr="00FA0A13">
        <w:rPr>
          <w:rFonts w:ascii="Sylfaen" w:eastAsia="Times New Roman" w:hAnsi="Sylfaen" w:cs="Sylfaen"/>
          <w:color w:val="080809"/>
          <w:sz w:val="23"/>
          <w:szCs w:val="23"/>
          <w:lang w:val="en-GB" w:eastAsia="en-GB"/>
        </w:rPr>
        <w:t>მიზნით</w:t>
      </w:r>
      <w:proofErr w:type="spellEnd"/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en-GB" w:eastAsia="en-GB"/>
        </w:rPr>
        <w:t xml:space="preserve"> </w:t>
      </w:r>
      <w:proofErr w:type="spellStart"/>
      <w:r w:rsidRPr="00FA0A13">
        <w:rPr>
          <w:rFonts w:ascii="Sylfaen" w:eastAsia="Times New Roman" w:hAnsi="Sylfaen" w:cs="Sylfaen"/>
          <w:color w:val="080809"/>
          <w:sz w:val="23"/>
          <w:szCs w:val="23"/>
          <w:lang w:val="en-GB" w:eastAsia="en-GB"/>
        </w:rPr>
        <w:t>სამუშაო</w:t>
      </w:r>
      <w:proofErr w:type="spellEnd"/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en-GB" w:eastAsia="en-GB"/>
        </w:rPr>
        <w:t xml:space="preserve"> </w:t>
      </w:r>
      <w:proofErr w:type="spellStart"/>
      <w:r w:rsidRPr="00FA0A13">
        <w:rPr>
          <w:rFonts w:ascii="Sylfaen" w:eastAsia="Times New Roman" w:hAnsi="Sylfaen" w:cs="Sylfaen"/>
          <w:color w:val="080809"/>
          <w:sz w:val="23"/>
          <w:szCs w:val="23"/>
          <w:lang w:val="en-GB" w:eastAsia="en-GB"/>
        </w:rPr>
        <w:t>ჯგუფის</w:t>
      </w:r>
      <w:proofErr w:type="spellEnd"/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en-GB" w:eastAsia="en-GB"/>
        </w:rPr>
        <w:t xml:space="preserve"> </w:t>
      </w:r>
      <w:proofErr w:type="spellStart"/>
      <w:r w:rsidRPr="00FA0A13">
        <w:rPr>
          <w:rFonts w:ascii="Sylfaen" w:eastAsia="Times New Roman" w:hAnsi="Sylfaen" w:cs="Sylfaen"/>
          <w:color w:val="080809"/>
          <w:sz w:val="23"/>
          <w:szCs w:val="23"/>
          <w:lang w:val="en-GB" w:eastAsia="en-GB"/>
        </w:rPr>
        <w:t>შეხვედრა</w:t>
      </w:r>
      <w:proofErr w:type="spellEnd"/>
      <w:r w:rsidRPr="00FA0A13">
        <w:rPr>
          <w:rFonts w:ascii="Sylfaen" w:eastAsia="Times New Roman" w:hAnsi="Sylfaen" w:cs="Sylfaen"/>
          <w:color w:val="080809"/>
          <w:sz w:val="23"/>
          <w:szCs w:val="23"/>
          <w:lang w:val="ka-GE" w:eastAsia="en-GB"/>
        </w:rPr>
        <w:t xml:space="preserve">ზე  </w:t>
      </w:r>
      <w:r w:rsidR="00B632B5" w:rsidRPr="00FA0A13">
        <w:rPr>
          <w:rFonts w:ascii="Sylfaen" w:eastAsia="Times New Roman" w:hAnsi="Sylfaen" w:cs="Sylfaen"/>
          <w:color w:val="080809"/>
          <w:sz w:val="23"/>
          <w:szCs w:val="23"/>
          <w:lang w:val="ka-GE" w:eastAsia="en-GB"/>
        </w:rPr>
        <w:t>(</w:t>
      </w:r>
      <w:r w:rsidRPr="00FA0A13">
        <w:rPr>
          <w:rFonts w:ascii="Sylfaen" w:eastAsia="Times New Roman" w:hAnsi="Sylfaen" w:cs="Sylfaen"/>
          <w:color w:val="080809"/>
          <w:sz w:val="23"/>
          <w:szCs w:val="23"/>
          <w:lang w:val="ka-GE" w:eastAsia="en-GB"/>
        </w:rPr>
        <w:t>რომლის შემადგენლობაშიც შედიან ამბროლაურის მუნიციპალიტეტის საკრებულოს წე</w:t>
      </w:r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ka-GE" w:eastAsia="en-GB"/>
        </w:rPr>
        <w:t>ვრები</w:t>
      </w:r>
      <w:r w:rsidR="00B632B5" w:rsidRPr="00FA0A13">
        <w:rPr>
          <w:rFonts w:ascii="Sylfaen" w:eastAsia="Times New Roman" w:hAnsi="Sylfaen" w:cs="Segoe UI Historic"/>
          <w:color w:val="080809"/>
          <w:sz w:val="23"/>
          <w:szCs w:val="23"/>
          <w:lang w:val="ka-GE" w:eastAsia="en-GB"/>
        </w:rPr>
        <w:t xml:space="preserve">)  </w:t>
      </w:r>
      <w:r w:rsidRPr="00FA0A13">
        <w:rPr>
          <w:rFonts w:ascii="Sylfaen" w:eastAsia="Times New Roman" w:hAnsi="Sylfaen" w:cs="Segoe UI Historic"/>
          <w:color w:val="080809"/>
          <w:sz w:val="23"/>
          <w:szCs w:val="23"/>
          <w:lang w:val="ka-GE" w:eastAsia="en-GB"/>
        </w:rPr>
        <w:t xml:space="preserve"> </w:t>
      </w:r>
      <w:r w:rsidR="00B632B5" w:rsidRPr="00FA0A13">
        <w:rPr>
          <w:rFonts w:ascii="Sylfaen" w:eastAsia="Times New Roman" w:hAnsi="Sylfaen" w:cs="Segoe UI Historic"/>
          <w:color w:val="080809"/>
          <w:sz w:val="23"/>
          <w:szCs w:val="23"/>
          <w:lang w:val="ka-GE" w:eastAsia="en-GB"/>
        </w:rPr>
        <w:t>განხილული იქნა უკუკავშირის შედეგე</w:t>
      </w:r>
      <w:r w:rsidR="007508E0" w:rsidRPr="00FA0A13">
        <w:rPr>
          <w:rFonts w:ascii="Sylfaen" w:eastAsia="Times New Roman" w:hAnsi="Sylfaen" w:cs="Segoe UI Historic"/>
          <w:color w:val="080809"/>
          <w:sz w:val="23"/>
          <w:szCs w:val="23"/>
          <w:lang w:val="ka-GE" w:eastAsia="en-GB"/>
        </w:rPr>
        <w:t>ბი</w:t>
      </w:r>
      <w:r w:rsidR="002B6124" w:rsidRPr="00FA0A13">
        <w:rPr>
          <w:rFonts w:ascii="Sylfaen" w:eastAsia="Times New Roman" w:hAnsi="Sylfaen" w:cs="Segoe UI Historic"/>
          <w:color w:val="080809"/>
          <w:sz w:val="23"/>
          <w:szCs w:val="23"/>
          <w:lang w:val="ka-GE" w:eastAsia="en-GB"/>
        </w:rPr>
        <w:t xml:space="preserve"> და მოწონებული იქნა </w:t>
      </w:r>
      <w:r w:rsidR="002B6124" w:rsidRPr="00FA0A13">
        <w:rPr>
          <w:rFonts w:ascii="Sylfaen" w:hAnsi="Sylfaen" w:cstheme="minorHAnsi"/>
          <w:lang w:val="ka-GE"/>
        </w:rPr>
        <w:t xml:space="preserve">სერვისთან დაკავშირებული ცვლილებების ინიცირება </w:t>
      </w:r>
      <w:r w:rsidR="002B6124" w:rsidRPr="006A5FB0">
        <w:rPr>
          <w:rFonts w:ascii="Sylfaen" w:eastAsia="Times New Roman" w:hAnsi="Sylfaen" w:cs="Sylfaen"/>
          <w:lang w:val="ka-GE"/>
        </w:rPr>
        <w:t>,,</w:t>
      </w:r>
      <w:proofErr w:type="spellStart"/>
      <w:r w:rsidR="002B6124" w:rsidRPr="006A5FB0">
        <w:rPr>
          <w:rFonts w:ascii="Sylfaen" w:eastAsia="Times New Roman" w:hAnsi="Sylfaen" w:cs="Sylfaen"/>
        </w:rPr>
        <w:t>ამბროლაურის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მუნიციპალიტეტში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რეგისტრირებული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და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მუდმივად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მცხოვრები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პირის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სტატუსის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მქონე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მოქალაქეთა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სოციალური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დაცვის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პროგრამისა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და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ბენეფიტის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გაცემის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წესის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დამტკიცების</w:t>
      </w:r>
      <w:proofErr w:type="spellEnd"/>
      <w:r w:rsidR="002B6124" w:rsidRPr="006A5FB0">
        <w:rPr>
          <w:rFonts w:ascii="Sylfaen" w:eastAsia="Times New Roman" w:hAnsi="Sylfaen"/>
        </w:rPr>
        <w:t xml:space="preserve"> </w:t>
      </w:r>
      <w:proofErr w:type="spellStart"/>
      <w:r w:rsidR="002B6124" w:rsidRPr="006A5FB0">
        <w:rPr>
          <w:rFonts w:ascii="Sylfaen" w:eastAsia="Times New Roman" w:hAnsi="Sylfaen" w:cs="Sylfaen"/>
        </w:rPr>
        <w:t>შესახებ</w:t>
      </w:r>
      <w:proofErr w:type="spellEnd"/>
      <w:r w:rsidR="002B6124" w:rsidRPr="006A5FB0">
        <w:rPr>
          <w:rFonts w:ascii="Sylfaen" w:eastAsia="Times New Roman" w:hAnsi="Sylfaen" w:cs="Sylfaen"/>
          <w:lang w:val="ka-GE"/>
        </w:rPr>
        <w:t xml:space="preserve">’’ </w:t>
      </w:r>
      <w:r w:rsidR="002B6124" w:rsidRPr="006A5FB0">
        <w:rPr>
          <w:rFonts w:ascii="Sylfaen" w:hAnsi="Sylfaen" w:cstheme="minorHAnsi"/>
          <w:lang w:val="ka-GE"/>
        </w:rPr>
        <w:t>მუნიციპალიტეტის</w:t>
      </w:r>
      <w:r w:rsidR="002B6124" w:rsidRPr="006A5FB0">
        <w:rPr>
          <w:rFonts w:ascii="Sylfaen" w:hAnsi="Sylfaen" w:cstheme="minorHAnsi"/>
        </w:rPr>
        <w:t xml:space="preserve"> </w:t>
      </w:r>
      <w:r w:rsidR="002B6124" w:rsidRPr="006A5FB0">
        <w:rPr>
          <w:rFonts w:ascii="Sylfaen" w:hAnsi="Sylfaen" w:cstheme="minorHAnsi"/>
          <w:lang w:val="ka-GE"/>
        </w:rPr>
        <w:t xml:space="preserve">2026 წელს </w:t>
      </w:r>
      <w:proofErr w:type="spellStart"/>
      <w:r w:rsidR="002B6124" w:rsidRPr="006A5FB0">
        <w:rPr>
          <w:rFonts w:ascii="Sylfaen" w:hAnsi="Sylfaen" w:cstheme="minorHAnsi"/>
        </w:rPr>
        <w:t>განსახორციელებელ</w:t>
      </w:r>
      <w:proofErr w:type="spellEnd"/>
      <w:r w:rsidR="002B6124" w:rsidRPr="006A5FB0">
        <w:rPr>
          <w:rFonts w:ascii="Sylfaen" w:hAnsi="Sylfaen" w:cstheme="minorHAnsi"/>
          <w:lang w:val="ka-GE"/>
        </w:rPr>
        <w:t xml:space="preserve"> დადგენილების პროექტში.</w:t>
      </w:r>
      <w:r w:rsidR="002B6124" w:rsidRPr="00FA0A13">
        <w:rPr>
          <w:rFonts w:ascii="Sylfaen" w:hAnsi="Sylfaen" w:cstheme="minorHAnsi"/>
          <w:lang w:val="ka-GE"/>
        </w:rPr>
        <w:t xml:space="preserve"> </w:t>
      </w:r>
    </w:p>
    <w:p w14:paraId="7D4382E9" w14:textId="4530AAD6" w:rsidR="005E298B" w:rsidRPr="00FA0A13" w:rsidRDefault="005E298B" w:rsidP="005E298B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80809"/>
          <w:sz w:val="23"/>
          <w:szCs w:val="23"/>
          <w:lang w:val="en-GB" w:eastAsia="en-GB"/>
        </w:rPr>
      </w:pPr>
    </w:p>
    <w:p w14:paraId="51C93D51" w14:textId="2160F6DE" w:rsidR="001F44C1" w:rsidRPr="00FA0A13" w:rsidRDefault="006B2FF5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lastRenderedPageBreak/>
        <w:t>საუკეთესო პრაქტიკის პროგრამის კონკურსში მონაწილეობისათვის პრ</w:t>
      </w:r>
      <w:r w:rsidR="006A5FB0">
        <w:rPr>
          <w:rFonts w:ascii="Sylfaen" w:hAnsi="Sylfaen"/>
          <w:b/>
          <w:lang w:val="ka-GE"/>
        </w:rPr>
        <w:t>ოე</w:t>
      </w:r>
      <w:r w:rsidRPr="00FA0A13">
        <w:rPr>
          <w:rFonts w:ascii="Sylfaen" w:hAnsi="Sylfaen"/>
          <w:b/>
          <w:lang w:val="ka-GE"/>
        </w:rPr>
        <w:t>ქტის/ინიციატივის შერჩევის საკითხში;</w:t>
      </w:r>
    </w:p>
    <w:p w14:paraId="0A2DCCAE" w14:textId="047CABE5" w:rsidR="0057159A" w:rsidRPr="00FA0A13" w:rsidRDefault="0057159A" w:rsidP="0057159A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>საკრებულომ გამოხატა მხარდაჭერა ინიციატივის შერ</w:t>
      </w:r>
      <w:r w:rsidR="00AF27A9" w:rsidRPr="00FA0A13">
        <w:rPr>
          <w:rFonts w:ascii="Sylfaen" w:hAnsi="Sylfaen"/>
          <w:lang w:val="ka-GE"/>
        </w:rPr>
        <w:t xml:space="preserve">ჩევის </w:t>
      </w:r>
      <w:r w:rsidRPr="00FA0A13">
        <w:rPr>
          <w:rFonts w:ascii="Sylfaen" w:hAnsi="Sylfaen"/>
          <w:lang w:val="ka-GE"/>
        </w:rPr>
        <w:t>საკთხში.</w:t>
      </w:r>
    </w:p>
    <w:p w14:paraId="736055D2" w14:textId="67650451" w:rsidR="001F44C1" w:rsidRPr="00FA0A13" w:rsidRDefault="001F44C1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t>როგორი იყო საკრებულოში არსებული ფრაქციების დამოკიდეულება ამ პრაქტიკის</w:t>
      </w:r>
      <w:r w:rsidR="003A3773" w:rsidRPr="00FA0A13">
        <w:rPr>
          <w:rFonts w:ascii="Sylfaen" w:hAnsi="Sylfaen"/>
          <w:b/>
          <w:lang w:val="ka-GE"/>
        </w:rPr>
        <w:t>/ინიციატივის</w:t>
      </w:r>
      <w:r w:rsidRPr="00FA0A13">
        <w:rPr>
          <w:rFonts w:ascii="Sylfaen" w:hAnsi="Sylfaen"/>
          <w:b/>
          <w:lang w:val="ka-GE"/>
        </w:rPr>
        <w:t xml:space="preserve"> მიმართ;</w:t>
      </w:r>
    </w:p>
    <w:p w14:paraId="296372C4" w14:textId="3104FC63" w:rsidR="0057159A" w:rsidRPr="00FA0A13" w:rsidRDefault="0057159A" w:rsidP="0057159A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A0A13">
        <w:rPr>
          <w:rFonts w:ascii="Sylfaen" w:hAnsi="Sylfaen"/>
          <w:lang w:val="ka-GE"/>
        </w:rPr>
        <w:t>დადებითი.</w:t>
      </w:r>
    </w:p>
    <w:p w14:paraId="78AC38B4" w14:textId="77777777" w:rsidR="006B2FF5" w:rsidRPr="00FA0A13" w:rsidRDefault="006B2FF5" w:rsidP="001F44C1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17F81FB7" w14:textId="72CD0EBC" w:rsidR="006E7FF6" w:rsidRPr="0043046E" w:rsidRDefault="006B2FF5" w:rsidP="0043046E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t xml:space="preserve">პრატიკასთან/ინიციატივანსთან </w:t>
      </w:r>
      <w:r w:rsidR="005F5DF4" w:rsidRPr="00FA0A13">
        <w:rPr>
          <w:rFonts w:ascii="Sylfaen" w:hAnsi="Sylfaen"/>
          <w:b/>
          <w:lang w:val="ka-GE"/>
        </w:rPr>
        <w:t xml:space="preserve">ან ამავე საკითხთან </w:t>
      </w:r>
      <w:r w:rsidRPr="00FA0A13">
        <w:rPr>
          <w:rFonts w:ascii="Sylfaen" w:hAnsi="Sylfaen" w:cs="Sylfaen"/>
          <w:b/>
          <w:lang w:val="ka-GE"/>
        </w:rPr>
        <w:t>დაკავშირებული</w:t>
      </w:r>
      <w:r w:rsidR="005F5DF4" w:rsidRPr="00FA0A13">
        <w:rPr>
          <w:rFonts w:ascii="Sylfaen" w:hAnsi="Sylfaen" w:cs="Sylfaen"/>
          <w:b/>
          <w:lang w:val="ka-GE"/>
        </w:rPr>
        <w:t xml:space="preserve">, </w:t>
      </w:r>
      <w:r w:rsidRPr="00FA0A13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3A3773" w:rsidRPr="00FA0A13">
        <w:rPr>
          <w:rFonts w:ascii="Sylfaen" w:hAnsi="Sylfaen"/>
          <w:b/>
          <w:lang w:val="ka-GE"/>
        </w:rPr>
        <w:t xml:space="preserve"> </w:t>
      </w:r>
    </w:p>
    <w:p w14:paraId="6A45C27E" w14:textId="0B23E0AB" w:rsidR="003D4B74" w:rsidRPr="00FA0A13" w:rsidRDefault="003D4B74" w:rsidP="003D4B74">
      <w:pPr>
        <w:pStyle w:val="ListParagraph"/>
        <w:jc w:val="both"/>
        <w:rPr>
          <w:rFonts w:ascii="Sylfaen" w:hAnsi="Sylfaen"/>
          <w:iCs/>
          <w:lang w:val="ka-GE"/>
        </w:rPr>
      </w:pPr>
      <w:r w:rsidRPr="00FA0A13">
        <w:rPr>
          <w:rFonts w:ascii="Sylfaen" w:hAnsi="Sylfaen"/>
          <w:iCs/>
          <w:lang w:val="ka-GE"/>
        </w:rPr>
        <w:t xml:space="preserve">ვინაიდან მუნიციპალიტეტის მერიაში </w:t>
      </w:r>
      <w:r w:rsidR="00216CEB">
        <w:rPr>
          <w:rFonts w:ascii="Sylfaen" w:hAnsi="Sylfaen"/>
          <w:iCs/>
          <w:lang w:val="ka-GE"/>
        </w:rPr>
        <w:t xml:space="preserve">სოციალური </w:t>
      </w:r>
      <w:r w:rsidRPr="00FA0A13">
        <w:rPr>
          <w:rFonts w:ascii="Sylfaen" w:hAnsi="Sylfaen"/>
          <w:iCs/>
          <w:lang w:val="ka-GE"/>
        </w:rPr>
        <w:t>სერვისების მომხმარებელთა  უკუკავშირის  დანერგვა წარმატებით განხორციელდა</w:t>
      </w:r>
      <w:r w:rsidR="0043046E">
        <w:rPr>
          <w:rFonts w:ascii="Sylfaen" w:hAnsi="Sylfaen"/>
          <w:iCs/>
          <w:lang w:val="ka-GE"/>
        </w:rPr>
        <w:t xml:space="preserve"> და კვლავ გრძელდება</w:t>
      </w:r>
      <w:r w:rsidR="00216CEB">
        <w:rPr>
          <w:rFonts w:ascii="Sylfaen" w:hAnsi="Sylfaen"/>
          <w:iCs/>
          <w:lang w:val="ka-GE"/>
        </w:rPr>
        <w:t>,</w:t>
      </w:r>
      <w:r w:rsidR="0043046E">
        <w:rPr>
          <w:rFonts w:ascii="Sylfaen" w:hAnsi="Sylfaen"/>
          <w:iCs/>
          <w:lang w:val="ka-GE"/>
        </w:rPr>
        <w:t xml:space="preserve"> </w:t>
      </w:r>
      <w:r w:rsidRPr="00FA0A13">
        <w:rPr>
          <w:rFonts w:ascii="Sylfaen" w:hAnsi="Sylfaen"/>
          <w:iCs/>
          <w:lang w:val="ka-GE"/>
        </w:rPr>
        <w:t xml:space="preserve"> შესაძლებელია </w:t>
      </w:r>
      <w:r w:rsidR="00216CEB">
        <w:rPr>
          <w:rFonts w:ascii="Sylfaen" w:hAnsi="Sylfaen"/>
          <w:iCs/>
          <w:lang w:val="ka-GE"/>
        </w:rPr>
        <w:t xml:space="preserve">მომავალში </w:t>
      </w:r>
      <w:r w:rsidRPr="00FA0A13">
        <w:rPr>
          <w:rFonts w:ascii="Sylfaen" w:hAnsi="Sylfaen"/>
          <w:iCs/>
          <w:lang w:val="ka-GE"/>
        </w:rPr>
        <w:t xml:space="preserve">დაიწყოს  სხვა მუნიციპალურ სერვისებთან დაკავშირებით მსგავსი  მექანიზმის დანერგვა. </w:t>
      </w:r>
      <w:r>
        <w:rPr>
          <w:rFonts w:ascii="Sylfaen" w:hAnsi="Sylfaen"/>
          <w:iCs/>
          <w:lang w:val="ka-GE"/>
        </w:rPr>
        <w:t xml:space="preserve"> </w:t>
      </w:r>
    </w:p>
    <w:p w14:paraId="3EBCC105" w14:textId="77777777" w:rsidR="003D4B74" w:rsidRDefault="003D4B74" w:rsidP="005A0708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490B8480" w14:textId="77777777" w:rsidR="005A0708" w:rsidRPr="00FA0A13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5B12DD1B" w14:textId="3F6C116C" w:rsidR="0091590A" w:rsidRPr="00FA0A13" w:rsidRDefault="0091590A" w:rsidP="0091590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FA0A13">
        <w:rPr>
          <w:rFonts w:ascii="Sylfaen" w:hAnsi="Sylfaen" w:cs="Sylfaen"/>
          <w:b/>
          <w:bCs/>
          <w:lang w:val="ka-GE"/>
        </w:rPr>
        <w:t>განაცხადის შევ</w:t>
      </w:r>
      <w:r w:rsidR="00A26391" w:rsidRPr="00FA0A13"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FA0A13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FA0A13">
        <w:rPr>
          <w:rFonts w:ascii="Sylfaen" w:hAnsi="Sylfaen" w:cs="Sylfaen"/>
          <w:sz w:val="18"/>
          <w:szCs w:val="18"/>
          <w:lang w:val="ka-GE"/>
        </w:rPr>
        <w:t xml:space="preserve"> სახელი, გვარი, თანამდებობა, საკონტაქტო ინფორმაცია (ტელეფონი, ელ-ფოსტა);</w:t>
      </w:r>
      <w:r w:rsidR="005A0708" w:rsidRPr="00FA0A13">
        <w:rPr>
          <w:rFonts w:ascii="Sylfaen" w:hAnsi="Sylfaen"/>
          <w:sz w:val="18"/>
          <w:szCs w:val="18"/>
          <w:lang w:val="ka-GE"/>
        </w:rPr>
        <w:t xml:space="preserve"> </w:t>
      </w:r>
    </w:p>
    <w:p w14:paraId="384B879C" w14:textId="77777777" w:rsidR="00F32761" w:rsidRPr="00F32761" w:rsidRDefault="00F32761" w:rsidP="00F32761">
      <w:pPr>
        <w:ind w:left="720"/>
        <w:jc w:val="both"/>
        <w:rPr>
          <w:rFonts w:ascii="Sylfaen" w:hAnsi="Sylfaen"/>
          <w:lang w:val="ka-GE"/>
        </w:rPr>
      </w:pPr>
      <w:r w:rsidRPr="00F32761">
        <w:rPr>
          <w:rFonts w:ascii="Sylfaen" w:hAnsi="Sylfaen"/>
          <w:b/>
          <w:bCs/>
          <w:lang w:val="ka-GE"/>
        </w:rPr>
        <w:t>ირმა ფრუიძე</w:t>
      </w:r>
      <w:r w:rsidRPr="00F32761">
        <w:rPr>
          <w:rFonts w:ascii="Sylfaen" w:hAnsi="Sylfaen"/>
          <w:lang w:val="ka-GE"/>
        </w:rPr>
        <w:t xml:space="preserve"> - ამბროლაურის მუნიციპალიტეტის მერიის ადმინისტრაციული სამსახურის ხელმძღვანელი   </w:t>
      </w:r>
      <w:r w:rsidRPr="00F32761">
        <w:rPr>
          <w:rFonts w:ascii="Sylfaen" w:hAnsi="Sylfaen"/>
          <w:lang w:val="en-GB"/>
        </w:rPr>
        <w:t xml:space="preserve"> </w:t>
      </w:r>
      <w:r w:rsidRPr="00F32761">
        <w:rPr>
          <w:rFonts w:ascii="Sylfaen" w:hAnsi="Sylfaen"/>
          <w:lang w:val="ka-GE"/>
        </w:rPr>
        <w:t xml:space="preserve"> </w:t>
      </w:r>
      <w:hyperlink r:id="rId10" w:history="1">
        <w:r w:rsidRPr="00F32761">
          <w:rPr>
            <w:rStyle w:val="Hyperlink"/>
            <w:rFonts w:ascii="Sylfaen" w:hAnsi="Sylfaen"/>
          </w:rPr>
          <w:t>irmapruidze@gmail.com</w:t>
        </w:r>
      </w:hyperlink>
      <w:r w:rsidRPr="00F32761">
        <w:rPr>
          <w:rFonts w:ascii="Sylfaen" w:hAnsi="Sylfaen"/>
        </w:rPr>
        <w:t xml:space="preserve"> </w:t>
      </w:r>
      <w:r w:rsidRPr="00F32761">
        <w:rPr>
          <w:rFonts w:ascii="Sylfaen" w:hAnsi="Sylfaen"/>
          <w:lang w:val="ka-GE"/>
        </w:rPr>
        <w:t xml:space="preserve"> 558 65 40 77 </w:t>
      </w:r>
    </w:p>
    <w:p w14:paraId="449E3973" w14:textId="77777777" w:rsidR="00F32761" w:rsidRPr="00F32761" w:rsidRDefault="00F32761" w:rsidP="00F32761">
      <w:pPr>
        <w:ind w:left="720"/>
        <w:jc w:val="both"/>
        <w:rPr>
          <w:rFonts w:ascii="Sylfaen" w:hAnsi="Sylfaen"/>
          <w:lang w:val="en-GB"/>
        </w:rPr>
      </w:pPr>
      <w:r w:rsidRPr="00F32761">
        <w:rPr>
          <w:rFonts w:ascii="Sylfaen" w:hAnsi="Sylfaen"/>
          <w:b/>
          <w:bCs/>
          <w:lang w:val="ka-GE"/>
        </w:rPr>
        <w:t xml:space="preserve">სოფიო სხირტლაძე  </w:t>
      </w:r>
      <w:r w:rsidRPr="00F32761">
        <w:rPr>
          <w:rFonts w:ascii="Sylfaen" w:hAnsi="Sylfaen"/>
          <w:lang w:val="ka-GE"/>
        </w:rPr>
        <w:t xml:space="preserve">- ამბროლაურის მუნიციპალიტეტის მერიის ადმინისტრაციული სამსახურის იურიდიული განყოფილების ხელმძღვანელი </w:t>
      </w:r>
      <w:hyperlink r:id="rId11" w:history="1">
        <w:r w:rsidRPr="00F32761">
          <w:rPr>
            <w:rStyle w:val="Hyperlink"/>
            <w:rFonts w:ascii="Sylfaen" w:hAnsi="Sylfaen"/>
            <w:lang w:val="en-GB"/>
          </w:rPr>
          <w:t>soposxirtladze@ymail.com</w:t>
        </w:r>
      </w:hyperlink>
      <w:r w:rsidRPr="00F32761">
        <w:rPr>
          <w:rFonts w:ascii="Sylfaen" w:hAnsi="Sylfaen"/>
          <w:lang w:val="en-GB"/>
        </w:rPr>
        <w:t xml:space="preserve">  598 21 08 34 </w:t>
      </w:r>
    </w:p>
    <w:p w14:paraId="0EEC95F3" w14:textId="4592A31A" w:rsidR="005A0708" w:rsidRPr="00FA0A13" w:rsidRDefault="0091590A" w:rsidP="005F5D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FA0A13">
        <w:rPr>
          <w:rFonts w:ascii="Sylfaen" w:hAnsi="Sylfaen"/>
          <w:b/>
          <w:bCs/>
          <w:lang w:val="ka-GE"/>
        </w:rPr>
        <w:t xml:space="preserve">პროექტის </w:t>
      </w:r>
      <w:r w:rsidR="005A0708" w:rsidRPr="00FA0A13">
        <w:rPr>
          <w:rFonts w:ascii="Sylfaen" w:hAnsi="Sylfaen"/>
          <w:b/>
          <w:bCs/>
          <w:lang w:val="ka-GE"/>
        </w:rPr>
        <w:t>საკონტაქტო</w:t>
      </w:r>
      <w:r w:rsidRPr="00FA0A13">
        <w:rPr>
          <w:rFonts w:ascii="Sylfaen" w:hAnsi="Sylfaen"/>
          <w:b/>
          <w:bCs/>
          <w:lang w:val="ka-GE"/>
        </w:rPr>
        <w:t xml:space="preserve"> პირების</w:t>
      </w:r>
      <w:r w:rsidR="005A0708" w:rsidRPr="00FA0A13">
        <w:rPr>
          <w:rFonts w:ascii="Sylfaen" w:hAnsi="Sylfaen"/>
          <w:b/>
          <w:bCs/>
          <w:lang w:val="ka-GE"/>
        </w:rPr>
        <w:t xml:space="preserve"> მონაცემები</w:t>
      </w:r>
      <w:r w:rsidRPr="00FA0A13">
        <w:rPr>
          <w:rFonts w:ascii="Sylfaen" w:hAnsi="Sylfaen"/>
          <w:sz w:val="18"/>
          <w:szCs w:val="18"/>
          <w:lang w:val="ka-GE"/>
        </w:rPr>
        <w:t xml:space="preserve">: იმ პირთა </w:t>
      </w:r>
      <w:r w:rsidR="005A0708" w:rsidRPr="00FA0A13">
        <w:rPr>
          <w:rFonts w:ascii="Sylfaen" w:hAnsi="Sylfaen"/>
          <w:sz w:val="18"/>
          <w:szCs w:val="18"/>
          <w:lang w:val="ka-GE"/>
        </w:rPr>
        <w:t>სახელი, გვარი, სამსახურებრივი პოზიცია, ტელეფონი, ელ.ფოსტა, რომლებიც ჩართულნი იყვნენ პროექტის დაგეგმვასა და განხორციელებაში და, საჭიროების შემთქვევაში, შეუძლიათ პროექტის შესახებ დამატებითი ინფორმაცია მიაწოდონ დაინტერესებულ პირებს</w:t>
      </w:r>
      <w:r w:rsidRPr="00FA0A13">
        <w:rPr>
          <w:rFonts w:ascii="Sylfaen" w:hAnsi="Sylfaen"/>
          <w:sz w:val="18"/>
          <w:szCs w:val="18"/>
          <w:lang w:val="ka-GE"/>
        </w:rPr>
        <w:t>.</w:t>
      </w:r>
    </w:p>
    <w:p w14:paraId="25415589" w14:textId="690FBCD5" w:rsidR="005A0708" w:rsidRDefault="001F4535" w:rsidP="005A0708">
      <w:pPr>
        <w:pStyle w:val="ListParagraph"/>
        <w:jc w:val="both"/>
        <w:rPr>
          <w:rFonts w:ascii="Sylfaen" w:hAnsi="Sylfaen"/>
          <w:lang w:val="ka-GE"/>
        </w:rPr>
      </w:pPr>
      <w:bookmarkStart w:id="1" w:name="_Hlk215235842"/>
      <w:r w:rsidRPr="00F32761">
        <w:rPr>
          <w:rFonts w:ascii="Sylfaen" w:hAnsi="Sylfaen"/>
          <w:b/>
          <w:bCs/>
          <w:lang w:val="ka-GE"/>
        </w:rPr>
        <w:t>ირმა ფრუიძე</w:t>
      </w:r>
      <w:r w:rsidRPr="00FA0A13">
        <w:rPr>
          <w:rFonts w:ascii="Sylfaen" w:hAnsi="Sylfaen"/>
          <w:lang w:val="ka-GE"/>
        </w:rPr>
        <w:t xml:space="preserve"> </w:t>
      </w:r>
      <w:r w:rsidR="003552A5" w:rsidRPr="00FA0A13">
        <w:rPr>
          <w:rFonts w:ascii="Sylfaen" w:hAnsi="Sylfaen"/>
          <w:lang w:val="ka-GE"/>
        </w:rPr>
        <w:t>-</w:t>
      </w:r>
      <w:r w:rsidRPr="00FA0A13">
        <w:rPr>
          <w:rFonts w:ascii="Sylfaen" w:hAnsi="Sylfaen"/>
          <w:lang w:val="ka-GE"/>
        </w:rPr>
        <w:t xml:space="preserve"> </w:t>
      </w:r>
      <w:r w:rsidR="003552A5" w:rsidRPr="00FA0A13">
        <w:rPr>
          <w:rFonts w:ascii="Sylfaen" w:hAnsi="Sylfaen"/>
          <w:lang w:val="ka-GE"/>
        </w:rPr>
        <w:t>ამბროლაურის მუნიციპალიტეტის მერიის</w:t>
      </w:r>
      <w:r w:rsidRPr="00FA0A13">
        <w:rPr>
          <w:rFonts w:ascii="Sylfaen" w:hAnsi="Sylfaen"/>
          <w:lang w:val="ka-GE"/>
        </w:rPr>
        <w:t xml:space="preserve"> ადმინისტრაციული სამსახურის ხელმძღვანელი </w:t>
      </w:r>
      <w:r w:rsidR="003552A5" w:rsidRPr="00FA0A13">
        <w:rPr>
          <w:rFonts w:ascii="Sylfaen" w:hAnsi="Sylfaen"/>
          <w:lang w:val="ka-GE"/>
        </w:rPr>
        <w:t xml:space="preserve">  </w:t>
      </w:r>
      <w:r w:rsidRPr="00FA0A13">
        <w:rPr>
          <w:rFonts w:ascii="Sylfaen" w:hAnsi="Sylfaen"/>
          <w:lang w:val="en-GB"/>
        </w:rPr>
        <w:t xml:space="preserve"> </w:t>
      </w:r>
      <w:r w:rsidR="003552A5" w:rsidRPr="00FA0A13">
        <w:rPr>
          <w:rFonts w:ascii="Sylfaen" w:hAnsi="Sylfaen"/>
          <w:lang w:val="ka-GE"/>
        </w:rPr>
        <w:t xml:space="preserve"> </w:t>
      </w:r>
      <w:hyperlink r:id="rId12" w:history="1">
        <w:r w:rsidRPr="00FA0A13">
          <w:rPr>
            <w:rStyle w:val="Hyperlink"/>
            <w:rFonts w:ascii="Sylfaen" w:hAnsi="Sylfaen"/>
          </w:rPr>
          <w:t>irmapruidze@gmail.com</w:t>
        </w:r>
      </w:hyperlink>
      <w:r w:rsidRPr="00FA0A13">
        <w:rPr>
          <w:rFonts w:ascii="Sylfaen" w:hAnsi="Sylfaen"/>
        </w:rPr>
        <w:t xml:space="preserve"> </w:t>
      </w:r>
      <w:r w:rsidR="006A34E9">
        <w:rPr>
          <w:rFonts w:ascii="Sylfaen" w:hAnsi="Sylfaen"/>
          <w:lang w:val="ka-GE"/>
        </w:rPr>
        <w:t xml:space="preserve"> </w:t>
      </w:r>
      <w:r w:rsidR="001E0EE5">
        <w:rPr>
          <w:rFonts w:ascii="Sylfaen" w:hAnsi="Sylfaen"/>
          <w:lang w:val="ka-GE"/>
        </w:rPr>
        <w:t xml:space="preserve">558 65 40 77 </w:t>
      </w:r>
    </w:p>
    <w:p w14:paraId="1BCC32DD" w14:textId="5C14745F" w:rsidR="00F32761" w:rsidRPr="00F32761" w:rsidRDefault="00F32761" w:rsidP="005A0708">
      <w:pPr>
        <w:pStyle w:val="ListParagraph"/>
        <w:jc w:val="both"/>
        <w:rPr>
          <w:rFonts w:ascii="Sylfaen" w:hAnsi="Sylfaen"/>
          <w:lang w:val="en-GB"/>
        </w:rPr>
      </w:pPr>
      <w:r>
        <w:rPr>
          <w:rFonts w:ascii="Sylfaen" w:hAnsi="Sylfaen"/>
          <w:b/>
          <w:bCs/>
          <w:lang w:val="ka-GE"/>
        </w:rPr>
        <w:t xml:space="preserve">სოფიო სხირტლაძე  </w:t>
      </w:r>
      <w:r w:rsidRPr="00F3276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FA0A13">
        <w:rPr>
          <w:rFonts w:ascii="Sylfaen" w:hAnsi="Sylfaen"/>
          <w:lang w:val="ka-GE"/>
        </w:rPr>
        <w:t>ამბროლაურის მუნიციპალიტეტის მერიის ადმინისტრაციული სამსახურის</w:t>
      </w:r>
      <w:r>
        <w:rPr>
          <w:rFonts w:ascii="Sylfaen" w:hAnsi="Sylfaen"/>
          <w:lang w:val="ka-GE"/>
        </w:rPr>
        <w:t xml:space="preserve"> იურიდიული განყოფილების ხელმძღვანელი </w:t>
      </w:r>
      <w:hyperlink r:id="rId13" w:history="1">
        <w:r w:rsidRPr="0082266F">
          <w:rPr>
            <w:rStyle w:val="Hyperlink"/>
            <w:rFonts w:ascii="Sylfaen" w:hAnsi="Sylfaen"/>
            <w:lang w:val="en-GB"/>
          </w:rPr>
          <w:t>soposxirtladze@ymail.com</w:t>
        </w:r>
      </w:hyperlink>
      <w:r>
        <w:rPr>
          <w:rFonts w:ascii="Sylfaen" w:hAnsi="Sylfaen"/>
          <w:lang w:val="en-GB"/>
        </w:rPr>
        <w:t xml:space="preserve">  598 21 08 34 </w:t>
      </w:r>
    </w:p>
    <w:bookmarkEnd w:id="1"/>
    <w:p w14:paraId="567B1C78" w14:textId="57B99B9A" w:rsidR="005A0708" w:rsidRPr="00FA0A13" w:rsidRDefault="005A0708" w:rsidP="005A0708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FA0A13">
        <w:rPr>
          <w:rFonts w:ascii="Sylfaen" w:hAnsi="Sylfaen" w:cs="Sylfaen"/>
          <w:b/>
          <w:lang w:val="ka-GE"/>
        </w:rPr>
        <w:t>თანდართული</w:t>
      </w:r>
      <w:r w:rsidRPr="00FA0A13">
        <w:rPr>
          <w:rFonts w:ascii="Sylfaen" w:hAnsi="Sylfaen"/>
          <w:b/>
          <w:lang w:val="ka-GE"/>
        </w:rPr>
        <w:t xml:space="preserve"> დოკუმენტების</w:t>
      </w:r>
      <w:r w:rsidR="00E420EC" w:rsidRPr="00FA0A13">
        <w:rPr>
          <w:rFonts w:ascii="Sylfaen" w:hAnsi="Sylfaen"/>
          <w:b/>
          <w:lang w:val="ka-GE"/>
        </w:rPr>
        <w:t>/მასალების</w:t>
      </w:r>
      <w:r w:rsidRPr="00FA0A13">
        <w:rPr>
          <w:rFonts w:ascii="Sylfaen" w:hAnsi="Sylfaen"/>
          <w:b/>
          <w:lang w:val="ka-GE"/>
        </w:rPr>
        <w:t xml:space="preserve"> სია </w:t>
      </w:r>
    </w:p>
    <w:p w14:paraId="726288AF" w14:textId="3E637A53" w:rsidR="00CD495F" w:rsidRPr="00A95046" w:rsidRDefault="003A3773" w:rsidP="00A9504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A0A13">
        <w:rPr>
          <w:rFonts w:ascii="Sylfaen" w:hAnsi="Sylfaen" w:cs="Sylfaen"/>
          <w:bCs/>
          <w:lang w:val="ka-GE"/>
        </w:rPr>
        <w:t>გთხოვთ განაცხადს თან დაურთოთ:</w:t>
      </w:r>
    </w:p>
    <w:p w14:paraId="4CAE6EC4" w14:textId="77777777" w:rsidR="00CD495F" w:rsidRPr="00FA0A13" w:rsidRDefault="00CD495F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</w:p>
    <w:p w14:paraId="139C4674" w14:textId="6B8B1841" w:rsidR="00A26391" w:rsidRDefault="003A3773" w:rsidP="00A26391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A0A13">
        <w:rPr>
          <w:rFonts w:ascii="Sylfaen" w:hAnsi="Sylfaen" w:cs="Sylfaen"/>
          <w:bCs/>
          <w:lang w:val="ka-GE"/>
        </w:rPr>
        <w:t>ა) პროექტის განხორციელების პროცესში შექმნილი დოკუმენტები;</w:t>
      </w:r>
    </w:p>
    <w:p w14:paraId="4ACB4374" w14:textId="77777777" w:rsidR="00E95D2A" w:rsidRDefault="00E95D2A" w:rsidP="00A26391">
      <w:pPr>
        <w:pStyle w:val="ListParagraph"/>
        <w:jc w:val="both"/>
        <w:rPr>
          <w:rFonts w:ascii="Sylfaen" w:hAnsi="Sylfaen" w:cs="DejaVuSerif"/>
          <w:lang w:val="ka-GE"/>
        </w:rPr>
      </w:pPr>
    </w:p>
    <w:p w14:paraId="522E78BD" w14:textId="59E207ED" w:rsidR="00E95D2A" w:rsidRPr="00E95D2A" w:rsidRDefault="00E95D2A" w:rsidP="00E95D2A">
      <w:pPr>
        <w:pStyle w:val="ListParagraph"/>
        <w:numPr>
          <w:ilvl w:val="0"/>
          <w:numId w:val="37"/>
        </w:numPr>
        <w:jc w:val="both"/>
        <w:rPr>
          <w:rFonts w:ascii="Sylfaen" w:hAnsi="Sylfaen" w:cs="DejaVuSerif"/>
          <w:lang w:val="ka-GE"/>
        </w:rPr>
      </w:pPr>
      <w:r w:rsidRPr="00E95D2A">
        <w:rPr>
          <w:rFonts w:ascii="Sylfaen" w:hAnsi="Sylfaen" w:cs="DejaVuSerif"/>
          <w:lang w:val="ka-GE"/>
        </w:rPr>
        <w:t xml:space="preserve">ამბროლაურის მუნიციპალიტეტის მერის </w:t>
      </w:r>
      <w:r w:rsidRPr="00E95D2A">
        <w:rPr>
          <w:rFonts w:ascii="Sylfaen" w:hAnsi="Sylfaen" w:cs="DejaVuSerif"/>
          <w:lang w:val="en-GB"/>
        </w:rPr>
        <w:t>ბრძანება:</w:t>
      </w:r>
      <w:r w:rsidRPr="00E95D2A">
        <w:rPr>
          <w:rFonts w:ascii="Sylfaen" w:hAnsi="Sylfaen" w:cs="DejaVuSerif-Bold"/>
          <w:lang w:val="en-GB"/>
        </w:rPr>
        <w:t>ბ76. 7625141001</w:t>
      </w:r>
      <w:r w:rsidRPr="00E95D2A">
        <w:rPr>
          <w:rFonts w:ascii="Sylfaen" w:hAnsi="Sylfaen" w:cs="DejaVuSerif-Bold"/>
          <w:lang w:val="ka-GE"/>
        </w:rPr>
        <w:t xml:space="preserve">; </w:t>
      </w:r>
      <w:r w:rsidRPr="00E95D2A">
        <w:rPr>
          <w:rFonts w:ascii="Sylfaen" w:hAnsi="Sylfaen" w:cs="DejaVuSerif"/>
          <w:lang w:val="en-GB"/>
        </w:rPr>
        <w:t>თარიღი:</w:t>
      </w:r>
      <w:r w:rsidRPr="00E95D2A">
        <w:rPr>
          <w:rFonts w:ascii="Sylfaen" w:hAnsi="Sylfaen" w:cs="DejaVuSerif-Bold"/>
          <w:lang w:val="en-GB"/>
        </w:rPr>
        <w:t>21/05/2025</w:t>
      </w:r>
      <w:r w:rsidRPr="00E95D2A">
        <w:rPr>
          <w:rFonts w:ascii="Sylfaen" w:hAnsi="Sylfaen" w:cs="DejaVuSerif-Bold"/>
          <w:lang w:val="ka-GE"/>
        </w:rPr>
        <w:t xml:space="preserve"> რომლითაც </w:t>
      </w:r>
      <w:r w:rsidRPr="00E95D2A">
        <w:rPr>
          <w:rFonts w:ascii="Sylfaen" w:hAnsi="Sylfaen"/>
          <w:lang w:val="ka-GE"/>
        </w:rPr>
        <w:t xml:space="preserve">დამტკიცდა </w:t>
      </w:r>
      <w:proofErr w:type="spellStart"/>
      <w:r w:rsidRPr="00E95D2A">
        <w:rPr>
          <w:rFonts w:ascii="Sylfaen" w:hAnsi="Sylfaen" w:cs="DejaVuSerif"/>
          <w:lang w:val="en-GB"/>
        </w:rPr>
        <w:t>ამბროლაურის</w:t>
      </w:r>
      <w:proofErr w:type="spellEnd"/>
      <w:r w:rsidRPr="00E95D2A">
        <w:rPr>
          <w:rFonts w:ascii="Sylfaen" w:hAnsi="Sylfaen" w:cs="DejaVuSerif"/>
          <w:lang w:val="en-GB"/>
        </w:rPr>
        <w:t xml:space="preserve"> </w:t>
      </w:r>
      <w:proofErr w:type="spellStart"/>
      <w:r w:rsidRPr="00E95D2A">
        <w:rPr>
          <w:rFonts w:ascii="Sylfaen" w:hAnsi="Sylfaen" w:cs="DejaVuSerif"/>
          <w:lang w:val="en-GB"/>
        </w:rPr>
        <w:t>მუნიციპალიტეტის</w:t>
      </w:r>
      <w:proofErr w:type="spellEnd"/>
      <w:r w:rsidRPr="00E95D2A">
        <w:rPr>
          <w:rFonts w:ascii="Sylfaen" w:hAnsi="Sylfaen" w:cs="DejaVuSerif"/>
          <w:lang w:val="en-GB"/>
        </w:rPr>
        <w:t xml:space="preserve"> </w:t>
      </w:r>
      <w:proofErr w:type="spellStart"/>
      <w:r w:rsidRPr="00E95D2A">
        <w:rPr>
          <w:rFonts w:ascii="Sylfaen" w:hAnsi="Sylfaen" w:cs="DejaVuSerif"/>
          <w:lang w:val="en-GB"/>
        </w:rPr>
        <w:t>მერიაში</w:t>
      </w:r>
      <w:proofErr w:type="spellEnd"/>
      <w:r w:rsidRPr="00E95D2A">
        <w:rPr>
          <w:rFonts w:ascii="Sylfaen" w:hAnsi="Sylfaen" w:cs="DejaVuSerif"/>
          <w:lang w:val="ka-GE"/>
        </w:rPr>
        <w:t xml:space="preserve"> </w:t>
      </w:r>
      <w:proofErr w:type="spellStart"/>
      <w:r w:rsidRPr="00E95D2A">
        <w:rPr>
          <w:rFonts w:ascii="Sylfaen" w:hAnsi="Sylfaen" w:cs="DejaVuSerif"/>
          <w:lang w:val="en-GB"/>
        </w:rPr>
        <w:t>სერვისების</w:t>
      </w:r>
      <w:proofErr w:type="spellEnd"/>
      <w:r w:rsidRPr="00E95D2A">
        <w:rPr>
          <w:rFonts w:ascii="Sylfaen" w:hAnsi="Sylfaen" w:cs="DejaVuSerif"/>
          <w:lang w:val="ka-GE"/>
        </w:rPr>
        <w:t xml:space="preserve"> </w:t>
      </w:r>
      <w:proofErr w:type="spellStart"/>
      <w:r w:rsidRPr="00E95D2A">
        <w:rPr>
          <w:rFonts w:ascii="Sylfaen" w:hAnsi="Sylfaen" w:cs="DejaVuSerif"/>
          <w:lang w:val="en-GB"/>
        </w:rPr>
        <w:t>მომხმარებელთა</w:t>
      </w:r>
      <w:proofErr w:type="spellEnd"/>
      <w:r w:rsidRPr="00E95D2A">
        <w:rPr>
          <w:rFonts w:ascii="Sylfaen" w:hAnsi="Sylfaen" w:cs="DejaVuSerif"/>
          <w:lang w:val="en-GB"/>
        </w:rPr>
        <w:t xml:space="preserve"> </w:t>
      </w:r>
      <w:proofErr w:type="spellStart"/>
      <w:r w:rsidRPr="00E95D2A">
        <w:rPr>
          <w:rFonts w:ascii="Sylfaen" w:hAnsi="Sylfaen" w:cs="DejaVuSerif"/>
          <w:lang w:val="en-GB"/>
        </w:rPr>
        <w:t>უკუკავშირის</w:t>
      </w:r>
      <w:proofErr w:type="spellEnd"/>
      <w:r w:rsidRPr="00E95D2A">
        <w:rPr>
          <w:rFonts w:ascii="Sylfaen" w:hAnsi="Sylfaen" w:cs="DejaVuSerif"/>
          <w:lang w:val="en-GB"/>
        </w:rPr>
        <w:t xml:space="preserve"> </w:t>
      </w:r>
      <w:proofErr w:type="spellStart"/>
      <w:r w:rsidRPr="00E95D2A">
        <w:rPr>
          <w:rFonts w:ascii="Sylfaen" w:hAnsi="Sylfaen" w:cs="DejaVuSerif"/>
          <w:lang w:val="en-GB"/>
        </w:rPr>
        <w:t>მართვის</w:t>
      </w:r>
      <w:proofErr w:type="spellEnd"/>
      <w:r w:rsidRPr="00E95D2A">
        <w:rPr>
          <w:rFonts w:ascii="Sylfaen" w:hAnsi="Sylfaen" w:cs="DejaVuSerif"/>
          <w:lang w:val="en-GB"/>
        </w:rPr>
        <w:t xml:space="preserve"> </w:t>
      </w:r>
      <w:proofErr w:type="spellStart"/>
      <w:r w:rsidRPr="00E95D2A">
        <w:rPr>
          <w:rFonts w:ascii="Sylfaen" w:hAnsi="Sylfaen" w:cs="DejaVuSerif"/>
          <w:lang w:val="en-GB"/>
        </w:rPr>
        <w:t>სახელმძღვანელო</w:t>
      </w:r>
      <w:proofErr w:type="spellEnd"/>
      <w:r w:rsidRPr="00E95D2A">
        <w:rPr>
          <w:rFonts w:ascii="Sylfaen" w:hAnsi="Sylfaen" w:cs="DejaVuSerif"/>
          <w:lang w:val="ka-GE"/>
        </w:rPr>
        <w:t xml:space="preserve">.  </w:t>
      </w:r>
    </w:p>
    <w:p w14:paraId="56C5533E" w14:textId="51E36FBF" w:rsidR="00E95D2A" w:rsidRPr="006B4D70" w:rsidRDefault="00E95D2A" w:rsidP="00E95D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-Bold"/>
          <w:lang w:val="en-GB"/>
        </w:rPr>
      </w:pPr>
      <w:r w:rsidRPr="00E95D2A">
        <w:rPr>
          <w:rFonts w:ascii="Sylfaen" w:hAnsi="Sylfaen" w:cs="DejaVuSerif"/>
          <w:lang w:val="ka-GE"/>
        </w:rPr>
        <w:t>მერის 2025 წლის 30  მაისის N</w:t>
      </w:r>
      <w:r w:rsidRPr="00E95D2A">
        <w:rPr>
          <w:rFonts w:ascii="Sylfaen" w:hAnsi="Sylfaen" w:cs="DejaVuSerif-Bold"/>
          <w:lang w:val="en-GB"/>
        </w:rPr>
        <w:t xml:space="preserve">ბ76. </w:t>
      </w:r>
      <w:proofErr w:type="gramStart"/>
      <w:r w:rsidRPr="00E95D2A">
        <w:rPr>
          <w:rFonts w:ascii="Sylfaen" w:hAnsi="Sylfaen" w:cs="DejaVuSerif-Bold"/>
          <w:lang w:val="en-GB"/>
        </w:rPr>
        <w:t>76251509</w:t>
      </w:r>
      <w:r w:rsidRPr="00E95D2A">
        <w:rPr>
          <w:rFonts w:ascii="Sylfaen" w:hAnsi="Sylfaen" w:cs="DejaVuSerif-Bold"/>
          <w:lang w:val="ka-GE"/>
        </w:rPr>
        <w:t xml:space="preserve"> </w:t>
      </w:r>
      <w:r w:rsidRPr="00E95D2A">
        <w:rPr>
          <w:rFonts w:ascii="Sylfaen" w:hAnsi="Sylfaen" w:cs="DejaVuSerif"/>
          <w:lang w:val="ka-GE"/>
        </w:rPr>
        <w:t xml:space="preserve"> ბრძანებით</w:t>
      </w:r>
      <w:proofErr w:type="gramEnd"/>
      <w:r w:rsidRPr="00E95D2A">
        <w:rPr>
          <w:rFonts w:ascii="Sylfaen" w:hAnsi="Sylfaen" w:cs="DejaVuSerif"/>
          <w:lang w:val="ka-GE"/>
        </w:rPr>
        <w:t xml:space="preserve">  განისაზღვრა </w:t>
      </w:r>
      <w:proofErr w:type="spellStart"/>
      <w:r w:rsidRPr="00E95D2A">
        <w:rPr>
          <w:rFonts w:ascii="Sylfaen" w:hAnsi="Sylfaen" w:cs="DejaVuSerif-Bold"/>
          <w:lang w:val="en-GB"/>
        </w:rPr>
        <w:t>ამბროლაურის</w:t>
      </w:r>
      <w:proofErr w:type="spellEnd"/>
      <w:r w:rsidRPr="00E95D2A">
        <w:rPr>
          <w:rFonts w:ascii="Sylfaen" w:hAnsi="Sylfaen" w:cs="DejaVuSerif-Bold"/>
          <w:lang w:val="ka-GE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მუნიციპალიტეტის</w:t>
      </w:r>
      <w:proofErr w:type="spellEnd"/>
      <w:r w:rsidRPr="00E95D2A">
        <w:rPr>
          <w:rFonts w:ascii="Sylfaen" w:hAnsi="Sylfaen" w:cs="DejaVuSerif-Bold"/>
          <w:lang w:val="en-GB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მერიაში</w:t>
      </w:r>
      <w:proofErr w:type="spellEnd"/>
      <w:r w:rsidRPr="00E95D2A">
        <w:rPr>
          <w:rFonts w:ascii="Sylfaen" w:hAnsi="Sylfaen" w:cs="DejaVuSerif-Bold"/>
          <w:lang w:val="en-GB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სერვისების</w:t>
      </w:r>
      <w:proofErr w:type="spellEnd"/>
      <w:r w:rsidRPr="00E95D2A">
        <w:rPr>
          <w:rFonts w:ascii="Sylfaen" w:hAnsi="Sylfaen" w:cs="DejaVuSerif-Bold"/>
          <w:lang w:val="en-GB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მომხმარებელთა</w:t>
      </w:r>
      <w:proofErr w:type="spellEnd"/>
      <w:r w:rsidRPr="00E95D2A">
        <w:rPr>
          <w:rFonts w:ascii="Sylfaen" w:hAnsi="Sylfaen" w:cs="DejaVuSerif-Bold"/>
          <w:lang w:val="ka-GE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უკუკავშირის</w:t>
      </w:r>
      <w:proofErr w:type="spellEnd"/>
      <w:r w:rsidRPr="00E95D2A">
        <w:rPr>
          <w:rFonts w:ascii="Sylfaen" w:hAnsi="Sylfaen" w:cs="DejaVuSerif-Bold"/>
          <w:lang w:val="en-GB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მართვაზე</w:t>
      </w:r>
      <w:proofErr w:type="spellEnd"/>
      <w:r w:rsidRPr="00E95D2A">
        <w:rPr>
          <w:rFonts w:ascii="Sylfaen" w:hAnsi="Sylfaen" w:cs="DejaVuSerif-Bold"/>
          <w:lang w:val="ka-GE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პასუხისმგებელი</w:t>
      </w:r>
      <w:proofErr w:type="spellEnd"/>
      <w:r w:rsidRPr="00E95D2A">
        <w:rPr>
          <w:rFonts w:ascii="Sylfaen" w:hAnsi="Sylfaen" w:cs="DejaVuSerif-Bold"/>
          <w:lang w:val="en-GB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პირები</w:t>
      </w:r>
      <w:proofErr w:type="spellEnd"/>
      <w:r w:rsidRPr="00E95D2A">
        <w:rPr>
          <w:rFonts w:ascii="Sylfaen" w:hAnsi="Sylfaen" w:cs="DejaVuSerif-Bold"/>
          <w:lang w:val="en-GB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და</w:t>
      </w:r>
      <w:proofErr w:type="spellEnd"/>
      <w:r w:rsidRPr="00E95D2A">
        <w:rPr>
          <w:rFonts w:ascii="Sylfaen" w:hAnsi="Sylfaen" w:cs="DejaVuSerif-Bold"/>
          <w:lang w:val="en-GB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მათი</w:t>
      </w:r>
      <w:proofErr w:type="spellEnd"/>
      <w:r w:rsidRPr="00E95D2A">
        <w:rPr>
          <w:rFonts w:ascii="Sylfaen" w:hAnsi="Sylfaen" w:cs="DejaVuSerif-Bold"/>
          <w:lang w:val="ka-GE"/>
        </w:rPr>
        <w:t xml:space="preserve"> </w:t>
      </w:r>
      <w:proofErr w:type="spellStart"/>
      <w:r w:rsidRPr="00E95D2A">
        <w:rPr>
          <w:rFonts w:ascii="Sylfaen" w:hAnsi="Sylfaen" w:cs="DejaVuSerif-Bold"/>
          <w:lang w:val="en-GB"/>
        </w:rPr>
        <w:t>უფლებამოსილებები</w:t>
      </w:r>
      <w:proofErr w:type="spellEnd"/>
      <w:r w:rsidRPr="00E95D2A">
        <w:rPr>
          <w:rFonts w:ascii="Sylfaen" w:hAnsi="Sylfaen" w:cs="DejaVuSerif-Bold"/>
          <w:lang w:val="ka-GE"/>
        </w:rPr>
        <w:t xml:space="preserve">.    </w:t>
      </w:r>
    </w:p>
    <w:p w14:paraId="32BAA240" w14:textId="77777777" w:rsidR="000E030B" w:rsidRPr="000E030B" w:rsidRDefault="006B4D70" w:rsidP="00E95D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-Bold"/>
          <w:lang w:val="en-GB"/>
        </w:rPr>
      </w:pPr>
      <w:proofErr w:type="spellStart"/>
      <w:r w:rsidRPr="00FA0A13">
        <w:rPr>
          <w:rFonts w:ascii="Sylfaen" w:hAnsi="Sylfaen" w:cs="DejaVuSerif"/>
          <w:color w:val="000000"/>
          <w:lang w:val="en-GB"/>
        </w:rPr>
        <w:t>უკუკავშირის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შევსებული</w:t>
      </w:r>
      <w:proofErr w:type="spellEnd"/>
      <w:r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ფორმების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მოსა</w:t>
      </w:r>
      <w:proofErr w:type="spellEnd"/>
      <w:r w:rsidRPr="00FA0A13">
        <w:rPr>
          <w:rFonts w:ascii="Sylfaen" w:hAnsi="Sylfaen" w:cs="DejaVuSerif"/>
          <w:color w:val="000000"/>
          <w:lang w:val="ka-GE"/>
        </w:rPr>
        <w:t>თავსებლ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ად</w:t>
      </w:r>
      <w:proofErr w:type="spellEnd"/>
      <w:r w:rsidRPr="00FA0A13">
        <w:rPr>
          <w:rFonts w:ascii="Sylfaen" w:hAnsi="Sylfaen" w:cs="DejaVuSerif"/>
          <w:color w:val="000000"/>
          <w:lang w:val="ka-GE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გამჭირვალე</w:t>
      </w:r>
      <w:proofErr w:type="spellEnd"/>
      <w:r w:rsidRPr="00FA0A13">
        <w:rPr>
          <w:rFonts w:ascii="Sylfaen" w:hAnsi="Sylfaen" w:cs="DejaVuSerif"/>
          <w:color w:val="000000"/>
          <w:lang w:val="en-GB"/>
        </w:rPr>
        <w:t xml:space="preserve"> </w:t>
      </w:r>
      <w:proofErr w:type="spellStart"/>
      <w:r w:rsidRPr="00FA0A13">
        <w:rPr>
          <w:rFonts w:ascii="Sylfaen" w:hAnsi="Sylfaen" w:cs="DejaVuSerif"/>
          <w:color w:val="000000"/>
          <w:lang w:val="en-GB"/>
        </w:rPr>
        <w:t>ყუთი</w:t>
      </w:r>
      <w:proofErr w:type="spellEnd"/>
      <w:r>
        <w:rPr>
          <w:rFonts w:ascii="Sylfaen" w:hAnsi="Sylfaen" w:cs="DejaVuSerif"/>
          <w:color w:val="000000"/>
          <w:lang w:val="ka-GE"/>
        </w:rPr>
        <w:t xml:space="preserve">ს შეძენის დამადასტურებელი დოკუმენტები. </w:t>
      </w:r>
    </w:p>
    <w:p w14:paraId="2D583F56" w14:textId="7BAC5AA2" w:rsidR="000E030B" w:rsidRPr="000E030B" w:rsidRDefault="000E030B" w:rsidP="000E030B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ylfaen" w:hAnsi="Sylfaen" w:cstheme="minorHAnsi"/>
          <w:bCs/>
          <w:i/>
          <w:noProof/>
          <w:color w:val="161616"/>
          <w:shd w:val="clear" w:color="auto" w:fill="FFFFFF"/>
          <w:lang w:val="ka-GE"/>
        </w:rPr>
      </w:pPr>
      <w:r w:rsidRPr="000E030B">
        <w:rPr>
          <w:rFonts w:ascii="Sylfaen" w:hAnsi="Sylfaen" w:cstheme="minorHAnsi"/>
          <w:bCs/>
          <w:i/>
          <w:noProof/>
          <w:color w:val="161616"/>
          <w:shd w:val="clear" w:color="auto" w:fill="FFFFFF"/>
          <w:lang w:val="ka-GE"/>
        </w:rPr>
        <w:t>ა ნ გ ა რ ი შ ი</w:t>
      </w:r>
      <w:r w:rsidRPr="000E030B">
        <w:rPr>
          <w:rFonts w:ascii="Sylfaen" w:hAnsi="Sylfaen" w:cstheme="minorHAnsi"/>
          <w:bCs/>
          <w:i/>
          <w:noProof/>
          <w:color w:val="161616"/>
          <w:shd w:val="clear" w:color="auto" w:fill="FFFFFF"/>
          <w:lang w:val="ka-GE"/>
        </w:rPr>
        <w:t xml:space="preserve">  </w:t>
      </w:r>
      <w:r w:rsidRPr="000E030B">
        <w:rPr>
          <w:rFonts w:ascii="Sylfaen" w:hAnsi="Sylfaen" w:cstheme="minorHAnsi"/>
          <w:bCs/>
          <w:noProof/>
          <w:color w:val="161616"/>
          <w:shd w:val="clear" w:color="auto" w:fill="FFFFFF"/>
          <w:lang w:val="ka-GE"/>
        </w:rPr>
        <w:t>ამბროლაურის მუნიციპალიტეტის მერიაში მიმდინარე სოციალურის სერვისებით სარგებლობის უკუკავშირის თაობაზე</w:t>
      </w:r>
      <w:r w:rsidRPr="000E030B">
        <w:rPr>
          <w:rFonts w:ascii="Sylfaen" w:hAnsi="Sylfaen" w:cstheme="minorHAnsi"/>
          <w:bCs/>
          <w:i/>
          <w:noProof/>
          <w:color w:val="161616"/>
          <w:shd w:val="clear" w:color="auto" w:fill="FFFFFF"/>
          <w:lang w:val="ka-GE"/>
        </w:rPr>
        <w:t xml:space="preserve"> </w:t>
      </w:r>
      <w:r w:rsidRPr="000E030B">
        <w:rPr>
          <w:rFonts w:ascii="Sylfaen" w:hAnsi="Sylfaen" w:cstheme="minorHAnsi"/>
          <w:bCs/>
          <w:noProof/>
          <w:color w:val="161616"/>
          <w:shd w:val="clear" w:color="auto" w:fill="FFFFFF"/>
        </w:rPr>
        <w:t>(</w:t>
      </w:r>
      <w:r w:rsidRPr="000E030B">
        <w:rPr>
          <w:rFonts w:ascii="Sylfaen" w:hAnsi="Sylfaen" w:cstheme="minorHAnsi"/>
          <w:bCs/>
          <w:noProof/>
          <w:color w:val="161616"/>
          <w:shd w:val="clear" w:color="auto" w:fill="FFFFFF"/>
          <w:lang w:val="ka-GE"/>
        </w:rPr>
        <w:t>პერიოდი: 2025 წლის 1 ივნისიდან -1 სექტემბრამდე)</w:t>
      </w:r>
    </w:p>
    <w:p w14:paraId="1D42CE07" w14:textId="0FF94F12" w:rsidR="006B4D70" w:rsidRPr="006151A9" w:rsidRDefault="001353D6" w:rsidP="00E95D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-Bold"/>
          <w:lang w:val="en-GB"/>
        </w:rPr>
      </w:pPr>
      <w:r>
        <w:rPr>
          <w:rFonts w:ascii="Sylfaen" w:hAnsi="Sylfaen" w:cs="DejaVuSerif-Bold"/>
          <w:lang w:val="ka-GE"/>
        </w:rPr>
        <w:t xml:space="preserve">პრეზენტაცია </w:t>
      </w:r>
    </w:p>
    <w:p w14:paraId="6A5B2154" w14:textId="77E3B915" w:rsidR="006151A9" w:rsidRPr="006151A9" w:rsidRDefault="006151A9" w:rsidP="00E95D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-Bold"/>
          <w:lang w:val="en-GB"/>
        </w:rPr>
      </w:pPr>
      <w:r>
        <w:rPr>
          <w:rFonts w:ascii="Sylfaen" w:hAnsi="Sylfaen" w:cs="DejaVuSerif-Bold"/>
          <w:lang w:val="ka-GE"/>
        </w:rPr>
        <w:lastRenderedPageBreak/>
        <w:t>მოხსენებითი ბარათები</w:t>
      </w:r>
    </w:p>
    <w:p w14:paraId="15844FE2" w14:textId="1821777C" w:rsidR="006151A9" w:rsidRPr="00D03997" w:rsidRDefault="006151A9" w:rsidP="00E95D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-Bold"/>
          <w:lang w:val="en-GB"/>
        </w:rPr>
      </w:pPr>
      <w:r>
        <w:rPr>
          <w:rFonts w:ascii="Sylfaen" w:hAnsi="Sylfaen" w:cs="DejaVuSerif-Bold"/>
          <w:lang w:val="ka-GE"/>
        </w:rPr>
        <w:t xml:space="preserve">სოციალური სერვისების მოსარგებლეთა ინფორმაციის ცხრილი </w:t>
      </w:r>
    </w:p>
    <w:p w14:paraId="3A2DBB40" w14:textId="3DBDBC52" w:rsidR="00E95D2A" w:rsidRPr="00406324" w:rsidRDefault="00D03997" w:rsidP="00406324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DejaVuSerif-Bold"/>
          <w:lang w:val="en-GB"/>
        </w:rPr>
      </w:pPr>
      <w:r>
        <w:rPr>
          <w:rFonts w:ascii="Sylfaen" w:hAnsi="Sylfaen" w:cs="DejaVuSerif-Bold"/>
          <w:lang w:val="ka-GE"/>
        </w:rPr>
        <w:t>2026 წლის სოციალური პროგრამის პროექტი</w:t>
      </w:r>
    </w:p>
    <w:p w14:paraId="71F93C72" w14:textId="77777777" w:rsidR="00E95D2A" w:rsidRPr="00FA0A13" w:rsidRDefault="00E95D2A" w:rsidP="00A26391">
      <w:pPr>
        <w:pStyle w:val="ListParagraph"/>
        <w:jc w:val="both"/>
        <w:rPr>
          <w:rFonts w:ascii="Sylfaen" w:hAnsi="Sylfaen" w:cs="Sylfaen"/>
          <w:bCs/>
          <w:lang w:val="ka-GE"/>
        </w:rPr>
      </w:pPr>
    </w:p>
    <w:p w14:paraId="67A4ADC0" w14:textId="2FA05EBB" w:rsidR="003A3773" w:rsidRPr="00FA0A13" w:rsidRDefault="003A3773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A0A13">
        <w:rPr>
          <w:rFonts w:ascii="Sylfaen" w:hAnsi="Sylfaen" w:cs="Sylfaen"/>
          <w:bCs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365EF5F7" w14:textId="41C93481" w:rsidR="00A26391" w:rsidRPr="00FA0A13" w:rsidRDefault="00A26391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A0A13">
        <w:rPr>
          <w:rFonts w:ascii="Sylfaen" w:hAnsi="Sylfaen" w:cs="Sylfaen"/>
          <w:bCs/>
          <w:lang w:val="ka-GE"/>
        </w:rPr>
        <w:t xml:space="preserve">გ) ეკონომიკური განვითერბის გეგმა, </w:t>
      </w:r>
      <w:r w:rsidR="005F5DF4" w:rsidRPr="00FA0A13">
        <w:rPr>
          <w:rFonts w:ascii="Sylfaen" w:hAnsi="Sylfaen" w:cs="Sylfaen"/>
          <w:bCs/>
          <w:lang w:val="ka-GE"/>
        </w:rPr>
        <w:t xml:space="preserve">სტრატეგია ან </w:t>
      </w:r>
      <w:r w:rsidRPr="00FA0A13">
        <w:rPr>
          <w:rFonts w:ascii="Sylfaen" w:hAnsi="Sylfaen" w:cs="Sylfaen"/>
          <w:bCs/>
          <w:lang w:val="ka-GE"/>
        </w:rPr>
        <w:t>სხვა დოკუმენტი, რომელიც კავშირშ</w:t>
      </w:r>
      <w:r w:rsidR="005F5DF4" w:rsidRPr="00FA0A13">
        <w:rPr>
          <w:rFonts w:ascii="Sylfaen" w:hAnsi="Sylfaen" w:cs="Sylfaen"/>
          <w:bCs/>
          <w:lang w:val="ka-GE"/>
        </w:rPr>
        <w:t>ია პროექტის განხორციელებასთან;</w:t>
      </w:r>
    </w:p>
    <w:p w14:paraId="6EE96052" w14:textId="3C6B7068" w:rsidR="00116387" w:rsidRPr="00FA0A13" w:rsidRDefault="003A3773" w:rsidP="00D022D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A0A13">
        <w:rPr>
          <w:rFonts w:ascii="Sylfaen" w:hAnsi="Sylfaen" w:cs="Sylfaen"/>
          <w:bCs/>
          <w:lang w:val="ka-GE"/>
        </w:rPr>
        <w:t xml:space="preserve">გ) </w:t>
      </w:r>
      <w:r w:rsidR="00CA2AF3" w:rsidRPr="00FA0A13">
        <w:rPr>
          <w:rFonts w:ascii="Sylfaen" w:hAnsi="Sylfaen" w:cs="Sylfaen"/>
          <w:bCs/>
          <w:lang w:val="ka-GE"/>
        </w:rPr>
        <w:t xml:space="preserve">პროექტის განხორციელების,  სხდომების, მოსახლეობასთან </w:t>
      </w:r>
      <w:r w:rsidR="003228EA" w:rsidRPr="00FA0A13">
        <w:rPr>
          <w:rFonts w:ascii="Sylfaen" w:hAnsi="Sylfaen" w:cs="Sylfaen"/>
          <w:bCs/>
          <w:lang w:val="ka-GE"/>
        </w:rPr>
        <w:t xml:space="preserve"> </w:t>
      </w:r>
      <w:r w:rsidR="00CA2AF3" w:rsidRPr="00FA0A13">
        <w:rPr>
          <w:rFonts w:ascii="Sylfaen" w:hAnsi="Sylfaen" w:cs="Sylfaen"/>
          <w:bCs/>
          <w:lang w:val="ka-GE"/>
        </w:rPr>
        <w:t>შეხვედრების ამსახველი ფოტო-ვიდეო მასალა ან შესაბამისი ლინკი.</w:t>
      </w:r>
    </w:p>
    <w:p w14:paraId="00C420F9" w14:textId="7F31A61A" w:rsidR="005E2A5D" w:rsidRPr="00FA0A13" w:rsidRDefault="005E2A5D" w:rsidP="00D022D6">
      <w:pPr>
        <w:pStyle w:val="ListParagraph"/>
        <w:jc w:val="both"/>
        <w:rPr>
          <w:rFonts w:ascii="Sylfaen" w:hAnsi="Sylfaen" w:cs="Sylfaen"/>
          <w:bCs/>
          <w:lang w:val="ka-GE"/>
        </w:rPr>
      </w:pPr>
    </w:p>
    <w:p w14:paraId="2EBE35C0" w14:textId="74B1B2F1" w:rsidR="005E2A5D" w:rsidRPr="00FA0A13" w:rsidRDefault="005C575A" w:rsidP="00D022D6">
      <w:pPr>
        <w:pStyle w:val="ListParagraph"/>
        <w:jc w:val="both"/>
        <w:rPr>
          <w:rFonts w:ascii="Sylfaen" w:hAnsi="Sylfaen" w:cs="Sylfaen"/>
          <w:bCs/>
          <w:lang w:val="ka-GE"/>
        </w:rPr>
      </w:pPr>
      <w:hyperlink r:id="rId14" w:history="1">
        <w:r w:rsidR="005E2A5D" w:rsidRPr="00FA0A13">
          <w:rPr>
            <w:rStyle w:val="Hyperlink"/>
            <w:rFonts w:ascii="Sylfaen" w:hAnsi="Sylfaen" w:cs="Sylfaen"/>
            <w:bCs/>
            <w:lang w:val="ka-GE"/>
          </w:rPr>
          <w:t>https://www.facebook.com/photo?fbid=1011130811201166&amp;set=a.231005852547003</w:t>
        </w:r>
      </w:hyperlink>
    </w:p>
    <w:p w14:paraId="45EAA9DA" w14:textId="77777777" w:rsidR="00077CC2" w:rsidRPr="00FA0A13" w:rsidRDefault="00077CC2" w:rsidP="00B82114">
      <w:pPr>
        <w:pStyle w:val="ListParagraph"/>
        <w:jc w:val="both"/>
        <w:rPr>
          <w:rFonts w:ascii="Sylfaen" w:hAnsi="Sylfaen" w:cs="Helvetica"/>
          <w:color w:val="1D2228"/>
          <w:sz w:val="20"/>
          <w:szCs w:val="20"/>
          <w:shd w:val="clear" w:color="auto" w:fill="FFFFFF"/>
        </w:rPr>
      </w:pPr>
    </w:p>
    <w:p w14:paraId="627E781D" w14:textId="01E46D03" w:rsidR="00B82114" w:rsidRPr="00FA0A13" w:rsidRDefault="005C575A" w:rsidP="00B82114">
      <w:pPr>
        <w:pStyle w:val="ListParagraph"/>
        <w:jc w:val="both"/>
        <w:rPr>
          <w:rFonts w:ascii="Sylfaen" w:hAnsi="Sylfaen"/>
        </w:rPr>
      </w:pPr>
      <w:hyperlink r:id="rId15" w:history="1">
        <w:r w:rsidR="00410F0B" w:rsidRPr="00FA0A13">
          <w:rPr>
            <w:rStyle w:val="Hyperlink"/>
            <w:rFonts w:ascii="Sylfaen" w:hAnsi="Sylfaen" w:cs="Helvetica"/>
            <w:sz w:val="20"/>
            <w:szCs w:val="20"/>
            <w:shd w:val="clear" w:color="auto" w:fill="FFFFFF"/>
          </w:rPr>
          <w:t>www.canva.com/design/DAG1LvIG-Qw/_6wByY26-p8E3jeLEX4xDw/edit</w:t>
        </w:r>
      </w:hyperlink>
    </w:p>
    <w:p w14:paraId="734B1CEA" w14:textId="77777777" w:rsidR="00077CC2" w:rsidRPr="00FA0A13" w:rsidRDefault="00077CC2" w:rsidP="00D022D6">
      <w:pPr>
        <w:pStyle w:val="ListParagraph"/>
        <w:jc w:val="both"/>
        <w:rPr>
          <w:rFonts w:ascii="Sylfaen" w:hAnsi="Sylfaen"/>
        </w:rPr>
      </w:pPr>
    </w:p>
    <w:p w14:paraId="584A41CE" w14:textId="695F713F" w:rsidR="000622A5" w:rsidRPr="00FA0A13" w:rsidRDefault="005C575A" w:rsidP="00D022D6">
      <w:pPr>
        <w:pStyle w:val="ListParagraph"/>
        <w:jc w:val="both"/>
        <w:rPr>
          <w:rStyle w:val="Hyperlink"/>
          <w:rFonts w:ascii="Sylfaen" w:hAnsi="Sylfaen"/>
        </w:rPr>
      </w:pPr>
      <w:hyperlink r:id="rId16" w:history="1">
        <w:r w:rsidR="00077CC2" w:rsidRPr="00FA0A13">
          <w:rPr>
            <w:rStyle w:val="Hyperlink"/>
            <w:rFonts w:ascii="Sylfaen" w:hAnsi="Sylfaen"/>
          </w:rPr>
          <w:t>https://www.facebook.com/photo/?fbid=1141131791534400&amp;set=pcb.1141131848201061</w:t>
        </w:r>
      </w:hyperlink>
    </w:p>
    <w:p w14:paraId="425A86D3" w14:textId="77777777" w:rsidR="00077CC2" w:rsidRPr="00FA0A13" w:rsidRDefault="00077CC2" w:rsidP="00D022D6">
      <w:pPr>
        <w:pStyle w:val="ListParagraph"/>
        <w:jc w:val="both"/>
        <w:rPr>
          <w:rFonts w:ascii="Sylfaen" w:hAnsi="Sylfaen"/>
        </w:rPr>
      </w:pPr>
    </w:p>
    <w:p w14:paraId="69AFF2EF" w14:textId="5946EED3" w:rsidR="00077CC2" w:rsidRPr="00FA0A13" w:rsidRDefault="005C575A" w:rsidP="00D022D6">
      <w:pPr>
        <w:pStyle w:val="ListParagraph"/>
        <w:jc w:val="both"/>
        <w:rPr>
          <w:rFonts w:ascii="Sylfaen" w:hAnsi="Sylfaen"/>
        </w:rPr>
      </w:pPr>
      <w:hyperlink r:id="rId17" w:history="1">
        <w:r w:rsidR="00077CC2" w:rsidRPr="00FA0A13">
          <w:rPr>
            <w:rStyle w:val="Hyperlink"/>
            <w:rFonts w:ascii="Sylfaen" w:hAnsi="Sylfaen"/>
          </w:rPr>
          <w:t>https://ambrolauri.gov.ge/%e1%83%a1%e1%83%90%e1%83%98%e1%83%9c%e1%83%a4%e1%83%9d%e1%83%a0%e1%83%9b%e1%83%90%e1%83%aa%e1%83%98%e1%83%9d-%e1%83%93%e1%83%90%e1%83%a4%e1%83%90/</w:t>
        </w:r>
      </w:hyperlink>
    </w:p>
    <w:p w14:paraId="11450473" w14:textId="77777777" w:rsidR="00410F0B" w:rsidRPr="00FA0A13" w:rsidRDefault="00410F0B" w:rsidP="00D022D6">
      <w:pPr>
        <w:pStyle w:val="ListParagraph"/>
        <w:jc w:val="both"/>
        <w:rPr>
          <w:rFonts w:ascii="Sylfaen" w:hAnsi="Sylfaen"/>
        </w:rPr>
      </w:pPr>
    </w:p>
    <w:p w14:paraId="493FE7C4" w14:textId="181FCFDD" w:rsidR="00077CC2" w:rsidRPr="00FA0A13" w:rsidRDefault="005C575A" w:rsidP="00D022D6">
      <w:pPr>
        <w:pStyle w:val="ListParagraph"/>
        <w:jc w:val="both"/>
        <w:rPr>
          <w:rFonts w:ascii="Sylfaen" w:hAnsi="Sylfaen"/>
        </w:rPr>
      </w:pPr>
      <w:hyperlink r:id="rId18" w:history="1">
        <w:r w:rsidR="00410F0B" w:rsidRPr="00FA0A13">
          <w:rPr>
            <w:rStyle w:val="Hyperlink"/>
            <w:rFonts w:ascii="Sylfaen" w:hAnsi="Sylfaen"/>
          </w:rPr>
          <w:t>https://ambrolauri.gov.ge/%e1%83%9b%e1%83%a3%e1%83%9c%e1%83%98%e1%83%aa%e1%83%98%e1%83%9e%e1%83%90%e1%83%9a%e1%83%a3%e1%83%a0%e1%83%98-%e1%83%a1%e1%83%94%e1%83%a0%e1%83%95%e1%83%98%e1%83%a1%e1%83%94%e1%83%91%e1%83%98%e1%83%a1/</w:t>
        </w:r>
      </w:hyperlink>
    </w:p>
    <w:p w14:paraId="717835B9" w14:textId="77777777" w:rsidR="00410F0B" w:rsidRPr="00FA0A13" w:rsidRDefault="00410F0B" w:rsidP="00D022D6">
      <w:pPr>
        <w:pStyle w:val="ListParagraph"/>
        <w:jc w:val="both"/>
        <w:rPr>
          <w:rFonts w:ascii="Sylfaen" w:hAnsi="Sylfaen"/>
        </w:rPr>
      </w:pPr>
    </w:p>
    <w:p w14:paraId="1D836FFB" w14:textId="6DE5FFB3" w:rsidR="00B82114" w:rsidRPr="00FA0A13" w:rsidRDefault="005C575A" w:rsidP="00D022D6">
      <w:pPr>
        <w:pStyle w:val="ListParagraph"/>
        <w:jc w:val="both"/>
        <w:rPr>
          <w:rFonts w:ascii="Sylfaen" w:hAnsi="Sylfaen"/>
        </w:rPr>
      </w:pPr>
      <w:hyperlink r:id="rId19" w:history="1">
        <w:r w:rsidR="00F0677C" w:rsidRPr="00FA0A13">
          <w:rPr>
            <w:rStyle w:val="Hyperlink"/>
            <w:rFonts w:ascii="Sylfaen" w:hAnsi="Sylfaen"/>
          </w:rPr>
          <w:t>https://www.facebook.com/photo?fbid=1262402749257080&amp;set=pcb.1262405039256851</w:t>
        </w:r>
      </w:hyperlink>
    </w:p>
    <w:p w14:paraId="2D915551" w14:textId="77777777" w:rsidR="00F0677C" w:rsidRPr="00FA0A13" w:rsidRDefault="00F0677C" w:rsidP="00D022D6">
      <w:pPr>
        <w:pStyle w:val="ListParagraph"/>
        <w:jc w:val="both"/>
        <w:rPr>
          <w:rFonts w:ascii="Sylfaen" w:hAnsi="Sylfaen"/>
          <w:lang w:val="en-GB"/>
        </w:rPr>
      </w:pPr>
    </w:p>
    <w:p w14:paraId="1A498388" w14:textId="77777777" w:rsidR="000622A5" w:rsidRPr="00FA0A13" w:rsidRDefault="000622A5" w:rsidP="00D022D6">
      <w:pPr>
        <w:pStyle w:val="ListParagraph"/>
        <w:jc w:val="both"/>
        <w:rPr>
          <w:rFonts w:ascii="Sylfaen" w:hAnsi="Sylfaen"/>
        </w:rPr>
      </w:pPr>
    </w:p>
    <w:p w14:paraId="65AE74ED" w14:textId="77777777" w:rsidR="00071B79" w:rsidRPr="00FA0A13" w:rsidRDefault="00071B79" w:rsidP="00D022D6">
      <w:pPr>
        <w:pStyle w:val="ListParagraph"/>
        <w:jc w:val="both"/>
        <w:rPr>
          <w:rFonts w:ascii="Sylfaen" w:hAnsi="Sylfaen"/>
          <w:bCs/>
          <w:lang w:val="ka-GE"/>
        </w:rPr>
      </w:pPr>
    </w:p>
    <w:p w14:paraId="395865C2" w14:textId="77777777" w:rsidR="00CD0A99" w:rsidRPr="00FA0A13" w:rsidRDefault="00CD0A99" w:rsidP="00D022D6">
      <w:pPr>
        <w:pStyle w:val="ListParagraph"/>
        <w:jc w:val="both"/>
        <w:rPr>
          <w:rFonts w:ascii="Sylfaen" w:hAnsi="Sylfaen"/>
          <w:bCs/>
          <w:lang w:val="ka-GE"/>
        </w:rPr>
      </w:pPr>
    </w:p>
    <w:p w14:paraId="12D4E4AD" w14:textId="77777777" w:rsidR="00950D5A" w:rsidRPr="00FA0A13" w:rsidRDefault="00950D5A" w:rsidP="00D022D6">
      <w:pPr>
        <w:pStyle w:val="ListParagraph"/>
        <w:jc w:val="both"/>
        <w:rPr>
          <w:rFonts w:ascii="Sylfaen" w:hAnsi="Sylfaen"/>
          <w:bCs/>
          <w:lang w:val="ka-GE"/>
        </w:rPr>
      </w:pPr>
    </w:p>
    <w:p w14:paraId="6E13E843" w14:textId="77777777" w:rsidR="005F5DF4" w:rsidRPr="00FA0A13" w:rsidRDefault="005F5DF4" w:rsidP="00401EA0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308BF366" w14:textId="77777777" w:rsidR="00F170C4" w:rsidRPr="00FA0A13" w:rsidRDefault="00F170C4" w:rsidP="00F170C4">
      <w:pPr>
        <w:jc w:val="both"/>
        <w:rPr>
          <w:rFonts w:ascii="Sylfaen" w:hAnsi="Sylfaen" w:cs="Sylfaen"/>
          <w:b/>
          <w:i/>
          <w:lang w:val="ka-GE"/>
        </w:rPr>
      </w:pPr>
      <w:r w:rsidRPr="00FA0A13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 ატვირთოთ ვებ-პორტალზე   </w:t>
      </w:r>
      <w:hyperlink r:id="rId20" w:history="1">
        <w:r w:rsidRPr="00FA0A13">
          <w:rPr>
            <w:rFonts w:ascii="Sylfaen" w:hAnsi="Sylfaen"/>
            <w:color w:val="0563C1" w:themeColor="hyperlink"/>
            <w:sz w:val="24"/>
            <w:szCs w:val="24"/>
            <w:u w:val="single"/>
            <w:lang w:val="ka-GE"/>
          </w:rPr>
          <w:t>b</w:t>
        </w:r>
        <w:proofErr w:type="spellStart"/>
        <w:r w:rsidRPr="00FA0A13">
          <w:rPr>
            <w:rFonts w:ascii="Sylfaen" w:hAnsi="Sylfaen"/>
            <w:color w:val="0563C1" w:themeColor="hyperlink"/>
            <w:sz w:val="24"/>
            <w:szCs w:val="24"/>
            <w:u w:val="single"/>
          </w:rPr>
          <w:t>estpractice</w:t>
        </w:r>
        <w:proofErr w:type="spellEnd"/>
        <w:r w:rsidRPr="00FA0A13">
          <w:rPr>
            <w:rFonts w:ascii="Sylfaen" w:hAnsi="Sylfaen"/>
            <w:color w:val="0563C1" w:themeColor="hyperlink"/>
            <w:sz w:val="24"/>
            <w:szCs w:val="24"/>
            <w:u w:val="single"/>
          </w:rPr>
          <w:t>.</w:t>
        </w:r>
        <w:r w:rsidRPr="00FA0A13">
          <w:rPr>
            <w:rFonts w:ascii="Sylfaen" w:hAnsi="Sylfaen"/>
            <w:color w:val="0563C1" w:themeColor="hyperlink"/>
            <w:sz w:val="24"/>
            <w:szCs w:val="24"/>
            <w:u w:val="single"/>
            <w:lang w:val="ka-GE"/>
          </w:rPr>
          <w:t>nala.ge</w:t>
        </w:r>
      </w:hyperlink>
    </w:p>
    <w:p w14:paraId="2B9AD470" w14:textId="093E637C" w:rsidR="00D022D6" w:rsidRPr="00FA0A13" w:rsidRDefault="005A0708" w:rsidP="00401EA0">
      <w:pPr>
        <w:jc w:val="both"/>
        <w:rPr>
          <w:rFonts w:ascii="Sylfaen" w:hAnsi="Sylfaen" w:cs="Sylfaen"/>
          <w:sz w:val="14"/>
          <w:szCs w:val="14"/>
          <w:lang w:val="ka-GE"/>
        </w:rPr>
      </w:pPr>
      <w:r w:rsidRPr="00FA0A13">
        <w:rPr>
          <w:rFonts w:ascii="Sylfaen" w:hAnsi="Sylfaen" w:cs="Sylfaen"/>
          <w:b/>
          <w:sz w:val="14"/>
          <w:szCs w:val="14"/>
          <w:lang w:val="ka-GE"/>
        </w:rPr>
        <w:t xml:space="preserve">* შენიშვნა: </w:t>
      </w:r>
      <w:r w:rsidRPr="00FA0A13">
        <w:rPr>
          <w:rFonts w:ascii="Sylfaen" w:hAnsi="Sylfaen" w:cs="Sylfaen"/>
          <w:sz w:val="14"/>
          <w:szCs w:val="14"/>
          <w:lang w:val="ka-GE"/>
        </w:rPr>
        <w:t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595</w:t>
      </w:r>
      <w:r w:rsidR="004A1586" w:rsidRPr="00FA0A13">
        <w:rPr>
          <w:rFonts w:ascii="Sylfaen" w:hAnsi="Sylfaen" w:cs="Sylfaen"/>
          <w:sz w:val="14"/>
          <w:szCs w:val="14"/>
          <w:lang w:val="ka-GE"/>
        </w:rPr>
        <w:t> </w:t>
      </w:r>
      <w:r w:rsidRPr="00FA0A13">
        <w:rPr>
          <w:rFonts w:ascii="Sylfaen" w:hAnsi="Sylfaen" w:cs="Sylfaen"/>
          <w:sz w:val="14"/>
          <w:szCs w:val="14"/>
          <w:lang w:val="ka-GE"/>
        </w:rPr>
        <w:t>5777</w:t>
      </w:r>
      <w:r w:rsidRPr="00FA0A13">
        <w:rPr>
          <w:rFonts w:ascii="Sylfaen" w:hAnsi="Sylfaen" w:cs="Sylfaen"/>
          <w:sz w:val="14"/>
          <w:szCs w:val="14"/>
        </w:rPr>
        <w:t xml:space="preserve">34 </w:t>
      </w:r>
      <w:r w:rsidRPr="00FA0A13">
        <w:rPr>
          <w:rFonts w:ascii="Sylfaen" w:hAnsi="Sylfaen" w:cs="Sylfaen"/>
          <w:sz w:val="14"/>
          <w:szCs w:val="14"/>
          <w:lang w:val="ka-GE"/>
        </w:rPr>
        <w:t xml:space="preserve"> </w:t>
      </w:r>
      <w:hyperlink r:id="rId21" w:history="1">
        <w:r w:rsidR="00B35ACD" w:rsidRPr="00FA0A13">
          <w:rPr>
            <w:rStyle w:val="Hyperlink"/>
            <w:rFonts w:ascii="Sylfaen" w:hAnsi="Sylfaen" w:cs="Sylfaen"/>
            <w:sz w:val="14"/>
            <w:szCs w:val="14"/>
          </w:rPr>
          <w:t>nzurabishvili@nala.ge</w:t>
        </w:r>
      </w:hyperlink>
      <w:r w:rsidR="00B35ACD" w:rsidRPr="00FA0A13">
        <w:rPr>
          <w:rFonts w:ascii="Sylfaen" w:hAnsi="Sylfaen" w:cs="Sylfaen"/>
          <w:sz w:val="14"/>
          <w:szCs w:val="14"/>
        </w:rPr>
        <w:t xml:space="preserve"> </w:t>
      </w:r>
    </w:p>
    <w:sectPr w:rsidR="00D022D6" w:rsidRPr="00FA0A13" w:rsidSect="00E87ED1">
      <w:pgSz w:w="12240" w:h="15840"/>
      <w:pgMar w:top="1440" w:right="1183" w:bottom="56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E694" w14:textId="77777777" w:rsidR="005C575A" w:rsidRDefault="005C575A" w:rsidP="00466D94">
      <w:pPr>
        <w:spacing w:after="0" w:line="240" w:lineRule="auto"/>
      </w:pPr>
      <w:r>
        <w:separator/>
      </w:r>
    </w:p>
  </w:endnote>
  <w:endnote w:type="continuationSeparator" w:id="0">
    <w:p w14:paraId="0CF69386" w14:textId="77777777" w:rsidR="005C575A" w:rsidRDefault="005C575A" w:rsidP="0046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ejaVuSerif">
    <w:altName w:val="Calibri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07A5" w14:textId="77777777" w:rsidR="005C575A" w:rsidRDefault="005C575A" w:rsidP="00466D94">
      <w:pPr>
        <w:spacing w:after="0" w:line="240" w:lineRule="auto"/>
      </w:pPr>
      <w:r>
        <w:separator/>
      </w:r>
    </w:p>
  </w:footnote>
  <w:footnote w:type="continuationSeparator" w:id="0">
    <w:p w14:paraId="2C295108" w14:textId="77777777" w:rsidR="005C575A" w:rsidRDefault="005C575A" w:rsidP="0046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1935"/>
    <w:multiLevelType w:val="hybridMultilevel"/>
    <w:tmpl w:val="69569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3C32"/>
    <w:multiLevelType w:val="hybridMultilevel"/>
    <w:tmpl w:val="1EB2014C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F2B05"/>
    <w:multiLevelType w:val="hybridMultilevel"/>
    <w:tmpl w:val="050CF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C01C4"/>
    <w:multiLevelType w:val="hybridMultilevel"/>
    <w:tmpl w:val="E33299D0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07E18"/>
    <w:multiLevelType w:val="hybridMultilevel"/>
    <w:tmpl w:val="FDB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71CE6"/>
    <w:multiLevelType w:val="multilevel"/>
    <w:tmpl w:val="9BA6A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554FE"/>
    <w:multiLevelType w:val="hybridMultilevel"/>
    <w:tmpl w:val="49FE1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77F"/>
    <w:multiLevelType w:val="hybridMultilevel"/>
    <w:tmpl w:val="3D4A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0467"/>
    <w:multiLevelType w:val="hybridMultilevel"/>
    <w:tmpl w:val="2C1EFB76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338AA"/>
    <w:multiLevelType w:val="hybridMultilevel"/>
    <w:tmpl w:val="0BD67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E2518"/>
    <w:multiLevelType w:val="hybridMultilevel"/>
    <w:tmpl w:val="AA6470D6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6210B8"/>
    <w:multiLevelType w:val="hybridMultilevel"/>
    <w:tmpl w:val="71507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1EC7892"/>
    <w:multiLevelType w:val="hybridMultilevel"/>
    <w:tmpl w:val="8FBC9406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C3A1E"/>
    <w:multiLevelType w:val="hybridMultilevel"/>
    <w:tmpl w:val="86C83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9EE"/>
    <w:multiLevelType w:val="hybridMultilevel"/>
    <w:tmpl w:val="C3C0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8C003B"/>
    <w:multiLevelType w:val="hybridMultilevel"/>
    <w:tmpl w:val="97A28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D40935"/>
    <w:multiLevelType w:val="hybridMultilevel"/>
    <w:tmpl w:val="EA205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3"/>
  </w:num>
  <w:num w:numId="4">
    <w:abstractNumId w:val="1"/>
  </w:num>
  <w:num w:numId="5">
    <w:abstractNumId w:val="5"/>
  </w:num>
  <w:num w:numId="6">
    <w:abstractNumId w:val="18"/>
  </w:num>
  <w:num w:numId="7">
    <w:abstractNumId w:val="34"/>
  </w:num>
  <w:num w:numId="8">
    <w:abstractNumId w:val="27"/>
  </w:num>
  <w:num w:numId="9">
    <w:abstractNumId w:val="24"/>
  </w:num>
  <w:num w:numId="10">
    <w:abstractNumId w:val="9"/>
  </w:num>
  <w:num w:numId="11">
    <w:abstractNumId w:val="35"/>
  </w:num>
  <w:num w:numId="12">
    <w:abstractNumId w:val="21"/>
  </w:num>
  <w:num w:numId="13">
    <w:abstractNumId w:val="15"/>
  </w:num>
  <w:num w:numId="14">
    <w:abstractNumId w:val="8"/>
  </w:num>
  <w:num w:numId="15">
    <w:abstractNumId w:val="14"/>
  </w:num>
  <w:num w:numId="16">
    <w:abstractNumId w:val="17"/>
  </w:num>
  <w:num w:numId="17">
    <w:abstractNumId w:val="31"/>
  </w:num>
  <w:num w:numId="18">
    <w:abstractNumId w:val="2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3"/>
  </w:num>
  <w:num w:numId="22">
    <w:abstractNumId w:val="2"/>
  </w:num>
  <w:num w:numId="23">
    <w:abstractNumId w:val="20"/>
  </w:num>
  <w:num w:numId="24">
    <w:abstractNumId w:val="19"/>
  </w:num>
  <w:num w:numId="25">
    <w:abstractNumId w:val="11"/>
  </w:num>
  <w:num w:numId="26">
    <w:abstractNumId w:val="36"/>
  </w:num>
  <w:num w:numId="27">
    <w:abstractNumId w:val="6"/>
  </w:num>
  <w:num w:numId="28">
    <w:abstractNumId w:val="28"/>
  </w:num>
  <w:num w:numId="29">
    <w:abstractNumId w:val="3"/>
  </w:num>
  <w:num w:numId="30">
    <w:abstractNumId w:val="22"/>
  </w:num>
  <w:num w:numId="31">
    <w:abstractNumId w:val="29"/>
  </w:num>
  <w:num w:numId="32">
    <w:abstractNumId w:val="10"/>
  </w:num>
  <w:num w:numId="33">
    <w:abstractNumId w:val="16"/>
  </w:num>
  <w:num w:numId="34">
    <w:abstractNumId w:val="26"/>
  </w:num>
  <w:num w:numId="35">
    <w:abstractNumId w:val="7"/>
  </w:num>
  <w:num w:numId="36">
    <w:abstractNumId w:val="3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37"/>
    <w:rsid w:val="00003B51"/>
    <w:rsid w:val="00006C14"/>
    <w:rsid w:val="000101F5"/>
    <w:rsid w:val="00011A15"/>
    <w:rsid w:val="00016A0F"/>
    <w:rsid w:val="0002134F"/>
    <w:rsid w:val="00030057"/>
    <w:rsid w:val="00030E2A"/>
    <w:rsid w:val="00034EC2"/>
    <w:rsid w:val="00035935"/>
    <w:rsid w:val="00043259"/>
    <w:rsid w:val="000439F8"/>
    <w:rsid w:val="00050221"/>
    <w:rsid w:val="000622A5"/>
    <w:rsid w:val="000634D4"/>
    <w:rsid w:val="0006466B"/>
    <w:rsid w:val="00064813"/>
    <w:rsid w:val="00071B79"/>
    <w:rsid w:val="00072F94"/>
    <w:rsid w:val="00073E36"/>
    <w:rsid w:val="00073F93"/>
    <w:rsid w:val="00077CC2"/>
    <w:rsid w:val="0008123E"/>
    <w:rsid w:val="00081949"/>
    <w:rsid w:val="00081953"/>
    <w:rsid w:val="00083BB2"/>
    <w:rsid w:val="0008561C"/>
    <w:rsid w:val="000871EA"/>
    <w:rsid w:val="00091EAF"/>
    <w:rsid w:val="000922CB"/>
    <w:rsid w:val="000A2FCF"/>
    <w:rsid w:val="000A4F80"/>
    <w:rsid w:val="000A6C6F"/>
    <w:rsid w:val="000C0899"/>
    <w:rsid w:val="000C4788"/>
    <w:rsid w:val="000C4BD4"/>
    <w:rsid w:val="000E030B"/>
    <w:rsid w:val="000E050E"/>
    <w:rsid w:val="000E16BE"/>
    <w:rsid w:val="000E3084"/>
    <w:rsid w:val="000E3C99"/>
    <w:rsid w:val="000E40E6"/>
    <w:rsid w:val="000F0217"/>
    <w:rsid w:val="000F2467"/>
    <w:rsid w:val="000F3403"/>
    <w:rsid w:val="00102A20"/>
    <w:rsid w:val="00105EB5"/>
    <w:rsid w:val="00110CDA"/>
    <w:rsid w:val="001118AD"/>
    <w:rsid w:val="001133D6"/>
    <w:rsid w:val="00113E29"/>
    <w:rsid w:val="001162AD"/>
    <w:rsid w:val="00116387"/>
    <w:rsid w:val="00116AA6"/>
    <w:rsid w:val="0012038B"/>
    <w:rsid w:val="00125286"/>
    <w:rsid w:val="00130DC8"/>
    <w:rsid w:val="001312D5"/>
    <w:rsid w:val="00133DCE"/>
    <w:rsid w:val="001353D6"/>
    <w:rsid w:val="00135D70"/>
    <w:rsid w:val="001376D3"/>
    <w:rsid w:val="00146DC3"/>
    <w:rsid w:val="00152678"/>
    <w:rsid w:val="00152777"/>
    <w:rsid w:val="001700A7"/>
    <w:rsid w:val="00176BF6"/>
    <w:rsid w:val="00182864"/>
    <w:rsid w:val="0019397A"/>
    <w:rsid w:val="00193DCA"/>
    <w:rsid w:val="0019468D"/>
    <w:rsid w:val="00195855"/>
    <w:rsid w:val="001A1782"/>
    <w:rsid w:val="001A282C"/>
    <w:rsid w:val="001A7078"/>
    <w:rsid w:val="001B1D83"/>
    <w:rsid w:val="001B5707"/>
    <w:rsid w:val="001B5ABA"/>
    <w:rsid w:val="001C10E1"/>
    <w:rsid w:val="001C16CA"/>
    <w:rsid w:val="001C2C29"/>
    <w:rsid w:val="001C5D3B"/>
    <w:rsid w:val="001E0EE5"/>
    <w:rsid w:val="001E6536"/>
    <w:rsid w:val="001F44C1"/>
    <w:rsid w:val="001F4535"/>
    <w:rsid w:val="001F6911"/>
    <w:rsid w:val="001F7862"/>
    <w:rsid w:val="00203F3A"/>
    <w:rsid w:val="002100FC"/>
    <w:rsid w:val="00216CEB"/>
    <w:rsid w:val="00220D90"/>
    <w:rsid w:val="00221152"/>
    <w:rsid w:val="002231E7"/>
    <w:rsid w:val="00230850"/>
    <w:rsid w:val="00231842"/>
    <w:rsid w:val="00234F6A"/>
    <w:rsid w:val="00235B56"/>
    <w:rsid w:val="00241465"/>
    <w:rsid w:val="0024298A"/>
    <w:rsid w:val="0024360C"/>
    <w:rsid w:val="00243D5A"/>
    <w:rsid w:val="00250B3F"/>
    <w:rsid w:val="00250DFA"/>
    <w:rsid w:val="00255B80"/>
    <w:rsid w:val="00255CB1"/>
    <w:rsid w:val="00263FAA"/>
    <w:rsid w:val="00266DDD"/>
    <w:rsid w:val="00270486"/>
    <w:rsid w:val="00291F51"/>
    <w:rsid w:val="002A0F79"/>
    <w:rsid w:val="002A75D5"/>
    <w:rsid w:val="002B0900"/>
    <w:rsid w:val="002B6124"/>
    <w:rsid w:val="002E0BFF"/>
    <w:rsid w:val="002E2369"/>
    <w:rsid w:val="002E368C"/>
    <w:rsid w:val="002F3583"/>
    <w:rsid w:val="002F53A6"/>
    <w:rsid w:val="002F7BEE"/>
    <w:rsid w:val="00306C34"/>
    <w:rsid w:val="003108EE"/>
    <w:rsid w:val="00312B5C"/>
    <w:rsid w:val="0031372E"/>
    <w:rsid w:val="003168E9"/>
    <w:rsid w:val="00316FC4"/>
    <w:rsid w:val="003211B1"/>
    <w:rsid w:val="003228EA"/>
    <w:rsid w:val="0032431D"/>
    <w:rsid w:val="00336774"/>
    <w:rsid w:val="0034332F"/>
    <w:rsid w:val="00345FCF"/>
    <w:rsid w:val="0035206E"/>
    <w:rsid w:val="003552A5"/>
    <w:rsid w:val="0036008E"/>
    <w:rsid w:val="003742AF"/>
    <w:rsid w:val="0037495E"/>
    <w:rsid w:val="003841C2"/>
    <w:rsid w:val="003852B4"/>
    <w:rsid w:val="003862DF"/>
    <w:rsid w:val="00391B6E"/>
    <w:rsid w:val="00392AFB"/>
    <w:rsid w:val="003945A4"/>
    <w:rsid w:val="003A2810"/>
    <w:rsid w:val="003A3773"/>
    <w:rsid w:val="003A4503"/>
    <w:rsid w:val="003A4CEB"/>
    <w:rsid w:val="003A7DE7"/>
    <w:rsid w:val="003A7F8D"/>
    <w:rsid w:val="003B4456"/>
    <w:rsid w:val="003C610E"/>
    <w:rsid w:val="003D19BB"/>
    <w:rsid w:val="003D4B74"/>
    <w:rsid w:val="003D799E"/>
    <w:rsid w:val="003E1562"/>
    <w:rsid w:val="003F1E26"/>
    <w:rsid w:val="00401EA0"/>
    <w:rsid w:val="00406324"/>
    <w:rsid w:val="00406BAE"/>
    <w:rsid w:val="00406F3E"/>
    <w:rsid w:val="00410F0B"/>
    <w:rsid w:val="00415B3E"/>
    <w:rsid w:val="00417E3E"/>
    <w:rsid w:val="00417F2F"/>
    <w:rsid w:val="0043046E"/>
    <w:rsid w:val="004332C6"/>
    <w:rsid w:val="004343F4"/>
    <w:rsid w:val="00446C76"/>
    <w:rsid w:val="0045008D"/>
    <w:rsid w:val="004571C4"/>
    <w:rsid w:val="00461C2C"/>
    <w:rsid w:val="00466D94"/>
    <w:rsid w:val="0047124C"/>
    <w:rsid w:val="004739ED"/>
    <w:rsid w:val="00474FB7"/>
    <w:rsid w:val="00477839"/>
    <w:rsid w:val="00481F0A"/>
    <w:rsid w:val="004868FF"/>
    <w:rsid w:val="00487534"/>
    <w:rsid w:val="00491FD8"/>
    <w:rsid w:val="00492ACD"/>
    <w:rsid w:val="00496DFD"/>
    <w:rsid w:val="004A1586"/>
    <w:rsid w:val="004A4F83"/>
    <w:rsid w:val="004A5077"/>
    <w:rsid w:val="004B1EB9"/>
    <w:rsid w:val="004B3A1C"/>
    <w:rsid w:val="004B651E"/>
    <w:rsid w:val="004C146B"/>
    <w:rsid w:val="004C4134"/>
    <w:rsid w:val="004C4AB3"/>
    <w:rsid w:val="004D2BDE"/>
    <w:rsid w:val="004D3E80"/>
    <w:rsid w:val="004D7B4B"/>
    <w:rsid w:val="004E0863"/>
    <w:rsid w:val="004F458B"/>
    <w:rsid w:val="005053B6"/>
    <w:rsid w:val="00511732"/>
    <w:rsid w:val="00511F8A"/>
    <w:rsid w:val="0053249C"/>
    <w:rsid w:val="005509E6"/>
    <w:rsid w:val="00554E64"/>
    <w:rsid w:val="005563B0"/>
    <w:rsid w:val="00560BBA"/>
    <w:rsid w:val="00564E00"/>
    <w:rsid w:val="0057159A"/>
    <w:rsid w:val="00571A90"/>
    <w:rsid w:val="00581A13"/>
    <w:rsid w:val="005839F1"/>
    <w:rsid w:val="005851D9"/>
    <w:rsid w:val="005905F2"/>
    <w:rsid w:val="0059390D"/>
    <w:rsid w:val="00594E6B"/>
    <w:rsid w:val="005951B0"/>
    <w:rsid w:val="00596E58"/>
    <w:rsid w:val="005A0708"/>
    <w:rsid w:val="005A0991"/>
    <w:rsid w:val="005A248D"/>
    <w:rsid w:val="005A32BA"/>
    <w:rsid w:val="005A3CCA"/>
    <w:rsid w:val="005B2B60"/>
    <w:rsid w:val="005C2C04"/>
    <w:rsid w:val="005C575A"/>
    <w:rsid w:val="005E0020"/>
    <w:rsid w:val="005E298B"/>
    <w:rsid w:val="005E2A5D"/>
    <w:rsid w:val="005F1FE4"/>
    <w:rsid w:val="005F5925"/>
    <w:rsid w:val="005F5DF4"/>
    <w:rsid w:val="005F6899"/>
    <w:rsid w:val="00613280"/>
    <w:rsid w:val="006136FF"/>
    <w:rsid w:val="006151A9"/>
    <w:rsid w:val="00616B0B"/>
    <w:rsid w:val="006215B1"/>
    <w:rsid w:val="00621AB3"/>
    <w:rsid w:val="0062611A"/>
    <w:rsid w:val="00627599"/>
    <w:rsid w:val="00631B1E"/>
    <w:rsid w:val="00632D9B"/>
    <w:rsid w:val="00635B56"/>
    <w:rsid w:val="00640B0D"/>
    <w:rsid w:val="00645F6E"/>
    <w:rsid w:val="006470CB"/>
    <w:rsid w:val="00647478"/>
    <w:rsid w:val="00652B7F"/>
    <w:rsid w:val="006667DF"/>
    <w:rsid w:val="0066748A"/>
    <w:rsid w:val="006709CA"/>
    <w:rsid w:val="00671939"/>
    <w:rsid w:val="00672C02"/>
    <w:rsid w:val="00672D6E"/>
    <w:rsid w:val="006735ED"/>
    <w:rsid w:val="00675A03"/>
    <w:rsid w:val="006856B3"/>
    <w:rsid w:val="00685ED6"/>
    <w:rsid w:val="006964F1"/>
    <w:rsid w:val="006A34E9"/>
    <w:rsid w:val="006A4DF9"/>
    <w:rsid w:val="006A5FB0"/>
    <w:rsid w:val="006B2F15"/>
    <w:rsid w:val="006B2FF5"/>
    <w:rsid w:val="006B300A"/>
    <w:rsid w:val="006B4D70"/>
    <w:rsid w:val="006B7A66"/>
    <w:rsid w:val="006C35B5"/>
    <w:rsid w:val="006C6B44"/>
    <w:rsid w:val="006C6FE8"/>
    <w:rsid w:val="006C78F4"/>
    <w:rsid w:val="006D0B6D"/>
    <w:rsid w:val="006D2B8E"/>
    <w:rsid w:val="006D5DA6"/>
    <w:rsid w:val="006D701D"/>
    <w:rsid w:val="006E0C0F"/>
    <w:rsid w:val="006E0E97"/>
    <w:rsid w:val="006E147C"/>
    <w:rsid w:val="006E32F5"/>
    <w:rsid w:val="006E7FF6"/>
    <w:rsid w:val="006F266B"/>
    <w:rsid w:val="007027EB"/>
    <w:rsid w:val="007143CB"/>
    <w:rsid w:val="007364AF"/>
    <w:rsid w:val="007508E0"/>
    <w:rsid w:val="007520B7"/>
    <w:rsid w:val="00760433"/>
    <w:rsid w:val="007717E4"/>
    <w:rsid w:val="00773D53"/>
    <w:rsid w:val="00773E6A"/>
    <w:rsid w:val="00775FA5"/>
    <w:rsid w:val="00786902"/>
    <w:rsid w:val="00787F57"/>
    <w:rsid w:val="00797EA7"/>
    <w:rsid w:val="007A2633"/>
    <w:rsid w:val="007A3587"/>
    <w:rsid w:val="007A479B"/>
    <w:rsid w:val="007A47CB"/>
    <w:rsid w:val="007C166F"/>
    <w:rsid w:val="007C6F0C"/>
    <w:rsid w:val="007D4A4C"/>
    <w:rsid w:val="007E13C9"/>
    <w:rsid w:val="007E1C22"/>
    <w:rsid w:val="007E59BE"/>
    <w:rsid w:val="007F1C9F"/>
    <w:rsid w:val="008030E0"/>
    <w:rsid w:val="00803865"/>
    <w:rsid w:val="008044A5"/>
    <w:rsid w:val="008071B1"/>
    <w:rsid w:val="00814EAF"/>
    <w:rsid w:val="00822B7E"/>
    <w:rsid w:val="00823D71"/>
    <w:rsid w:val="00826BA2"/>
    <w:rsid w:val="00835E53"/>
    <w:rsid w:val="008446A7"/>
    <w:rsid w:val="00853E5E"/>
    <w:rsid w:val="00863DBC"/>
    <w:rsid w:val="008714BD"/>
    <w:rsid w:val="00872462"/>
    <w:rsid w:val="00882715"/>
    <w:rsid w:val="00891778"/>
    <w:rsid w:val="008977B9"/>
    <w:rsid w:val="008A2F17"/>
    <w:rsid w:val="008A354C"/>
    <w:rsid w:val="008A4755"/>
    <w:rsid w:val="008B3228"/>
    <w:rsid w:val="008C1CAA"/>
    <w:rsid w:val="008D3365"/>
    <w:rsid w:val="008E2974"/>
    <w:rsid w:val="008E7A85"/>
    <w:rsid w:val="008F3C5D"/>
    <w:rsid w:val="008F7FC6"/>
    <w:rsid w:val="0091590A"/>
    <w:rsid w:val="00924D38"/>
    <w:rsid w:val="009251CA"/>
    <w:rsid w:val="00926F9F"/>
    <w:rsid w:val="009277BD"/>
    <w:rsid w:val="00930919"/>
    <w:rsid w:val="00934348"/>
    <w:rsid w:val="00942FC5"/>
    <w:rsid w:val="00950D5A"/>
    <w:rsid w:val="009560DF"/>
    <w:rsid w:val="00962D70"/>
    <w:rsid w:val="00963BDC"/>
    <w:rsid w:val="00965D77"/>
    <w:rsid w:val="00965FF6"/>
    <w:rsid w:val="0096690B"/>
    <w:rsid w:val="00977D1C"/>
    <w:rsid w:val="00984EB6"/>
    <w:rsid w:val="009866F6"/>
    <w:rsid w:val="009A33F8"/>
    <w:rsid w:val="009A75EA"/>
    <w:rsid w:val="009B043B"/>
    <w:rsid w:val="009B1544"/>
    <w:rsid w:val="009B29C6"/>
    <w:rsid w:val="009B5C71"/>
    <w:rsid w:val="009B628D"/>
    <w:rsid w:val="009B6291"/>
    <w:rsid w:val="009C75DD"/>
    <w:rsid w:val="009D44AA"/>
    <w:rsid w:val="009D52F7"/>
    <w:rsid w:val="009F47C5"/>
    <w:rsid w:val="009F737D"/>
    <w:rsid w:val="00A041A0"/>
    <w:rsid w:val="00A06DD2"/>
    <w:rsid w:val="00A11BDE"/>
    <w:rsid w:val="00A11C58"/>
    <w:rsid w:val="00A15A75"/>
    <w:rsid w:val="00A20F3F"/>
    <w:rsid w:val="00A2194D"/>
    <w:rsid w:val="00A24BBD"/>
    <w:rsid w:val="00A26391"/>
    <w:rsid w:val="00A318EE"/>
    <w:rsid w:val="00A31EA6"/>
    <w:rsid w:val="00A36C05"/>
    <w:rsid w:val="00A36E8E"/>
    <w:rsid w:val="00A52967"/>
    <w:rsid w:val="00A52A74"/>
    <w:rsid w:val="00A5770D"/>
    <w:rsid w:val="00A57FF7"/>
    <w:rsid w:val="00A600A0"/>
    <w:rsid w:val="00A65265"/>
    <w:rsid w:val="00A67A88"/>
    <w:rsid w:val="00A73943"/>
    <w:rsid w:val="00A8375E"/>
    <w:rsid w:val="00A8406B"/>
    <w:rsid w:val="00A86BFB"/>
    <w:rsid w:val="00A87D01"/>
    <w:rsid w:val="00A9177B"/>
    <w:rsid w:val="00A95046"/>
    <w:rsid w:val="00A96A0E"/>
    <w:rsid w:val="00A96CA6"/>
    <w:rsid w:val="00AA3227"/>
    <w:rsid w:val="00AA3BB7"/>
    <w:rsid w:val="00AA3EBB"/>
    <w:rsid w:val="00AA6833"/>
    <w:rsid w:val="00AB04DB"/>
    <w:rsid w:val="00AB0BA1"/>
    <w:rsid w:val="00AB201A"/>
    <w:rsid w:val="00AB2D45"/>
    <w:rsid w:val="00AD1E2B"/>
    <w:rsid w:val="00AD27E1"/>
    <w:rsid w:val="00AD4998"/>
    <w:rsid w:val="00AD78F7"/>
    <w:rsid w:val="00AE2F3E"/>
    <w:rsid w:val="00AE466B"/>
    <w:rsid w:val="00AE61F1"/>
    <w:rsid w:val="00AE7452"/>
    <w:rsid w:val="00AF0460"/>
    <w:rsid w:val="00AF1C41"/>
    <w:rsid w:val="00AF27A9"/>
    <w:rsid w:val="00AF4531"/>
    <w:rsid w:val="00AF492B"/>
    <w:rsid w:val="00AF7F3D"/>
    <w:rsid w:val="00B048A0"/>
    <w:rsid w:val="00B04A6F"/>
    <w:rsid w:val="00B07BAD"/>
    <w:rsid w:val="00B35ACD"/>
    <w:rsid w:val="00B523EE"/>
    <w:rsid w:val="00B5431A"/>
    <w:rsid w:val="00B632B5"/>
    <w:rsid w:val="00B72349"/>
    <w:rsid w:val="00B75321"/>
    <w:rsid w:val="00B7780B"/>
    <w:rsid w:val="00B82114"/>
    <w:rsid w:val="00B845ED"/>
    <w:rsid w:val="00B873EF"/>
    <w:rsid w:val="00B95745"/>
    <w:rsid w:val="00B97111"/>
    <w:rsid w:val="00BA15DD"/>
    <w:rsid w:val="00BA7EE0"/>
    <w:rsid w:val="00BB4178"/>
    <w:rsid w:val="00BB4497"/>
    <w:rsid w:val="00BB4E35"/>
    <w:rsid w:val="00BB633F"/>
    <w:rsid w:val="00BC16BB"/>
    <w:rsid w:val="00BC3DC2"/>
    <w:rsid w:val="00BD5C94"/>
    <w:rsid w:val="00BD76AA"/>
    <w:rsid w:val="00BE2432"/>
    <w:rsid w:val="00BE38E1"/>
    <w:rsid w:val="00BE50AB"/>
    <w:rsid w:val="00BF436A"/>
    <w:rsid w:val="00C021B1"/>
    <w:rsid w:val="00C05C51"/>
    <w:rsid w:val="00C11382"/>
    <w:rsid w:val="00C11DB1"/>
    <w:rsid w:val="00C1256B"/>
    <w:rsid w:val="00C16154"/>
    <w:rsid w:val="00C31FE6"/>
    <w:rsid w:val="00C33104"/>
    <w:rsid w:val="00C34480"/>
    <w:rsid w:val="00C35E58"/>
    <w:rsid w:val="00C36A19"/>
    <w:rsid w:val="00C447E3"/>
    <w:rsid w:val="00C46737"/>
    <w:rsid w:val="00C60D76"/>
    <w:rsid w:val="00C63C5E"/>
    <w:rsid w:val="00C73D75"/>
    <w:rsid w:val="00C81B59"/>
    <w:rsid w:val="00C914F7"/>
    <w:rsid w:val="00C9246B"/>
    <w:rsid w:val="00C9305F"/>
    <w:rsid w:val="00C963A3"/>
    <w:rsid w:val="00C96CFA"/>
    <w:rsid w:val="00C96F37"/>
    <w:rsid w:val="00CA2AF3"/>
    <w:rsid w:val="00CB0A99"/>
    <w:rsid w:val="00CB5F0F"/>
    <w:rsid w:val="00CC6193"/>
    <w:rsid w:val="00CD0083"/>
    <w:rsid w:val="00CD0A99"/>
    <w:rsid w:val="00CD1DE8"/>
    <w:rsid w:val="00CD41B3"/>
    <w:rsid w:val="00CD495F"/>
    <w:rsid w:val="00CD54A2"/>
    <w:rsid w:val="00CF13BA"/>
    <w:rsid w:val="00CF5A44"/>
    <w:rsid w:val="00D01AE8"/>
    <w:rsid w:val="00D022D6"/>
    <w:rsid w:val="00D026E3"/>
    <w:rsid w:val="00D03997"/>
    <w:rsid w:val="00D0729F"/>
    <w:rsid w:val="00D1560B"/>
    <w:rsid w:val="00D20DA8"/>
    <w:rsid w:val="00D250C7"/>
    <w:rsid w:val="00D362D2"/>
    <w:rsid w:val="00D4472D"/>
    <w:rsid w:val="00D517CA"/>
    <w:rsid w:val="00D550FB"/>
    <w:rsid w:val="00D65585"/>
    <w:rsid w:val="00D70260"/>
    <w:rsid w:val="00D769A1"/>
    <w:rsid w:val="00D81837"/>
    <w:rsid w:val="00D81AD6"/>
    <w:rsid w:val="00D82564"/>
    <w:rsid w:val="00D87112"/>
    <w:rsid w:val="00D871EC"/>
    <w:rsid w:val="00D9634A"/>
    <w:rsid w:val="00D97D74"/>
    <w:rsid w:val="00DA2103"/>
    <w:rsid w:val="00DA659A"/>
    <w:rsid w:val="00DB04D6"/>
    <w:rsid w:val="00DB4C39"/>
    <w:rsid w:val="00DC1A34"/>
    <w:rsid w:val="00DC483D"/>
    <w:rsid w:val="00DC6CA9"/>
    <w:rsid w:val="00DD1C44"/>
    <w:rsid w:val="00DE1AAF"/>
    <w:rsid w:val="00DE1EED"/>
    <w:rsid w:val="00DE36D0"/>
    <w:rsid w:val="00DF019D"/>
    <w:rsid w:val="00DF1A6A"/>
    <w:rsid w:val="00DF40DB"/>
    <w:rsid w:val="00DF477D"/>
    <w:rsid w:val="00E147D7"/>
    <w:rsid w:val="00E2154F"/>
    <w:rsid w:val="00E24880"/>
    <w:rsid w:val="00E41AC6"/>
    <w:rsid w:val="00E420EC"/>
    <w:rsid w:val="00E42644"/>
    <w:rsid w:val="00E506BA"/>
    <w:rsid w:val="00E54E6E"/>
    <w:rsid w:val="00E55B11"/>
    <w:rsid w:val="00E57298"/>
    <w:rsid w:val="00E7178C"/>
    <w:rsid w:val="00E75D2D"/>
    <w:rsid w:val="00E77045"/>
    <w:rsid w:val="00E85ECF"/>
    <w:rsid w:val="00E87ED1"/>
    <w:rsid w:val="00E9280C"/>
    <w:rsid w:val="00E95D2A"/>
    <w:rsid w:val="00EA0D48"/>
    <w:rsid w:val="00EA45BA"/>
    <w:rsid w:val="00EB02E8"/>
    <w:rsid w:val="00EB63F4"/>
    <w:rsid w:val="00EC2503"/>
    <w:rsid w:val="00ED2AAB"/>
    <w:rsid w:val="00EE09DE"/>
    <w:rsid w:val="00EE5890"/>
    <w:rsid w:val="00EF0C22"/>
    <w:rsid w:val="00EF17A0"/>
    <w:rsid w:val="00EF34EC"/>
    <w:rsid w:val="00F00492"/>
    <w:rsid w:val="00F01A2B"/>
    <w:rsid w:val="00F0245C"/>
    <w:rsid w:val="00F04FFC"/>
    <w:rsid w:val="00F0677C"/>
    <w:rsid w:val="00F0788C"/>
    <w:rsid w:val="00F170C4"/>
    <w:rsid w:val="00F31C4D"/>
    <w:rsid w:val="00F323D3"/>
    <w:rsid w:val="00F32761"/>
    <w:rsid w:val="00F3468C"/>
    <w:rsid w:val="00F353A7"/>
    <w:rsid w:val="00F35525"/>
    <w:rsid w:val="00F41ACD"/>
    <w:rsid w:val="00F42DCA"/>
    <w:rsid w:val="00F4752F"/>
    <w:rsid w:val="00F5215B"/>
    <w:rsid w:val="00F54014"/>
    <w:rsid w:val="00F55447"/>
    <w:rsid w:val="00F6029B"/>
    <w:rsid w:val="00F610CA"/>
    <w:rsid w:val="00F771AD"/>
    <w:rsid w:val="00F8547A"/>
    <w:rsid w:val="00FA0A13"/>
    <w:rsid w:val="00FA4B29"/>
    <w:rsid w:val="00FA6A9C"/>
    <w:rsid w:val="00FC3C85"/>
    <w:rsid w:val="00FC6AC3"/>
    <w:rsid w:val="00FC6DFF"/>
    <w:rsid w:val="00FD0C23"/>
    <w:rsid w:val="00FD27AE"/>
    <w:rsid w:val="00FE0CA7"/>
    <w:rsid w:val="00FE4C29"/>
    <w:rsid w:val="00FE7911"/>
    <w:rsid w:val="00FF0E97"/>
    <w:rsid w:val="00FF6A96"/>
    <w:rsid w:val="00FF6E8E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S List Section Style,Aufzählung Spiegelstrich,Bullets,References,List Paragraph (numbered (a)),List Paragraph11,Sub-heading,List Paragraph1,Абзац списка1,EASPR13-01 normal,Source,List Paragraph 1,Numbered List Paragraph,List_Paragraph"/>
    <w:basedOn w:val="Normal"/>
    <w:link w:val="ListParagraphChar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2D6"/>
    <w:rPr>
      <w:color w:val="605E5C"/>
      <w:shd w:val="clear" w:color="auto" w:fill="E1DFDD"/>
    </w:rPr>
  </w:style>
  <w:style w:type="character" w:customStyle="1" w:styleId="nanospell-typo">
    <w:name w:val="nanospell-typo"/>
    <w:basedOn w:val="DefaultParagraphFont"/>
    <w:rsid w:val="00152777"/>
  </w:style>
  <w:style w:type="paragraph" w:styleId="FootnoteText">
    <w:name w:val="footnote text"/>
    <w:basedOn w:val="Normal"/>
    <w:link w:val="FootnoteTextChar"/>
    <w:uiPriority w:val="99"/>
    <w:semiHidden/>
    <w:unhideWhenUsed/>
    <w:rsid w:val="00152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777"/>
    <w:rPr>
      <w:rFonts w:ascii="Times New Roman" w:eastAsia="Times New Roman" w:hAnsi="Times New Roman" w:cs="Times New Roman"/>
      <w:sz w:val="20"/>
      <w:szCs w:val="20"/>
      <w14:ligatures w14:val="standardContextual"/>
    </w:rPr>
  </w:style>
  <w:style w:type="character" w:customStyle="1" w:styleId="ListParagraphChar">
    <w:name w:val="List Paragraph Char"/>
    <w:aliases w:val="DS List Section Style Char,Aufzählung Spiegelstrich Char,Bullets Char,References Char,List Paragraph (numbered (a)) Char,List Paragraph11 Char,Sub-heading Char,List Paragraph1 Char,Абзац списка1 Char,EASPR13-01 normal Char"/>
    <w:link w:val="ListParagraph"/>
    <w:uiPriority w:val="34"/>
    <w:qFormat/>
    <w:locked/>
    <w:rsid w:val="00152777"/>
  </w:style>
  <w:style w:type="character" w:styleId="FootnoteReference">
    <w:name w:val="footnote reference"/>
    <w:basedOn w:val="DefaultParagraphFont"/>
    <w:uiPriority w:val="99"/>
    <w:semiHidden/>
    <w:unhideWhenUsed/>
    <w:rsid w:val="00466D94"/>
    <w:rPr>
      <w:vertAlign w:val="superscript"/>
    </w:rPr>
  </w:style>
  <w:style w:type="paragraph" w:customStyle="1" w:styleId="Default">
    <w:name w:val="Default"/>
    <w:rsid w:val="002B0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9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7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8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3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rolaurismeria@gmail.com" TargetMode="External"/><Relationship Id="rId13" Type="http://schemas.openxmlformats.org/officeDocument/2006/relationships/hyperlink" Target="mailto:soposxirtladze@ymail.com" TargetMode="External"/><Relationship Id="rId18" Type="http://schemas.openxmlformats.org/officeDocument/2006/relationships/hyperlink" Target="https://ambrolauri.gov.ge/%e1%83%9b%e1%83%a3%e1%83%9c%e1%83%98%e1%83%aa%e1%83%98%e1%83%9e%e1%83%90%e1%83%9a%e1%83%a3%e1%83%a0%e1%83%98-%e1%83%a1%e1%83%94%e1%83%a0%e1%83%95%e1%83%98%e1%83%a1%e1%83%94%e1%83%91%e1%83%98%e1%83%a1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zurabishvili@nala.ge" TargetMode="External"/><Relationship Id="rId7" Type="http://schemas.openxmlformats.org/officeDocument/2006/relationships/hyperlink" Target="https://www.matsne.gov.ge/ka/document/view/5436909?publication=0&amp;fbclid=IwAR2Nk4Tgh4xGjk1xSl9Fvbn9wgsla9pKLqWYnveXI2qjYcfLnw8V1JOW5es" TargetMode="External"/><Relationship Id="rId12" Type="http://schemas.openxmlformats.org/officeDocument/2006/relationships/hyperlink" Target="mailto:irmapruidze@gmail.com" TargetMode="External"/><Relationship Id="rId17" Type="http://schemas.openxmlformats.org/officeDocument/2006/relationships/hyperlink" Target="https://ambrolauri.gov.ge/%e1%83%a1%e1%83%90%e1%83%98%e1%83%9c%e1%83%a4%e1%83%9d%e1%83%a0%e1%83%9b%e1%83%90%e1%83%aa%e1%83%98%e1%83%9d-%e1%83%93%e1%83%90%e1%83%a4%e1%83%9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hoto/?fbid=1141131791534400&amp;set=pcb.1141131848201061" TargetMode="External"/><Relationship Id="rId20" Type="http://schemas.openxmlformats.org/officeDocument/2006/relationships/hyperlink" Target="mailto:bp@nala.g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posxirtladze@y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nva.com/design/DAG1LvIG-Qw/_6wByY26-p8E3jeLEX4xDw/ed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rmapruidze@gmail.com" TargetMode="External"/><Relationship Id="rId19" Type="http://schemas.openxmlformats.org/officeDocument/2006/relationships/hyperlink" Target="https://www.facebook.com/photo?fbid=1262402749257080&amp;set=pcb.12624050392568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brolaurismeria@gmail.com" TargetMode="External"/><Relationship Id="rId14" Type="http://schemas.openxmlformats.org/officeDocument/2006/relationships/hyperlink" Target="https://www.facebook.com/photo?fbid=1011130811201166&amp;set=a.2310058525470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15</Pages>
  <Words>5233</Words>
  <Characters>29833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sopho skhirtladze</cp:lastModifiedBy>
  <cp:revision>1583</cp:revision>
  <cp:lastPrinted>2025-11-28T14:18:00Z</cp:lastPrinted>
  <dcterms:created xsi:type="dcterms:W3CDTF">2024-11-06T07:54:00Z</dcterms:created>
  <dcterms:modified xsi:type="dcterms:W3CDTF">2025-11-28T15:42:00Z</dcterms:modified>
</cp:coreProperties>
</file>